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F346" w14:textId="77777777" w:rsidR="00742EDD" w:rsidRDefault="00742EDD">
      <w:pPr>
        <w:pStyle w:val="BodyText"/>
        <w:spacing w:before="24"/>
        <w:rPr>
          <w:rFonts w:ascii="Times New Roman"/>
          <w:sz w:val="28"/>
        </w:rPr>
      </w:pPr>
    </w:p>
    <w:p w14:paraId="73ECF347" w14:textId="77777777" w:rsidR="00742EDD" w:rsidRDefault="00A225B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ECF50D" wp14:editId="6FBF26E9">
            <wp:simplePos x="0" y="0"/>
            <wp:positionH relativeFrom="page">
              <wp:posOffset>5168900</wp:posOffset>
            </wp:positionH>
            <wp:positionV relativeFrom="paragraph">
              <wp:posOffset>-214612</wp:posOffset>
            </wp:positionV>
            <wp:extent cx="1775459" cy="866775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5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Columbus State Community College Division: Health and Human Services </w:t>
      </w:r>
      <w:r>
        <w:rPr>
          <w:spacing w:val="-2"/>
        </w:rPr>
        <w:t>Department:</w:t>
      </w:r>
      <w:r>
        <w:rPr>
          <w:spacing w:val="-14"/>
        </w:rPr>
        <w:t xml:space="preserve"> </w:t>
      </w:r>
      <w:r>
        <w:rPr>
          <w:spacing w:val="-2"/>
        </w:rPr>
        <w:t>Allied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Professions</w:t>
      </w:r>
    </w:p>
    <w:p w14:paraId="73ECF348" w14:textId="77777777" w:rsidR="00742EDD" w:rsidRDefault="00742EDD">
      <w:pPr>
        <w:pStyle w:val="BodyText"/>
        <w:spacing w:before="79"/>
        <w:rPr>
          <w:b/>
        </w:rPr>
      </w:pPr>
    </w:p>
    <w:p w14:paraId="73ECF349" w14:textId="77777777" w:rsidR="00742EDD" w:rsidRDefault="00A225B4">
      <w:pPr>
        <w:tabs>
          <w:tab w:val="left" w:pos="4322"/>
        </w:tabs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rPr>
          <w:spacing w:val="-4"/>
        </w:rPr>
        <w:t>2270</w:t>
      </w:r>
      <w:r>
        <w:tab/>
      </w:r>
      <w:r>
        <w:rPr>
          <w:b/>
        </w:rPr>
        <w:t>COURSE</w:t>
      </w:r>
      <w:r>
        <w:rPr>
          <w:b/>
          <w:spacing w:val="-12"/>
        </w:rPr>
        <w:t xml:space="preserve"> </w:t>
      </w:r>
      <w:r>
        <w:rPr>
          <w:b/>
        </w:rPr>
        <w:t>TITLE:</w:t>
      </w:r>
      <w:r>
        <w:rPr>
          <w:b/>
          <w:spacing w:val="-6"/>
        </w:rPr>
        <w:t xml:space="preserve"> </w:t>
      </w:r>
      <w:r>
        <w:t>Immunohematology</w:t>
      </w:r>
      <w:r>
        <w:rPr>
          <w:spacing w:val="-6"/>
        </w:rPr>
        <w:t xml:space="preserve"> </w:t>
      </w:r>
      <w:r>
        <w:rPr>
          <w:spacing w:val="-2"/>
        </w:rPr>
        <w:t>Lecture</w:t>
      </w:r>
    </w:p>
    <w:p w14:paraId="73ECF34A" w14:textId="77777777" w:rsidR="00742EDD" w:rsidRDefault="00742EDD">
      <w:pPr>
        <w:pStyle w:val="BodyText"/>
        <w:spacing w:before="1"/>
      </w:pPr>
    </w:p>
    <w:p w14:paraId="73ECF34B" w14:textId="77777777" w:rsidR="00742EDD" w:rsidRDefault="00A225B4">
      <w:pPr>
        <w:pStyle w:val="Heading1"/>
        <w:tabs>
          <w:tab w:val="left" w:pos="4322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73ECF34C" w14:textId="77777777" w:rsidR="00742EDD" w:rsidRDefault="00742EDD">
      <w:pPr>
        <w:pStyle w:val="BodyText"/>
        <w:spacing w:before="1"/>
        <w:rPr>
          <w:b/>
        </w:rPr>
      </w:pPr>
    </w:p>
    <w:p w14:paraId="73ECF34D" w14:textId="77777777" w:rsidR="00742EDD" w:rsidRDefault="00A225B4">
      <w:pPr>
        <w:tabs>
          <w:tab w:val="left" w:pos="4322"/>
        </w:tabs>
      </w:pPr>
      <w:r>
        <w:rPr>
          <w:b/>
        </w:rPr>
        <w:t>CREDITS:</w:t>
      </w:r>
      <w:r>
        <w:rPr>
          <w:b/>
          <w:spacing w:val="-6"/>
        </w:rPr>
        <w:t xml:space="preserve"> </w:t>
      </w:r>
      <w:r>
        <w:rPr>
          <w:spacing w:val="-10"/>
        </w:rPr>
        <w:t>2</w:t>
      </w:r>
      <w:r>
        <w:tab/>
      </w:r>
      <w:r>
        <w:rPr>
          <w:b/>
        </w:rPr>
        <w:t>CLASS/CONTACT</w:t>
      </w:r>
      <w:r>
        <w:rPr>
          <w:b/>
          <w:spacing w:val="-8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WEEK:</w:t>
      </w:r>
      <w:r>
        <w:rPr>
          <w:b/>
          <w:spacing w:val="-4"/>
        </w:rPr>
        <w:t xml:space="preserve"> </w:t>
      </w:r>
      <w:r>
        <w:t>3-</w:t>
      </w:r>
      <w:r>
        <w:rPr>
          <w:spacing w:val="-10"/>
        </w:rPr>
        <w:t>4</w:t>
      </w:r>
    </w:p>
    <w:p w14:paraId="73ECF34E" w14:textId="77777777" w:rsidR="00742EDD" w:rsidRDefault="00742EDD">
      <w:pPr>
        <w:pStyle w:val="BodyText"/>
        <w:spacing w:before="4"/>
      </w:pPr>
    </w:p>
    <w:p w14:paraId="73ECF34F" w14:textId="77777777" w:rsidR="00742EDD" w:rsidRDefault="00A225B4">
      <w:pPr>
        <w:pStyle w:val="BodyText"/>
        <w:spacing w:line="235" w:lineRule="auto"/>
      </w:pPr>
      <w:r>
        <w:rPr>
          <w:b/>
        </w:rPr>
        <w:t xml:space="preserve">PREREQUISITES: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“C”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better –</w:t>
      </w:r>
      <w:r>
        <w:rPr>
          <w:spacing w:val="-3"/>
        </w:rPr>
        <w:t xml:space="preserve"> </w:t>
      </w:r>
      <w:r>
        <w:t>MLT</w:t>
      </w:r>
      <w:r>
        <w:rPr>
          <w:spacing w:val="-5"/>
        </w:rPr>
        <w:t xml:space="preserve"> </w:t>
      </w:r>
      <w:r>
        <w:t>1100,</w:t>
      </w:r>
      <w:r>
        <w:rPr>
          <w:spacing w:val="-1"/>
        </w:rPr>
        <w:t xml:space="preserve"> </w:t>
      </w:r>
      <w:r>
        <w:t>MLT</w:t>
      </w:r>
      <w:r>
        <w:rPr>
          <w:spacing w:val="-5"/>
        </w:rPr>
        <w:t xml:space="preserve"> </w:t>
      </w:r>
      <w:r>
        <w:t>1112,</w:t>
      </w:r>
      <w:r>
        <w:rPr>
          <w:spacing w:val="-1"/>
        </w:rPr>
        <w:t xml:space="preserve"> </w:t>
      </w:r>
      <w:r>
        <w:t>MLT</w:t>
      </w:r>
      <w:r>
        <w:rPr>
          <w:spacing w:val="-1"/>
        </w:rPr>
        <w:t xml:space="preserve"> </w:t>
      </w:r>
      <w:r>
        <w:t>1113, HIMT 1274, and MULT 1916.</w:t>
      </w:r>
    </w:p>
    <w:p w14:paraId="73ECF350" w14:textId="77777777" w:rsidR="00742EDD" w:rsidRDefault="00742EDD">
      <w:pPr>
        <w:pStyle w:val="BodyText"/>
        <w:spacing w:before="3"/>
      </w:pPr>
    </w:p>
    <w:p w14:paraId="73ECF351" w14:textId="77777777" w:rsidR="00742EDD" w:rsidRDefault="00A225B4">
      <w:r>
        <w:rPr>
          <w:b/>
        </w:rPr>
        <w:t>COREQUISITE:</w:t>
      </w:r>
      <w:r>
        <w:rPr>
          <w:b/>
          <w:spacing w:val="-7"/>
        </w:rPr>
        <w:t xml:space="preserve"> </w:t>
      </w:r>
      <w:r>
        <w:t>MLT</w:t>
      </w:r>
      <w:r>
        <w:rPr>
          <w:spacing w:val="-10"/>
        </w:rPr>
        <w:t xml:space="preserve"> </w:t>
      </w:r>
      <w:r>
        <w:t>2271,</w:t>
      </w:r>
      <w:r>
        <w:rPr>
          <w:spacing w:val="-7"/>
        </w:rPr>
        <w:t xml:space="preserve"> </w:t>
      </w:r>
      <w:r>
        <w:t>Immunohematology</w:t>
      </w:r>
      <w:r>
        <w:rPr>
          <w:spacing w:val="-5"/>
        </w:rPr>
        <w:t xml:space="preserve"> </w:t>
      </w:r>
      <w:r>
        <w:rPr>
          <w:spacing w:val="-2"/>
        </w:rPr>
        <w:t>Laboratory</w:t>
      </w:r>
    </w:p>
    <w:p w14:paraId="73ECF352" w14:textId="77777777" w:rsidR="00742EDD" w:rsidRDefault="00742EDD">
      <w:pPr>
        <w:pStyle w:val="BodyText"/>
        <w:spacing w:before="1"/>
      </w:pPr>
    </w:p>
    <w:p w14:paraId="73ECF353" w14:textId="77777777" w:rsidR="00742EDD" w:rsidRDefault="00A225B4">
      <w:pPr>
        <w:pStyle w:val="Heading1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73ECF354" w14:textId="77777777" w:rsidR="00742EDD" w:rsidRDefault="00A225B4">
      <w:pPr>
        <w:pStyle w:val="BodyText"/>
      </w:pPr>
      <w:r>
        <w:t>This course presents the theory (lecture) portion of Immunohematology that must accompany the laboratory skills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perform,</w:t>
      </w:r>
      <w:r>
        <w:rPr>
          <w:spacing w:val="-1"/>
        </w:rPr>
        <w:t xml:space="preserve"> </w:t>
      </w:r>
      <w:r>
        <w:t>interpret,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serological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pretransfusion testing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t>(American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Banks)</w:t>
      </w:r>
      <w:r>
        <w:rPr>
          <w:spacing w:val="-3"/>
        </w:rPr>
        <w:t xml:space="preserve"> </w:t>
      </w:r>
      <w:r>
        <w:t>standards.</w:t>
      </w:r>
      <w:r>
        <w:rPr>
          <w:spacing w:val="-2"/>
        </w:rPr>
        <w:t xml:space="preserve"> </w:t>
      </w:r>
      <w:r>
        <w:t>Donor</w:t>
      </w:r>
      <w:r>
        <w:rPr>
          <w:spacing w:val="-3"/>
        </w:rPr>
        <w:t xml:space="preserve"> </w:t>
      </w:r>
      <w:r>
        <w:t>blood collection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storage, component therapy, investigation of transfusion reactions, Hemolytic Disease of the Newborn, and the administration of Rh Immune Globulin are also studied in this course.</w:t>
      </w:r>
    </w:p>
    <w:p w14:paraId="73ECF355" w14:textId="77777777" w:rsidR="00742EDD" w:rsidRDefault="00742EDD">
      <w:pPr>
        <w:pStyle w:val="BodyText"/>
        <w:spacing w:before="2"/>
      </w:pPr>
    </w:p>
    <w:p w14:paraId="73ECF356" w14:textId="77777777" w:rsidR="00742EDD" w:rsidRDefault="00A225B4">
      <w:pPr>
        <w:pStyle w:val="Heading1"/>
      </w:pPr>
      <w: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3ECF357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72"/>
      </w:pPr>
      <w:r>
        <w:t>Compare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antigens</w:t>
      </w:r>
      <w:r>
        <w:rPr>
          <w:spacing w:val="-5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to</w:t>
      </w:r>
      <w:proofErr w:type="gramEnd"/>
      <w:r>
        <w:t xml:space="preserve"> general</w:t>
      </w:r>
      <w:r>
        <w:rPr>
          <w:spacing w:val="-3"/>
        </w:rPr>
        <w:t xml:space="preserve"> </w:t>
      </w:r>
      <w:r>
        <w:t>characteristics, phenotypes and genetic mechanisms.</w:t>
      </w:r>
    </w:p>
    <w:p w14:paraId="73ECF358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691"/>
      </w:pPr>
      <w:r>
        <w:t>Compare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innate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t>responses</w:t>
      </w:r>
      <w:r>
        <w:rPr>
          <w:spacing w:val="-4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antibody</w:t>
      </w:r>
      <w:r>
        <w:rPr>
          <w:spacing w:val="-4"/>
        </w:rPr>
        <w:t xml:space="preserve"> </w:t>
      </w:r>
      <w:r>
        <w:t>production following a primary and secondary exposure.</w:t>
      </w:r>
    </w:p>
    <w:p w14:paraId="73ECF359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Paraphrase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pretransfusion</w:t>
      </w:r>
      <w:r>
        <w:rPr>
          <w:spacing w:val="-7"/>
        </w:rPr>
        <w:t xml:space="preserve"> </w:t>
      </w:r>
      <w:r>
        <w:rPr>
          <w:spacing w:val="-2"/>
        </w:rPr>
        <w:t>procedures.</w:t>
      </w:r>
    </w:p>
    <w:p w14:paraId="73ECF35A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625"/>
      </w:pP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perform,</w:t>
      </w:r>
      <w:r>
        <w:rPr>
          <w:spacing w:val="-2"/>
        </w:rPr>
        <w:t xml:space="preserve"> </w:t>
      </w:r>
      <w:r>
        <w:t>interpret,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AABB </w:t>
      </w:r>
      <w:r>
        <w:rPr>
          <w:spacing w:val="-2"/>
        </w:rPr>
        <w:t>standards.</w:t>
      </w:r>
    </w:p>
    <w:p w14:paraId="73ECF35B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5" w:line="235" w:lineRule="auto"/>
        <w:ind w:right="958"/>
      </w:pPr>
      <w:r>
        <w:t>Solve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most</w:t>
      </w:r>
      <w:r>
        <w:rPr>
          <w:spacing w:val="-7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encountered</w:t>
      </w:r>
      <w:proofErr w:type="gramEnd"/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alloantibody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demonstrate typical serological behavior.</w:t>
      </w:r>
    </w:p>
    <w:p w14:paraId="73ECF35C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</w:pPr>
      <w:r>
        <w:t>Explain</w:t>
      </w:r>
      <w:r>
        <w:rPr>
          <w:spacing w:val="-8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antibodies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present.</w:t>
      </w:r>
    </w:p>
    <w:p w14:paraId="73ECF35D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donors</w:t>
      </w:r>
      <w:r>
        <w:rPr>
          <w:spacing w:val="-1"/>
        </w:rPr>
        <w:t xml:space="preserve"> </w:t>
      </w:r>
      <w:r>
        <w:t>compatible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rPr>
          <w:spacing w:val="-2"/>
        </w:rPr>
        <w:t>antibodies.</w:t>
      </w:r>
    </w:p>
    <w:p w14:paraId="73ECF35E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5"/>
      </w:pP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antigen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antibody characteristics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 how these characteristics affect transfusion practices and fetal-maternal blood incompatibilities.</w:t>
      </w:r>
    </w:p>
    <w:p w14:paraId="73ECF35F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Recognize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abnormal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unable 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interpreted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rPr>
          <w:spacing w:val="-2"/>
        </w:rPr>
        <w:t>testing.</w:t>
      </w:r>
    </w:p>
    <w:p w14:paraId="73ECF360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Outline</w:t>
      </w:r>
      <w:r>
        <w:rPr>
          <w:spacing w:val="-9"/>
        </w:rPr>
        <w:t xml:space="preserve"> </w:t>
      </w:r>
      <w:r>
        <w:t>problem-solving</w:t>
      </w:r>
      <w:r>
        <w:rPr>
          <w:spacing w:val="-5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specimens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serological</w:t>
      </w:r>
      <w:r>
        <w:rPr>
          <w:spacing w:val="-5"/>
        </w:rPr>
        <w:t xml:space="preserve"> </w:t>
      </w:r>
      <w:r>
        <w:rPr>
          <w:spacing w:val="-2"/>
        </w:rPr>
        <w:t>difficulties.</w:t>
      </w:r>
    </w:p>
    <w:p w14:paraId="73ECF361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70"/>
      </w:pPr>
      <w:r>
        <w:t>Compare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 blood</w:t>
      </w:r>
      <w:r>
        <w:rPr>
          <w:spacing w:val="-5"/>
        </w:rPr>
        <w:t xml:space="preserve"> </w:t>
      </w:r>
      <w:r>
        <w:t>transfusions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type,</w:t>
      </w:r>
      <w:r>
        <w:rPr>
          <w:spacing w:val="-2"/>
        </w:rPr>
        <w:t xml:space="preserve"> </w:t>
      </w:r>
      <w:r>
        <w:t>cause,</w:t>
      </w:r>
      <w:r>
        <w:rPr>
          <w:spacing w:val="-2"/>
        </w:rPr>
        <w:t xml:space="preserve"> </w:t>
      </w:r>
      <w:r>
        <w:t>symptoms,</w:t>
      </w:r>
      <w:r>
        <w:rPr>
          <w:spacing w:val="-2"/>
        </w:rPr>
        <w:t xml:space="preserve"> </w:t>
      </w:r>
      <w:r>
        <w:t>laboratory findings and prevention.</w:t>
      </w:r>
    </w:p>
    <w:p w14:paraId="73ECF362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Describe</w:t>
      </w:r>
      <w:r>
        <w:rPr>
          <w:spacing w:val="-8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incompatibility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2"/>
        </w:rPr>
        <w:t>occurred.</w:t>
      </w:r>
    </w:p>
    <w:p w14:paraId="73ECF363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94"/>
      </w:pPr>
      <w:r>
        <w:t>Discuss</w:t>
      </w:r>
      <w:r>
        <w:rPr>
          <w:spacing w:val="-5"/>
        </w:rPr>
        <w:t xml:space="preserve"> </w:t>
      </w:r>
      <w:r>
        <w:t>proper</w:t>
      </w:r>
      <w:r>
        <w:rPr>
          <w:spacing w:val="-5"/>
        </w:rPr>
        <w:t xml:space="preserve"> </w:t>
      </w:r>
      <w:proofErr w:type="gramStart"/>
      <w:r>
        <w:t>donor</w:t>
      </w:r>
      <w:r>
        <w:rPr>
          <w:spacing w:val="-1"/>
        </w:rPr>
        <w:t xml:space="preserve"> </w:t>
      </w:r>
      <w:r>
        <w:t>blood</w:t>
      </w:r>
      <w:proofErr w:type="gramEnd"/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for:</w:t>
      </w:r>
      <w:r>
        <w:rPr>
          <w:spacing w:val="-2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Cells,</w:t>
      </w:r>
      <w:r>
        <w:rPr>
          <w:spacing w:val="-3"/>
        </w:rPr>
        <w:t xml:space="preserve"> </w:t>
      </w:r>
      <w:r>
        <w:t>Plasma</w:t>
      </w:r>
      <w:r>
        <w:rPr>
          <w:spacing w:val="-5"/>
        </w:rPr>
        <w:t xml:space="preserve"> </w:t>
      </w:r>
      <w:r>
        <w:t>products, Platelets, Granulocytes, and Coagulation Factor Concentrates.</w:t>
      </w:r>
    </w:p>
    <w:p w14:paraId="73ECF364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311"/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 blood</w:t>
      </w:r>
      <w:r>
        <w:rPr>
          <w:spacing w:val="-2"/>
        </w:rPr>
        <w:t xml:space="preserve"> </w:t>
      </w:r>
      <w:r>
        <w:t>component therapy</w:t>
      </w:r>
      <w:r>
        <w:rPr>
          <w:spacing w:val="-1"/>
        </w:rPr>
        <w:t xml:space="preserve"> </w:t>
      </w:r>
      <w:r>
        <w:t>of: Red</w:t>
      </w:r>
      <w:r>
        <w:rPr>
          <w:spacing w:val="-1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Cells, Plasma</w:t>
      </w:r>
      <w:r>
        <w:rPr>
          <w:spacing w:val="-5"/>
        </w:rPr>
        <w:t xml:space="preserve"> </w:t>
      </w:r>
      <w:r>
        <w:t>products,</w:t>
      </w:r>
      <w:r>
        <w:rPr>
          <w:spacing w:val="-4"/>
        </w:rPr>
        <w:t xml:space="preserve"> </w:t>
      </w:r>
      <w:r>
        <w:t>Platelets,</w:t>
      </w:r>
      <w:r>
        <w:rPr>
          <w:spacing w:val="-4"/>
        </w:rPr>
        <w:t xml:space="preserve"> </w:t>
      </w:r>
      <w:r>
        <w:t>Granulocytes,</w:t>
      </w:r>
      <w:r>
        <w:rPr>
          <w:spacing w:val="-4"/>
        </w:rPr>
        <w:t xml:space="preserve"> </w:t>
      </w:r>
      <w:r>
        <w:t>Rh</w:t>
      </w:r>
      <w:r>
        <w:rPr>
          <w:spacing w:val="-6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Globulin,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Coagulation</w:t>
      </w:r>
      <w:r>
        <w:rPr>
          <w:spacing w:val="-6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Concentrates.</w:t>
      </w:r>
    </w:p>
    <w:p w14:paraId="73ECF365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Interpret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RH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rPr>
          <w:spacing w:val="-2"/>
        </w:rPr>
        <w:t>Globulin.</w:t>
      </w:r>
    </w:p>
    <w:p w14:paraId="73ECF366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Discuss</w:t>
      </w:r>
      <w:r>
        <w:rPr>
          <w:spacing w:val="-6"/>
        </w:rPr>
        <w:t xml:space="preserve"> </w:t>
      </w:r>
      <w:r>
        <w:t>pathophysiology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HDN.</w:t>
      </w:r>
    </w:p>
    <w:p w14:paraId="73ECF367" w14:textId="77777777" w:rsidR="00742EDD" w:rsidRDefault="00A225B4">
      <w:pPr>
        <w:spacing w:before="173"/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 w14:paraId="73ECF368" w14:textId="77777777" w:rsidR="00742EDD" w:rsidRDefault="00742EDD">
      <w:pPr>
        <w:jc w:val="right"/>
        <w:rPr>
          <w:rFonts w:ascii="Times New Roman"/>
          <w:sz w:val="24"/>
        </w:rPr>
        <w:sectPr w:rsidR="00742EDD">
          <w:type w:val="continuous"/>
          <w:pgSz w:w="12240" w:h="15840"/>
          <w:pgMar w:top="1120" w:right="1080" w:bottom="280" w:left="1080" w:header="720" w:footer="720" w:gutter="0"/>
          <w:cols w:space="720"/>
        </w:sectPr>
      </w:pPr>
    </w:p>
    <w:p w14:paraId="73ECF369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spacing w:before="42"/>
        <w:ind w:left="719" w:hanging="359"/>
      </w:pPr>
      <w:r>
        <w:lastRenderedPageBreak/>
        <w:t>Discuss</w:t>
      </w:r>
      <w:r>
        <w:rPr>
          <w:spacing w:val="-8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utilized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transfusion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department.</w:t>
      </w:r>
    </w:p>
    <w:p w14:paraId="73ECF36A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Assess</w:t>
      </w:r>
      <w:r>
        <w:rPr>
          <w:spacing w:val="-9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14:paraId="73ECF36B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Write</w:t>
      </w:r>
      <w:r>
        <w:rPr>
          <w:spacing w:val="-6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summaries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 xml:space="preserve">case </w:t>
      </w:r>
      <w:r>
        <w:rPr>
          <w:spacing w:val="-2"/>
        </w:rPr>
        <w:t>studies.</w:t>
      </w:r>
    </w:p>
    <w:p w14:paraId="73ECF36C" w14:textId="77777777" w:rsidR="00742EDD" w:rsidRDefault="00A225B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106"/>
      </w:pPr>
      <w:r>
        <w:t>Demonstrate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outlined in the Student Handbook.</w:t>
      </w:r>
    </w:p>
    <w:p w14:paraId="73ECF36D" w14:textId="77777777" w:rsidR="00742EDD" w:rsidRDefault="00742EDD">
      <w:pPr>
        <w:pStyle w:val="BodyText"/>
        <w:spacing w:before="1"/>
      </w:pPr>
    </w:p>
    <w:p w14:paraId="73ECF36E" w14:textId="77777777" w:rsidR="00742EDD" w:rsidRDefault="00A225B4">
      <w:pPr>
        <w:pStyle w:val="Heading1"/>
        <w:spacing w:line="268" w:lineRule="exact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3ECF36F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ind w:right="386"/>
      </w:pPr>
      <w:r>
        <w:t>Demonstrate</w:t>
      </w:r>
      <w:r>
        <w:rPr>
          <w:spacing w:val="-3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 pre-analytical,</w:t>
      </w:r>
      <w:r>
        <w:rPr>
          <w:spacing w:val="-6"/>
        </w:rPr>
        <w:t xml:space="preserve"> </w:t>
      </w:r>
      <w:r>
        <w:t>analytical,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post-analytical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 disciplines of the clinical laboratory.</w:t>
      </w:r>
    </w:p>
    <w:p w14:paraId="73ECF370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ind w:right="84"/>
      </w:pP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theoretical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clinical correlation and quality control performance.</w:t>
      </w:r>
    </w:p>
    <w:p w14:paraId="73ECF371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44" w:lineRule="auto"/>
        <w:ind w:right="553"/>
      </w:pPr>
      <w:r>
        <w:t>Exhibit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professional</w:t>
      </w:r>
      <w:proofErr w:type="gramEnd"/>
      <w:r>
        <w:rPr>
          <w:spacing w:val="-2"/>
        </w:rPr>
        <w:t xml:space="preserve"> </w:t>
      </w:r>
      <w:r>
        <w:t>attitudes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gaining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the confidence of the health care community.</w:t>
      </w:r>
    </w:p>
    <w:p w14:paraId="73ECF372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3" w:lineRule="exact"/>
        <w:ind w:hanging="360"/>
      </w:pPr>
      <w:r>
        <w:t>Meet</w:t>
      </w:r>
      <w:r>
        <w:rPr>
          <w:spacing w:val="-10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certifying</w:t>
      </w:r>
      <w:r>
        <w:rPr>
          <w:spacing w:val="-5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2"/>
        </w:rPr>
        <w:t>Technicians.</w:t>
      </w:r>
    </w:p>
    <w:p w14:paraId="73ECF373" w14:textId="77777777" w:rsidR="00742EDD" w:rsidRDefault="00A225B4">
      <w:pPr>
        <w:pStyle w:val="Heading1"/>
        <w:spacing w:before="266"/>
      </w:pPr>
      <w:r>
        <w:t>OUTCOMES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73ECF374" w14:textId="77777777" w:rsidR="00742EDD" w:rsidRDefault="00A225B4">
      <w:pPr>
        <w:pStyle w:val="BodyText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73ECF375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ILG</w:t>
      </w:r>
      <w:r>
        <w:rPr>
          <w:spacing w:val="-3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73ECF376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5"/>
        </w:rPr>
        <w:t xml:space="preserve"> </w:t>
      </w:r>
      <w:r>
        <w:t>#3</w:t>
      </w:r>
      <w:r>
        <w:rPr>
          <w:spacing w:val="-7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73ECF377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before="3" w:line="279" w:lineRule="exact"/>
        <w:ind w:hanging="360"/>
      </w:pPr>
      <w:r>
        <w:t>ILG</w:t>
      </w:r>
      <w:r>
        <w:rPr>
          <w:spacing w:val="-4"/>
        </w:rPr>
        <w:t xml:space="preserve"> </w:t>
      </w:r>
      <w:r>
        <w:t>#4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73ECF378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ILG</w:t>
      </w:r>
      <w:r>
        <w:rPr>
          <w:spacing w:val="-6"/>
        </w:rPr>
        <w:t xml:space="preserve"> </w:t>
      </w:r>
      <w:r>
        <w:t>#5</w:t>
      </w:r>
      <w:r>
        <w:rPr>
          <w:spacing w:val="-7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73ECF379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5"/>
        </w:rPr>
        <w:t xml:space="preserve"> </w:t>
      </w:r>
      <w:r>
        <w:t>#6</w:t>
      </w:r>
      <w:r>
        <w:rPr>
          <w:spacing w:val="-7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73ECF37A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t>ILG</w:t>
      </w:r>
      <w:r>
        <w:rPr>
          <w:spacing w:val="-4"/>
        </w:rPr>
        <w:t xml:space="preserve"> </w:t>
      </w:r>
      <w:r>
        <w:t>#8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73ECF37B" w14:textId="77777777" w:rsidR="00742EDD" w:rsidRDefault="00742EDD">
      <w:pPr>
        <w:pStyle w:val="BodyText"/>
        <w:spacing w:before="1"/>
      </w:pPr>
    </w:p>
    <w:p w14:paraId="73ECF37C" w14:textId="77777777" w:rsidR="00742EDD" w:rsidRDefault="00A225B4">
      <w:pPr>
        <w:pStyle w:val="BodyText"/>
      </w:pP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73ECF37D" w14:textId="77777777" w:rsidR="00742EDD" w:rsidRDefault="00742EDD">
      <w:pPr>
        <w:pStyle w:val="BodyText"/>
        <w:spacing w:before="1"/>
      </w:pPr>
    </w:p>
    <w:p w14:paraId="73ECF37E" w14:textId="77777777" w:rsidR="00742EDD" w:rsidRDefault="00A225B4">
      <w:pPr>
        <w:pStyle w:val="Heading1"/>
      </w:pPr>
      <w:r>
        <w:t>COURSE</w:t>
      </w:r>
      <w:r>
        <w:rPr>
          <w:spacing w:val="-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73ECF37F" w14:textId="77777777" w:rsidR="00742EDD" w:rsidRDefault="00A225B4">
      <w:pPr>
        <w:pStyle w:val="BodyText"/>
        <w:spacing w:line="480" w:lineRule="auto"/>
        <w:ind w:right="61"/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computer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 webcam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course. A basic or scientific (non-programmable) calculator is also required.</w:t>
      </w:r>
    </w:p>
    <w:p w14:paraId="73ECF380" w14:textId="77777777" w:rsidR="00742EDD" w:rsidRDefault="00A225B4">
      <w:pPr>
        <w:pStyle w:val="Heading1"/>
        <w:spacing w:before="2" w:line="268" w:lineRule="exact"/>
      </w:pPr>
      <w:r>
        <w:t>TEXTBOOK(S),</w:t>
      </w:r>
      <w:r>
        <w:rPr>
          <w:spacing w:val="-9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READINGS</w:t>
      </w:r>
    </w:p>
    <w:p w14:paraId="73ECF381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Textbook:</w:t>
      </w:r>
      <w:r>
        <w:rPr>
          <w:spacing w:val="-9"/>
        </w:rPr>
        <w:t xml:space="preserve"> </w:t>
      </w:r>
      <w:r>
        <w:t>Blaney,</w:t>
      </w:r>
      <w:r>
        <w:rPr>
          <w:spacing w:val="-4"/>
        </w:rPr>
        <w:t xml:space="preserve"> </w:t>
      </w:r>
      <w:r>
        <w:t>Kathy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i/>
        </w:rPr>
        <w:t>Basic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8"/>
        </w:rPr>
        <w:t xml:space="preserve"> </w:t>
      </w:r>
      <w:r>
        <w:rPr>
          <w:i/>
        </w:rPr>
        <w:t>Applied</w:t>
      </w:r>
      <w:r>
        <w:rPr>
          <w:i/>
          <w:spacing w:val="-5"/>
        </w:rPr>
        <w:t xml:space="preserve"> </w:t>
      </w:r>
      <w:r>
        <w:rPr>
          <w:i/>
        </w:rPr>
        <w:t>Concepts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 xml:space="preserve">Immunohematology, </w:t>
      </w:r>
      <w:r>
        <w:t>Mosby</w:t>
      </w:r>
      <w:r>
        <w:rPr>
          <w:spacing w:val="-5"/>
        </w:rPr>
        <w:t xml:space="preserve"> </w:t>
      </w:r>
      <w:r>
        <w:rPr>
          <w:spacing w:val="-2"/>
        </w:rPr>
        <w:t>Elsevier.</w:t>
      </w:r>
    </w:p>
    <w:p w14:paraId="73ECF382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MLT</w:t>
      </w:r>
      <w:r>
        <w:rPr>
          <w:spacing w:val="-8"/>
        </w:rPr>
        <w:t xml:space="preserve"> </w:t>
      </w:r>
      <w:r>
        <w:t>2270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Guide</w:t>
      </w:r>
    </w:p>
    <w:p w14:paraId="73ECF383" w14:textId="77777777" w:rsidR="00742EDD" w:rsidRDefault="00742EDD">
      <w:pPr>
        <w:pStyle w:val="BodyText"/>
        <w:spacing w:before="1"/>
      </w:pPr>
    </w:p>
    <w:p w14:paraId="73ECF384" w14:textId="77777777" w:rsidR="00742EDD" w:rsidRDefault="00A225B4">
      <w:pPr>
        <w:pStyle w:val="Heading1"/>
        <w:spacing w:line="268" w:lineRule="exact"/>
      </w:pPr>
      <w:r>
        <w:rPr>
          <w:spacing w:val="-2"/>
        </w:rPr>
        <w:t>GENERAL</w:t>
      </w:r>
      <w:r>
        <w:rPr>
          <w:spacing w:val="9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73ECF385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Recorded</w:t>
      </w:r>
      <w:r>
        <w:rPr>
          <w:spacing w:val="-12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14:paraId="73ECF386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73ECF387" w14:textId="77777777" w:rsidR="00742EDD" w:rsidRDefault="00742EDD">
      <w:pPr>
        <w:pStyle w:val="BodyText"/>
      </w:pPr>
    </w:p>
    <w:p w14:paraId="73ECF388" w14:textId="77777777" w:rsidR="00742EDD" w:rsidRDefault="00A225B4">
      <w:pPr>
        <w:pStyle w:val="Heading1"/>
        <w:spacing w:line="268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73ECF389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Unit</w:t>
      </w:r>
      <w:r>
        <w:rPr>
          <w:spacing w:val="-2"/>
        </w:rPr>
        <w:t xml:space="preserve"> assignments</w:t>
      </w:r>
    </w:p>
    <w:p w14:paraId="73ECF38A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rPr>
          <w:spacing w:val="-2"/>
        </w:rPr>
        <w:t>Quizzes</w:t>
      </w:r>
    </w:p>
    <w:p w14:paraId="73ECF38B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before="3" w:line="279" w:lineRule="exact"/>
        <w:ind w:hanging="360"/>
      </w:pPr>
      <w:r>
        <w:rPr>
          <w:spacing w:val="-2"/>
        </w:rPr>
        <w:t>Discussion</w:t>
      </w:r>
    </w:p>
    <w:p w14:paraId="73ECF38C" w14:textId="77777777" w:rsidR="00742EDD" w:rsidRDefault="00A225B4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Final</w:t>
      </w:r>
      <w:r>
        <w:rPr>
          <w:spacing w:val="-1"/>
        </w:rPr>
        <w:t xml:space="preserve"> </w:t>
      </w:r>
      <w:r>
        <w:rPr>
          <w:spacing w:val="-4"/>
        </w:rPr>
        <w:t>Exam</w:t>
      </w:r>
    </w:p>
    <w:p w14:paraId="73ECF38D" w14:textId="77777777" w:rsidR="00742EDD" w:rsidRDefault="00A225B4">
      <w:pPr>
        <w:spacing w:before="289"/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p w14:paraId="73ECF38E" w14:textId="77777777" w:rsidR="00742EDD" w:rsidRDefault="00742EDD">
      <w:pPr>
        <w:jc w:val="right"/>
        <w:rPr>
          <w:rFonts w:ascii="Times New Roman"/>
          <w:sz w:val="24"/>
        </w:rPr>
        <w:sectPr w:rsidR="00742EDD">
          <w:pgSz w:w="12240" w:h="15840"/>
          <w:pgMar w:top="1400" w:right="1080" w:bottom="280" w:left="1080" w:header="720" w:footer="720" w:gutter="0"/>
          <w:cols w:space="720"/>
        </w:sectPr>
      </w:pPr>
    </w:p>
    <w:p w14:paraId="73ECF38F" w14:textId="77777777" w:rsidR="00742EDD" w:rsidRDefault="00A225B4">
      <w:pPr>
        <w:pStyle w:val="Heading1"/>
        <w:spacing w:before="31"/>
      </w:pPr>
      <w:r>
        <w:lastRenderedPageBreak/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73ECF390" w14:textId="77777777" w:rsidR="00742EDD" w:rsidRDefault="00A225B4">
      <w:pPr>
        <w:pStyle w:val="BodyText"/>
      </w:pPr>
      <w:r>
        <w:t>A total of 225 points (minimum 75%) or more are required for satisfactory completion of this course. Poor performance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fall under the allowance for make-up work or receiving an Incomplete.</w:t>
      </w:r>
    </w:p>
    <w:p w14:paraId="73ECF391" w14:textId="77777777" w:rsidR="00742EDD" w:rsidRDefault="00742EDD">
      <w:pPr>
        <w:pStyle w:val="BodyText"/>
        <w:spacing w:before="1"/>
      </w:pPr>
    </w:p>
    <w:p w14:paraId="73ECF392" w14:textId="77777777" w:rsidR="00742EDD" w:rsidRDefault="00A225B4">
      <w:pPr>
        <w:pStyle w:val="BodyText"/>
        <w:ind w:left="720" w:right="3997" w:hanging="721"/>
      </w:pP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scale: 279-300 = A</w:t>
      </w:r>
    </w:p>
    <w:p w14:paraId="73ECF393" w14:textId="77777777" w:rsidR="00742EDD" w:rsidRDefault="00A225B4">
      <w:pPr>
        <w:pStyle w:val="BodyText"/>
        <w:spacing w:before="1" w:line="266" w:lineRule="exact"/>
        <w:ind w:right="8296"/>
        <w:jc w:val="right"/>
      </w:pPr>
      <w:r>
        <w:t>255-278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73ECF394" w14:textId="77777777" w:rsidR="00742EDD" w:rsidRDefault="00A225B4">
      <w:pPr>
        <w:pStyle w:val="BodyText"/>
        <w:spacing w:line="266" w:lineRule="exact"/>
        <w:ind w:right="8298"/>
        <w:jc w:val="right"/>
      </w:pPr>
      <w:r>
        <w:t>225-254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C</w:t>
      </w:r>
    </w:p>
    <w:p w14:paraId="73ECF395" w14:textId="77777777" w:rsidR="00742EDD" w:rsidRDefault="00A225B4">
      <w:pPr>
        <w:pStyle w:val="BodyText"/>
        <w:ind w:right="8280"/>
        <w:jc w:val="right"/>
      </w:pPr>
      <w:r>
        <w:t>210-224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D</w:t>
      </w:r>
    </w:p>
    <w:p w14:paraId="73ECF396" w14:textId="77777777" w:rsidR="00742EDD" w:rsidRDefault="00A225B4">
      <w:pPr>
        <w:pStyle w:val="BodyText"/>
        <w:ind w:right="8304"/>
        <w:jc w:val="right"/>
      </w:pPr>
      <w:r>
        <w:t>&lt;</w:t>
      </w:r>
      <w:r>
        <w:rPr>
          <w:spacing w:val="-4"/>
        </w:rPr>
        <w:t xml:space="preserve"> </w:t>
      </w:r>
      <w:r>
        <w:t>210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3ECF397" w14:textId="77777777" w:rsidR="00742EDD" w:rsidRDefault="00742EDD">
      <w:pPr>
        <w:pStyle w:val="BodyText"/>
        <w:spacing w:before="1"/>
      </w:pPr>
    </w:p>
    <w:p w14:paraId="73ECF398" w14:textId="77777777" w:rsidR="00742EDD" w:rsidRDefault="00A225B4">
      <w:pPr>
        <w:pStyle w:val="Heading1"/>
      </w:pPr>
      <w:r>
        <w:rPr>
          <w:spacing w:val="-2"/>
        </w:rPr>
        <w:t>ATTENDANCE</w:t>
      </w:r>
      <w:r>
        <w:rPr>
          <w:spacing w:val="7"/>
        </w:rPr>
        <w:t xml:space="preserve"> </w:t>
      </w:r>
      <w:r>
        <w:rPr>
          <w:spacing w:val="-2"/>
        </w:rPr>
        <w:t>POLICY</w:t>
      </w:r>
    </w:p>
    <w:p w14:paraId="73ECF399" w14:textId="77777777" w:rsidR="00742EDD" w:rsidRDefault="00A225B4">
      <w:pPr>
        <w:pStyle w:val="BodyText"/>
        <w:spacing w:before="1"/>
        <w:ind w:right="74"/>
      </w:pPr>
      <w:r>
        <w:t>Attendance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mandatory!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misses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graded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course, they will </w:t>
      </w:r>
      <w:proofErr w:type="gramStart"/>
      <w:r>
        <w:t>be considered to be</w:t>
      </w:r>
      <w:proofErr w:type="gramEnd"/>
      <w:r>
        <w:t xml:space="preserve"> in “non-attendance” when documenting participation for financial aid reporting and will receive a failing grade for the courses. Graded assessments consist of assignments, discussions, projects, quizzes, and exams.</w:t>
      </w:r>
    </w:p>
    <w:p w14:paraId="73ECF39A" w14:textId="77777777" w:rsidR="00742EDD" w:rsidRDefault="00742EDD">
      <w:pPr>
        <w:pStyle w:val="BodyText"/>
        <w:spacing w:before="1"/>
      </w:pPr>
    </w:p>
    <w:p w14:paraId="73ECF39B" w14:textId="77777777" w:rsidR="00742EDD" w:rsidRDefault="00A225B4">
      <w:pPr>
        <w:pStyle w:val="BodyText"/>
        <w:ind w:right="74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 schedule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self-motivation are essential to a successful career in the health care field.</w:t>
      </w:r>
    </w:p>
    <w:p w14:paraId="73ECF39C" w14:textId="77777777" w:rsidR="00742EDD" w:rsidRDefault="00742EDD">
      <w:pPr>
        <w:pStyle w:val="BodyText"/>
        <w:spacing w:before="1"/>
      </w:pPr>
    </w:p>
    <w:p w14:paraId="73ECF39D" w14:textId="77777777" w:rsidR="00742EDD" w:rsidRDefault="00A225B4">
      <w:pPr>
        <w:pStyle w:val="Heading1"/>
      </w:pPr>
      <w:r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rPr>
          <w:spacing w:val="-2"/>
        </w:rPr>
        <w:t>STATEMENTS</w:t>
      </w:r>
    </w:p>
    <w:p w14:paraId="73ECF39E" w14:textId="77777777" w:rsidR="00742EDD" w:rsidRDefault="00A225B4">
      <w:pPr>
        <w:pStyle w:val="BodyText"/>
        <w:ind w:right="6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Student Support Services can be found at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73ECF39F" w14:textId="77777777" w:rsidR="00742EDD" w:rsidRDefault="00742EDD">
      <w:pPr>
        <w:pStyle w:val="BodyText"/>
        <w:rPr>
          <w:sz w:val="24"/>
        </w:rPr>
      </w:pPr>
    </w:p>
    <w:p w14:paraId="73ECF3A0" w14:textId="77777777" w:rsidR="00742EDD" w:rsidRDefault="00742EDD">
      <w:pPr>
        <w:pStyle w:val="BodyText"/>
        <w:rPr>
          <w:sz w:val="24"/>
        </w:rPr>
      </w:pPr>
    </w:p>
    <w:p w14:paraId="73ECF3A1" w14:textId="77777777" w:rsidR="00742EDD" w:rsidRDefault="00742EDD">
      <w:pPr>
        <w:pStyle w:val="BodyText"/>
        <w:rPr>
          <w:sz w:val="24"/>
        </w:rPr>
      </w:pPr>
    </w:p>
    <w:p w14:paraId="73ECF3A2" w14:textId="77777777" w:rsidR="00742EDD" w:rsidRDefault="00742EDD">
      <w:pPr>
        <w:pStyle w:val="BodyText"/>
        <w:rPr>
          <w:sz w:val="24"/>
        </w:rPr>
      </w:pPr>
    </w:p>
    <w:p w14:paraId="73ECF3A3" w14:textId="77777777" w:rsidR="00742EDD" w:rsidRDefault="00742EDD">
      <w:pPr>
        <w:pStyle w:val="BodyText"/>
        <w:rPr>
          <w:sz w:val="24"/>
        </w:rPr>
      </w:pPr>
    </w:p>
    <w:p w14:paraId="73ECF3A4" w14:textId="77777777" w:rsidR="00742EDD" w:rsidRDefault="00742EDD">
      <w:pPr>
        <w:pStyle w:val="BodyText"/>
        <w:rPr>
          <w:sz w:val="24"/>
        </w:rPr>
      </w:pPr>
    </w:p>
    <w:p w14:paraId="73ECF3A5" w14:textId="77777777" w:rsidR="00742EDD" w:rsidRDefault="00742EDD">
      <w:pPr>
        <w:pStyle w:val="BodyText"/>
        <w:rPr>
          <w:sz w:val="24"/>
        </w:rPr>
      </w:pPr>
    </w:p>
    <w:p w14:paraId="73ECF3A6" w14:textId="77777777" w:rsidR="00742EDD" w:rsidRDefault="00742EDD">
      <w:pPr>
        <w:pStyle w:val="BodyText"/>
        <w:rPr>
          <w:sz w:val="24"/>
        </w:rPr>
      </w:pPr>
    </w:p>
    <w:p w14:paraId="73ECF3A7" w14:textId="77777777" w:rsidR="00742EDD" w:rsidRDefault="00742EDD">
      <w:pPr>
        <w:pStyle w:val="BodyText"/>
        <w:rPr>
          <w:sz w:val="24"/>
        </w:rPr>
      </w:pPr>
    </w:p>
    <w:p w14:paraId="73ECF3A8" w14:textId="77777777" w:rsidR="00742EDD" w:rsidRDefault="00742EDD">
      <w:pPr>
        <w:pStyle w:val="BodyText"/>
        <w:rPr>
          <w:sz w:val="24"/>
        </w:rPr>
      </w:pPr>
    </w:p>
    <w:p w14:paraId="73ECF3A9" w14:textId="77777777" w:rsidR="00742EDD" w:rsidRDefault="00742EDD">
      <w:pPr>
        <w:pStyle w:val="BodyText"/>
        <w:rPr>
          <w:sz w:val="24"/>
        </w:rPr>
      </w:pPr>
    </w:p>
    <w:p w14:paraId="73ECF3AA" w14:textId="77777777" w:rsidR="00742EDD" w:rsidRDefault="00742EDD">
      <w:pPr>
        <w:pStyle w:val="BodyText"/>
        <w:rPr>
          <w:sz w:val="24"/>
        </w:rPr>
      </w:pPr>
    </w:p>
    <w:p w14:paraId="73ECF3AB" w14:textId="77777777" w:rsidR="00742EDD" w:rsidRDefault="00742EDD">
      <w:pPr>
        <w:pStyle w:val="BodyText"/>
        <w:rPr>
          <w:sz w:val="24"/>
        </w:rPr>
      </w:pPr>
    </w:p>
    <w:p w14:paraId="73ECF3AC" w14:textId="77777777" w:rsidR="00742EDD" w:rsidRDefault="00742EDD">
      <w:pPr>
        <w:pStyle w:val="BodyText"/>
        <w:rPr>
          <w:sz w:val="24"/>
        </w:rPr>
      </w:pPr>
    </w:p>
    <w:p w14:paraId="73ECF3AD" w14:textId="77777777" w:rsidR="00742EDD" w:rsidRDefault="00742EDD">
      <w:pPr>
        <w:pStyle w:val="BodyText"/>
        <w:rPr>
          <w:sz w:val="24"/>
        </w:rPr>
      </w:pPr>
    </w:p>
    <w:p w14:paraId="73ECF3AE" w14:textId="77777777" w:rsidR="00742EDD" w:rsidRDefault="00742EDD">
      <w:pPr>
        <w:pStyle w:val="BodyText"/>
        <w:rPr>
          <w:sz w:val="24"/>
        </w:rPr>
      </w:pPr>
    </w:p>
    <w:p w14:paraId="73ECF3AF" w14:textId="77777777" w:rsidR="00742EDD" w:rsidRDefault="00742EDD">
      <w:pPr>
        <w:pStyle w:val="BodyText"/>
        <w:rPr>
          <w:sz w:val="24"/>
        </w:rPr>
      </w:pPr>
    </w:p>
    <w:p w14:paraId="73ECF3B0" w14:textId="77777777" w:rsidR="00742EDD" w:rsidRDefault="00742EDD">
      <w:pPr>
        <w:pStyle w:val="BodyText"/>
        <w:rPr>
          <w:sz w:val="24"/>
        </w:rPr>
      </w:pPr>
    </w:p>
    <w:p w14:paraId="73ECF3B1" w14:textId="77777777" w:rsidR="00742EDD" w:rsidRDefault="00742EDD">
      <w:pPr>
        <w:pStyle w:val="BodyText"/>
        <w:rPr>
          <w:sz w:val="24"/>
        </w:rPr>
      </w:pPr>
    </w:p>
    <w:p w14:paraId="73ECF3B2" w14:textId="77777777" w:rsidR="00742EDD" w:rsidRDefault="00742EDD">
      <w:pPr>
        <w:pStyle w:val="BodyText"/>
        <w:spacing w:before="278"/>
        <w:rPr>
          <w:sz w:val="24"/>
        </w:rPr>
      </w:pPr>
    </w:p>
    <w:p w14:paraId="73ECF3B3" w14:textId="77777777" w:rsidR="00742EDD" w:rsidRDefault="00A225B4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3</w:t>
      </w:r>
    </w:p>
    <w:p w14:paraId="73ECF3B4" w14:textId="77777777" w:rsidR="00742EDD" w:rsidRDefault="00742EDD">
      <w:pPr>
        <w:jc w:val="right"/>
        <w:rPr>
          <w:rFonts w:ascii="Times New Roman"/>
          <w:sz w:val="24"/>
        </w:rPr>
        <w:sectPr w:rsidR="00742EDD">
          <w:pgSz w:w="12240" w:h="15840"/>
          <w:pgMar w:top="1680" w:right="1080" w:bottom="280" w:left="1080" w:header="720" w:footer="720" w:gutter="0"/>
          <w:cols w:space="720"/>
        </w:sectPr>
      </w:pPr>
    </w:p>
    <w:p w14:paraId="73ECF3B5" w14:textId="77777777" w:rsidR="00742EDD" w:rsidRDefault="00A225B4">
      <w:pPr>
        <w:pStyle w:val="Heading1"/>
        <w:spacing w:before="31"/>
        <w:ind w:left="360"/>
      </w:pPr>
      <w:r>
        <w:lastRenderedPageBreak/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3ECF3B6" w14:textId="77777777" w:rsidR="00742EDD" w:rsidRDefault="00742EDD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3BD" w14:textId="77777777">
        <w:trPr>
          <w:trHeight w:val="566"/>
        </w:trPr>
        <w:tc>
          <w:tcPr>
            <w:tcW w:w="1349" w:type="dxa"/>
          </w:tcPr>
          <w:p w14:paraId="73ECF3B7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3B8" w14:textId="77777777" w:rsidR="00742EDD" w:rsidRDefault="00A225B4">
            <w:pPr>
              <w:pStyle w:val="TableParagraph"/>
              <w:spacing w:before="0" w:line="280" w:lineRule="atLeast"/>
              <w:ind w:left="153" w:right="-15" w:firstLine="244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4"/>
              </w:rPr>
              <w:t>INSTRUCTION</w:t>
            </w:r>
          </w:p>
        </w:tc>
        <w:tc>
          <w:tcPr>
            <w:tcW w:w="5944" w:type="dxa"/>
          </w:tcPr>
          <w:p w14:paraId="73ECF3B9" w14:textId="77777777" w:rsidR="00742EDD" w:rsidRDefault="00A225B4">
            <w:pPr>
              <w:pStyle w:val="TableParagraph"/>
              <w:spacing w:before="0" w:line="280" w:lineRule="atLeast"/>
              <w:ind w:left="110" w:right="3186" w:firstLine="0"/>
              <w:rPr>
                <w:b/>
              </w:rPr>
            </w:pPr>
            <w:r>
              <w:rPr>
                <w:b/>
                <w:spacing w:val="-2"/>
              </w:rPr>
              <w:t xml:space="preserve">LEARNING </w:t>
            </w:r>
            <w:r>
              <w:rPr>
                <w:b/>
                <w:spacing w:val="-4"/>
              </w:rPr>
              <w:t>OBJECTIVES/GOALS</w:t>
            </w:r>
          </w:p>
        </w:tc>
        <w:tc>
          <w:tcPr>
            <w:tcW w:w="1531" w:type="dxa"/>
          </w:tcPr>
          <w:p w14:paraId="73ECF3BA" w14:textId="77777777" w:rsidR="00742EDD" w:rsidRDefault="00A225B4">
            <w:pPr>
              <w:pStyle w:val="TableParagraph"/>
              <w:spacing w:before="0" w:line="280" w:lineRule="atLeast"/>
              <w:ind w:left="111" w:firstLine="0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440" w:type="dxa"/>
          </w:tcPr>
          <w:p w14:paraId="73ECF3BB" w14:textId="77777777" w:rsidR="00742EDD" w:rsidRDefault="00A225B4">
            <w:pPr>
              <w:pStyle w:val="TableParagraph"/>
              <w:spacing w:before="25"/>
              <w:ind w:left="111" w:right="-15" w:firstLine="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339" w:type="dxa"/>
          </w:tcPr>
          <w:p w14:paraId="73ECF3BC" w14:textId="77777777" w:rsidR="00742EDD" w:rsidRDefault="00A225B4">
            <w:pPr>
              <w:pStyle w:val="TableParagraph"/>
              <w:spacing w:before="0" w:line="280" w:lineRule="atLeast"/>
              <w:ind w:left="112" w:right="-22" w:firstLine="0"/>
              <w:rPr>
                <w:b/>
              </w:rPr>
            </w:pPr>
            <w:r>
              <w:rPr>
                <w:b/>
                <w:spacing w:val="-2"/>
              </w:rPr>
              <w:t xml:space="preserve">ASSIGNMENT </w:t>
            </w:r>
            <w:r>
              <w:rPr>
                <w:b/>
              </w:rPr>
              <w:t>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742EDD" w14:paraId="73ECF3CF" w14:textId="77777777">
        <w:trPr>
          <w:trHeight w:val="5488"/>
        </w:trPr>
        <w:tc>
          <w:tcPr>
            <w:tcW w:w="1349" w:type="dxa"/>
          </w:tcPr>
          <w:p w14:paraId="73ECF3BE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40" w:type="dxa"/>
          </w:tcPr>
          <w:p w14:paraId="73ECF3BF" w14:textId="77777777" w:rsidR="00742EDD" w:rsidRDefault="00A225B4">
            <w:pPr>
              <w:pStyle w:val="TableParagraph"/>
              <w:ind w:left="114" w:right="109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1a</w:t>
            </w:r>
          </w:p>
        </w:tc>
        <w:tc>
          <w:tcPr>
            <w:tcW w:w="5944" w:type="dxa"/>
          </w:tcPr>
          <w:p w14:paraId="73ECF3C0" w14:textId="77777777" w:rsidR="00742EDD" w:rsidRDefault="00A225B4">
            <w:pPr>
              <w:pStyle w:val="TableParagraph"/>
              <w:ind w:left="53" w:firstLine="0"/>
            </w:pPr>
            <w:r>
              <w:t>-Briefly</w:t>
            </w:r>
            <w:r>
              <w:rPr>
                <w:spacing w:val="-5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genes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antigens.</w:t>
            </w:r>
          </w:p>
          <w:p w14:paraId="73ECF3C1" w14:textId="77777777" w:rsidR="00742EDD" w:rsidRDefault="00A225B4">
            <w:pPr>
              <w:pStyle w:val="TableParagraph"/>
              <w:ind w:right="281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properties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antigens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 the RBC antigens relevant in immunohematology.</w:t>
            </w:r>
          </w:p>
          <w:p w14:paraId="73ECF3C2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influence</w:t>
            </w:r>
            <w:r>
              <w:rPr>
                <w:spacing w:val="-2"/>
              </w:rPr>
              <w:t xml:space="preserve"> immunogenicity.</w:t>
            </w:r>
          </w:p>
          <w:p w14:paraId="73ECF3C3" w14:textId="77777777" w:rsidR="00742EDD" w:rsidRDefault="00A225B4">
            <w:pPr>
              <w:pStyle w:val="TableParagraph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mechanisms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humoral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innate immune </w:t>
            </w:r>
            <w:r>
              <w:rPr>
                <w:spacing w:val="-2"/>
              </w:rPr>
              <w:t>response.</w:t>
            </w:r>
          </w:p>
          <w:p w14:paraId="73ECF3C4" w14:textId="77777777" w:rsidR="00742EDD" w:rsidRDefault="00A225B4">
            <w:pPr>
              <w:pStyle w:val="TableParagraph"/>
            </w:pPr>
            <w:r>
              <w:t>-Compare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characteristics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and secondary immune response.</w:t>
            </w:r>
          </w:p>
          <w:p w14:paraId="73ECF3C5" w14:textId="77777777" w:rsidR="00742EDD" w:rsidRDefault="00A225B4">
            <w:pPr>
              <w:pStyle w:val="TableParagraph"/>
              <w:spacing w:before="0" w:line="264" w:lineRule="exact"/>
              <w:ind w:left="53" w:firstLine="0"/>
            </w:pPr>
            <w:r>
              <w:t>-Differentiate</w:t>
            </w:r>
            <w:r>
              <w:rPr>
                <w:spacing w:val="-8"/>
              </w:rPr>
              <w:t xml:space="preserve"> </w:t>
            </w:r>
            <w:r>
              <w:t>alloantibodies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autoantibodies.</w:t>
            </w:r>
          </w:p>
          <w:p w14:paraId="73ECF3C6" w14:textId="77777777" w:rsidR="00742EDD" w:rsidRDefault="00A225B4">
            <w:pPr>
              <w:pStyle w:val="TableParagraph"/>
              <w:spacing w:before="0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contrast</w:t>
            </w:r>
            <w:r>
              <w:rPr>
                <w:spacing w:val="-3"/>
              </w:rPr>
              <w:t xml:space="preserve"> </w:t>
            </w:r>
            <w:r>
              <w:t>IgM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IgG</w:t>
            </w:r>
            <w:r>
              <w:rPr>
                <w:spacing w:val="-5"/>
              </w:rPr>
              <w:t xml:space="preserve"> </w:t>
            </w:r>
            <w:r>
              <w:t>antibodies,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their clinical significance.</w:t>
            </w:r>
          </w:p>
          <w:p w14:paraId="73ECF3C7" w14:textId="77777777" w:rsidR="00742EDD" w:rsidRDefault="00A225B4">
            <w:pPr>
              <w:pStyle w:val="TableParagraph"/>
              <w:ind w:right="281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stages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agglutination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 factors that affect each stage.</w:t>
            </w:r>
          </w:p>
          <w:p w14:paraId="73ECF3C8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complement</w:t>
            </w:r>
            <w:r>
              <w:rPr>
                <w:spacing w:val="-8"/>
              </w:rPr>
              <w:t xml:space="preserve"> </w:t>
            </w:r>
            <w:r>
              <w:t>plays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antigen-antibody </w:t>
            </w:r>
            <w:r>
              <w:rPr>
                <w:spacing w:val="-2"/>
              </w:rPr>
              <w:t>reaction.</w:t>
            </w:r>
          </w:p>
          <w:p w14:paraId="73ECF3C9" w14:textId="77777777" w:rsidR="00742EDD" w:rsidRDefault="00A225B4">
            <w:pPr>
              <w:pStyle w:val="TableParagraph"/>
              <w:ind w:left="53" w:firstLin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zeta</w:t>
            </w:r>
            <w:r>
              <w:rPr>
                <w:spacing w:val="-3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affects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agglutination.</w:t>
            </w:r>
          </w:p>
          <w:p w14:paraId="73ECF3CA" w14:textId="77777777" w:rsidR="00742EDD" w:rsidRDefault="00A225B4">
            <w:pPr>
              <w:pStyle w:val="TableParagraph"/>
              <w:spacing w:before="0"/>
            </w:pPr>
            <w:r>
              <w:t>-Differentiate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7"/>
              </w:rPr>
              <w:t xml:space="preserve"> </w:t>
            </w:r>
            <w:r>
              <w:t>agglutination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pseudo-agglutination due to rouleaux formation.</w:t>
            </w:r>
          </w:p>
          <w:p w14:paraId="73ECF3CB" w14:textId="77777777" w:rsidR="00742EDD" w:rsidRDefault="00A225B4">
            <w:pPr>
              <w:pStyle w:val="TableParagraph"/>
              <w:ind w:right="281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reagents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antigen-antibody reactions.</w:t>
            </w:r>
          </w:p>
        </w:tc>
        <w:tc>
          <w:tcPr>
            <w:tcW w:w="1531" w:type="dxa"/>
          </w:tcPr>
          <w:p w14:paraId="73ECF3CC" w14:textId="77777777" w:rsidR="00742EDD" w:rsidRDefault="00A225B4">
            <w:pPr>
              <w:pStyle w:val="TableParagraph"/>
              <w:ind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3CD" w14:textId="77777777" w:rsidR="00742EDD" w:rsidRDefault="00A225B4">
            <w:pPr>
              <w:pStyle w:val="TableParagraph"/>
              <w:ind w:left="6" w:right="-1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3CE" w14:textId="77777777" w:rsidR="00742EDD" w:rsidRDefault="00A225B4">
            <w:pPr>
              <w:pStyle w:val="TableParagraph"/>
              <w:ind w:left="6" w:right="-22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42EDD" w14:paraId="73ECF3DC" w14:textId="77777777">
        <w:trPr>
          <w:trHeight w:val="2957"/>
        </w:trPr>
        <w:tc>
          <w:tcPr>
            <w:tcW w:w="1349" w:type="dxa"/>
          </w:tcPr>
          <w:p w14:paraId="73ECF3D0" w14:textId="77777777" w:rsidR="00742EDD" w:rsidRDefault="00A225B4">
            <w:pPr>
              <w:pStyle w:val="TableParagraph"/>
              <w:spacing w:before="10" w:line="235" w:lineRule="auto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40" w:type="dxa"/>
          </w:tcPr>
          <w:p w14:paraId="73ECF3D1" w14:textId="77777777" w:rsidR="00742EDD" w:rsidRDefault="00A225B4">
            <w:pPr>
              <w:pStyle w:val="TableParagraph"/>
              <w:spacing w:before="6"/>
              <w:ind w:left="114" w:right="110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1b</w:t>
            </w:r>
          </w:p>
        </w:tc>
        <w:tc>
          <w:tcPr>
            <w:tcW w:w="5944" w:type="dxa"/>
          </w:tcPr>
          <w:p w14:paraId="73ECF3D2" w14:textId="77777777" w:rsidR="00742EDD" w:rsidRDefault="00A225B4">
            <w:pPr>
              <w:pStyle w:val="TableParagraph"/>
              <w:spacing w:before="10" w:line="235" w:lineRule="auto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basic</w:t>
            </w:r>
            <w:r>
              <w:rPr>
                <w:spacing w:val="-7"/>
              </w:rPr>
              <w:t xml:space="preserve"> </w:t>
            </w:r>
            <w:r>
              <w:t>genetic</w:t>
            </w:r>
            <w:r>
              <w:rPr>
                <w:spacing w:val="-7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governing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inheritance</w:t>
            </w:r>
            <w:r>
              <w:rPr>
                <w:spacing w:val="-5"/>
              </w:rPr>
              <w:t xml:space="preserve"> </w:t>
            </w:r>
            <w:r>
              <w:t>of the ABO and other blood group system antigens.</w:t>
            </w:r>
          </w:p>
          <w:p w14:paraId="73ECF3D3" w14:textId="77777777" w:rsidR="00742EDD" w:rsidRDefault="00A225B4">
            <w:pPr>
              <w:pStyle w:val="TableParagraph"/>
              <w:spacing w:before="2"/>
            </w:pPr>
            <w:r>
              <w:t>-List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antigens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ABO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frequency</w:t>
            </w:r>
            <w:r>
              <w:rPr>
                <w:spacing w:val="-3"/>
              </w:rPr>
              <w:t xml:space="preserve"> </w:t>
            </w:r>
            <w:r>
              <w:t>in white and black populations.</w:t>
            </w:r>
          </w:p>
          <w:p w14:paraId="73ECF3D4" w14:textId="77777777" w:rsidR="00742EDD" w:rsidRDefault="00A225B4">
            <w:pPr>
              <w:pStyle w:val="TableParagraph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contrast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biochemical</w:t>
            </w:r>
            <w:r>
              <w:rPr>
                <w:spacing w:val="-4"/>
              </w:rPr>
              <w:t xml:space="preserve"> </w:t>
            </w:r>
            <w:r>
              <w:t>structures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A,</w:t>
            </w:r>
            <w:r>
              <w:rPr>
                <w:spacing w:val="-3"/>
              </w:rPr>
              <w:t xml:space="preserve"> </w:t>
            </w:r>
            <w:r>
              <w:t>B,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H </w:t>
            </w:r>
            <w:r>
              <w:rPr>
                <w:spacing w:val="-2"/>
              </w:rPr>
              <w:t>antigens.</w:t>
            </w:r>
          </w:p>
          <w:p w14:paraId="73ECF3D5" w14:textId="77777777" w:rsidR="00742EDD" w:rsidRDefault="00A225B4">
            <w:pPr>
              <w:pStyle w:val="TableParagraph"/>
              <w:ind w:left="53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ABO</w:t>
            </w:r>
            <w:r>
              <w:rPr>
                <w:spacing w:val="-9"/>
              </w:rPr>
              <w:t xml:space="preserve"> </w:t>
            </w:r>
            <w:r>
              <w:t>antibodies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develop.</w:t>
            </w:r>
          </w:p>
          <w:p w14:paraId="73ECF3D6" w14:textId="77777777" w:rsidR="00742EDD" w:rsidRDefault="00A225B4">
            <w:pPr>
              <w:pStyle w:val="TableParagraph"/>
            </w:pPr>
            <w:r>
              <w:t>-Compare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contrast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differences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A1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A2 </w:t>
            </w:r>
            <w:r>
              <w:rPr>
                <w:spacing w:val="-2"/>
              </w:rPr>
              <w:t>subgroups.</w:t>
            </w:r>
          </w:p>
          <w:p w14:paraId="73ECF3D7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lectins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ABO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subgroups.</w:t>
            </w:r>
          </w:p>
          <w:p w14:paraId="73ECF3D8" w14:textId="77777777" w:rsidR="00742EDD" w:rsidRDefault="00A225B4">
            <w:pPr>
              <w:pStyle w:val="TableParagraph"/>
              <w:spacing w:before="0" w:line="247" w:lineRule="exact"/>
              <w:ind w:left="53" w:firstLine="0"/>
            </w:pPr>
            <w:r>
              <w:t>-Interpret</w:t>
            </w:r>
            <w:r>
              <w:rPr>
                <w:spacing w:val="-9"/>
              </w:rPr>
              <w:t xml:space="preserve"> </w:t>
            </w:r>
            <w:r>
              <w:t>ABO</w:t>
            </w:r>
            <w:r>
              <w:rPr>
                <w:spacing w:val="-7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phenotyping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serum</w:t>
            </w:r>
            <w:r>
              <w:rPr>
                <w:spacing w:val="-4"/>
              </w:rPr>
              <w:t xml:space="preserve"> </w:t>
            </w:r>
            <w:r>
              <w:t>typing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results.</w:t>
            </w:r>
          </w:p>
        </w:tc>
        <w:tc>
          <w:tcPr>
            <w:tcW w:w="1531" w:type="dxa"/>
          </w:tcPr>
          <w:p w14:paraId="73ECF3D9" w14:textId="77777777" w:rsidR="00742EDD" w:rsidRDefault="00A225B4">
            <w:pPr>
              <w:pStyle w:val="TableParagraph"/>
              <w:spacing w:before="10" w:line="235" w:lineRule="auto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3DA" w14:textId="77777777" w:rsidR="00742EDD" w:rsidRDefault="00A225B4">
            <w:pPr>
              <w:pStyle w:val="TableParagraph"/>
              <w:spacing w:before="10" w:line="235" w:lineRule="auto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3DB" w14:textId="77777777" w:rsidR="00742EDD" w:rsidRDefault="00A225B4">
            <w:pPr>
              <w:pStyle w:val="TableParagraph"/>
              <w:spacing w:before="10" w:line="235" w:lineRule="auto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3DD" w14:textId="77777777" w:rsidR="00742EDD" w:rsidRDefault="00742EDD">
      <w:pPr>
        <w:pStyle w:val="TableParagraph"/>
        <w:spacing w:line="235" w:lineRule="auto"/>
        <w:rPr>
          <w:i/>
        </w:rPr>
        <w:sectPr w:rsidR="00742EDD">
          <w:pgSz w:w="15840" w:h="12240" w:orient="landscape"/>
          <w:pgMar w:top="132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3E8" w14:textId="77777777">
        <w:trPr>
          <w:trHeight w:val="2511"/>
        </w:trPr>
        <w:tc>
          <w:tcPr>
            <w:tcW w:w="1349" w:type="dxa"/>
          </w:tcPr>
          <w:p w14:paraId="73ECF3DE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3DF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5944" w:type="dxa"/>
          </w:tcPr>
          <w:p w14:paraId="73ECF3E0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Bombay</w:t>
            </w:r>
            <w:r>
              <w:rPr>
                <w:spacing w:val="-5"/>
              </w:rPr>
              <w:t xml:space="preserve"> </w:t>
            </w:r>
            <w:r>
              <w:t>phenotype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significance.</w:t>
            </w:r>
          </w:p>
          <w:p w14:paraId="73ECF3E1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-Propose</w:t>
            </w:r>
            <w:r>
              <w:rPr>
                <w:spacing w:val="-4"/>
              </w:rPr>
              <w:t xml:space="preserve"> </w:t>
            </w:r>
            <w:r>
              <w:t>ABO</w:t>
            </w:r>
            <w:r>
              <w:rPr>
                <w:spacing w:val="-7"/>
              </w:rPr>
              <w:t xml:space="preserve"> </w:t>
            </w:r>
            <w:r>
              <w:t>genotypes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ABO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phenotypes.</w:t>
            </w:r>
          </w:p>
          <w:p w14:paraId="73ECF3E2" w14:textId="77777777" w:rsidR="00742EDD" w:rsidRDefault="00A225B4">
            <w:pPr>
              <w:pStyle w:val="TableParagraph"/>
            </w:pPr>
            <w:r>
              <w:t>-State the purpose and principle of the direct and reverse ABO phenotyping</w:t>
            </w:r>
            <w:r>
              <w:rPr>
                <w:spacing w:val="-5"/>
              </w:rPr>
              <w:t xml:space="preserve"> </w:t>
            </w:r>
            <w:r>
              <w:t>procedure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reagent</w:t>
            </w:r>
            <w:r>
              <w:rPr>
                <w:spacing w:val="-9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 test results are interpreted.</w:t>
            </w:r>
          </w:p>
          <w:p w14:paraId="73ECF3E3" w14:textId="77777777" w:rsidR="00742EDD" w:rsidRDefault="00A225B4">
            <w:pPr>
              <w:pStyle w:val="TableParagraph"/>
              <w:ind w:right="281"/>
            </w:pPr>
            <w:r>
              <w:t>-Describe</w:t>
            </w:r>
            <w:r>
              <w:rPr>
                <w:spacing w:val="-8"/>
              </w:rPr>
              <w:t xml:space="preserve"> </w:t>
            </w:r>
            <w:r>
              <w:t>proper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ABO </w:t>
            </w:r>
            <w:r>
              <w:rPr>
                <w:spacing w:val="-2"/>
              </w:rPr>
              <w:t>phenotyping.</w:t>
            </w:r>
          </w:p>
          <w:p w14:paraId="73ECF3E4" w14:textId="77777777" w:rsidR="00742EDD" w:rsidRDefault="00A225B4">
            <w:pPr>
              <w:pStyle w:val="TableParagraph"/>
            </w:pPr>
            <w:r>
              <w:t>-Identify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errors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result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</w:t>
            </w:r>
            <w:r>
              <w:rPr>
                <w:spacing w:val="-7"/>
              </w:rPr>
              <w:t xml:space="preserve"> </w:t>
            </w:r>
            <w:r>
              <w:t>discrepancies</w:t>
            </w:r>
            <w:r>
              <w:rPr>
                <w:spacing w:val="-2"/>
              </w:rPr>
              <w:t xml:space="preserve"> </w:t>
            </w:r>
            <w:r>
              <w:t>and indicate when further investigation is needed.</w:t>
            </w:r>
          </w:p>
        </w:tc>
        <w:tc>
          <w:tcPr>
            <w:tcW w:w="1531" w:type="dxa"/>
          </w:tcPr>
          <w:p w14:paraId="73ECF3E5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3E6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3ECF3E7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742EDD" w14:paraId="73ECF3F7" w14:textId="77777777">
        <w:trPr>
          <w:trHeight w:val="4931"/>
        </w:trPr>
        <w:tc>
          <w:tcPr>
            <w:tcW w:w="1349" w:type="dxa"/>
          </w:tcPr>
          <w:p w14:paraId="73ECF3E9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440" w:type="dxa"/>
          </w:tcPr>
          <w:p w14:paraId="73ECF3EA" w14:textId="77777777" w:rsidR="00742EDD" w:rsidRDefault="00A225B4">
            <w:pPr>
              <w:pStyle w:val="TableParagraph"/>
              <w:ind w:left="114" w:right="108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944" w:type="dxa"/>
          </w:tcPr>
          <w:p w14:paraId="73ECF3EB" w14:textId="77777777" w:rsidR="00742EDD" w:rsidRDefault="00A225B4">
            <w:pPr>
              <w:pStyle w:val="TableParagraph"/>
            </w:pPr>
            <w:r>
              <w:t>-Identify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antigens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Rh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antigen frequencies in the general population.</w:t>
            </w:r>
          </w:p>
          <w:p w14:paraId="73ECF3EC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RBCs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Rh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negative.</w:t>
            </w:r>
          </w:p>
          <w:p w14:paraId="73ECF3ED" w14:textId="77777777" w:rsidR="00742EDD" w:rsidRDefault="00A225B4">
            <w:pPr>
              <w:pStyle w:val="TableParagraph"/>
              <w:ind w:right="281"/>
            </w:pPr>
            <w:r>
              <w:t>-Predict possible antibodies that could be produced in 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antigen</w:t>
            </w:r>
            <w:r>
              <w:rPr>
                <w:spacing w:val="-6"/>
              </w:rPr>
              <w:t xml:space="preserve"> </w:t>
            </w:r>
            <w:r>
              <w:t>exposure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proofErr w:type="gramStart"/>
            <w:r>
              <w:t>given</w:t>
            </w:r>
            <w:proofErr w:type="gramEnd"/>
            <w:r>
              <w:rPr>
                <w:spacing w:val="-6"/>
              </w:rPr>
              <w:t xml:space="preserve"> </w:t>
            </w:r>
            <w:proofErr w:type="gramStart"/>
            <w:r>
              <w:t>patient</w:t>
            </w:r>
            <w:proofErr w:type="gram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donor </w:t>
            </w:r>
            <w:r>
              <w:rPr>
                <w:spacing w:val="-2"/>
              </w:rPr>
              <w:t>genotypes.</w:t>
            </w:r>
          </w:p>
          <w:p w14:paraId="73ECF3EE" w14:textId="77777777" w:rsidR="00742EDD" w:rsidRDefault="00A225B4">
            <w:pPr>
              <w:pStyle w:val="TableParagraph"/>
              <w:ind w:right="281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serological</w:t>
            </w:r>
            <w:r>
              <w:rPr>
                <w:spacing w:val="-6"/>
              </w:rPr>
              <w:t xml:space="preserve"> </w:t>
            </w:r>
            <w:r>
              <w:t>characteristics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significance of the Rh system antibodies.</w:t>
            </w:r>
          </w:p>
          <w:p w14:paraId="73ECF3EF" w14:textId="77777777" w:rsidR="00742EDD" w:rsidRDefault="00A225B4">
            <w:pPr>
              <w:pStyle w:val="TableParagraph"/>
              <w:spacing w:before="0"/>
              <w:ind w:right="281"/>
            </w:pPr>
            <w:r>
              <w:t>-Convert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Rh</w:t>
            </w:r>
            <w:r>
              <w:rPr>
                <w:spacing w:val="-6"/>
              </w:rPr>
              <w:t xml:space="preserve"> </w:t>
            </w:r>
            <w:r>
              <w:t>phenotype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7"/>
              </w:rPr>
              <w:t xml:space="preserve"> </w:t>
            </w:r>
            <w:r>
              <w:t>probable</w:t>
            </w:r>
            <w:r>
              <w:rPr>
                <w:spacing w:val="-5"/>
              </w:rPr>
              <w:t xml:space="preserve"> </w:t>
            </w:r>
            <w:r>
              <w:t>genotype using Fisher-Race terminology.</w:t>
            </w:r>
          </w:p>
          <w:p w14:paraId="73ECF3F0" w14:textId="77777777" w:rsidR="00742EDD" w:rsidRDefault="00A225B4">
            <w:pPr>
              <w:pStyle w:val="TableParagraph"/>
              <w:spacing w:before="5" w:line="235" w:lineRule="auto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 circumstances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might</w:t>
            </w:r>
            <w:r>
              <w:rPr>
                <w:spacing w:val="-6"/>
              </w:rPr>
              <w:t xml:space="preserve"> </w:t>
            </w:r>
            <w:r>
              <w:t>result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weakened expression of the D antigen.</w:t>
            </w:r>
          </w:p>
          <w:p w14:paraId="73ECF3F1" w14:textId="77777777" w:rsidR="00742EDD" w:rsidRDefault="00A225B4">
            <w:pPr>
              <w:pStyle w:val="TableParagraph"/>
              <w:spacing w:before="3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methods of</w:t>
            </w:r>
            <w:r>
              <w:rPr>
                <w:spacing w:val="-5"/>
              </w:rPr>
              <w:t xml:space="preserve"> </w:t>
            </w:r>
            <w:r>
              <w:t>detecting</w:t>
            </w:r>
            <w:r>
              <w:rPr>
                <w:spacing w:val="-3"/>
              </w:rPr>
              <w:t xml:space="preserve"> </w:t>
            </w:r>
            <w:r>
              <w:t>Rh</w:t>
            </w:r>
            <w:r>
              <w:rPr>
                <w:spacing w:val="-6"/>
              </w:rPr>
              <w:t xml:space="preserve"> </w:t>
            </w:r>
            <w:r>
              <w:t>antigens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performing weak D testing, and potential sources of error.</w:t>
            </w:r>
          </w:p>
          <w:p w14:paraId="73ECF3F2" w14:textId="77777777" w:rsidR="00742EDD" w:rsidRDefault="00A225B4">
            <w:pPr>
              <w:pStyle w:val="TableParagraph"/>
              <w:spacing w:befor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Rh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proofErr w:type="gramStart"/>
            <w:r>
              <w:t>a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proofErr w:type="gramEnd"/>
            <w:r>
              <w:rPr>
                <w:spacing w:val="-5"/>
              </w:rPr>
              <w:t xml:space="preserve"> </w:t>
            </w:r>
            <w:r>
              <w:t>Rh control affects the interpretation of the Rh test.</w:t>
            </w:r>
          </w:p>
          <w:p w14:paraId="73ECF3F3" w14:textId="77777777" w:rsidR="00742EDD" w:rsidRDefault="00A225B4">
            <w:pPr>
              <w:pStyle w:val="TableParagraph"/>
              <w:ind w:right="281"/>
            </w:pPr>
            <w:r>
              <w:t>-State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consequence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inheriting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Rh</w:t>
            </w:r>
            <w:r>
              <w:rPr>
                <w:spacing w:val="-7"/>
              </w:rPr>
              <w:t xml:space="preserve"> </w:t>
            </w:r>
            <w:r>
              <w:t xml:space="preserve">null </w:t>
            </w:r>
            <w:r>
              <w:rPr>
                <w:spacing w:val="-2"/>
              </w:rPr>
              <w:t>phenotype.</w:t>
            </w:r>
          </w:p>
        </w:tc>
        <w:tc>
          <w:tcPr>
            <w:tcW w:w="1531" w:type="dxa"/>
          </w:tcPr>
          <w:p w14:paraId="73ECF3F4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3F5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3F6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42EDD" w14:paraId="73ECF402" w14:textId="77777777">
        <w:trPr>
          <w:trHeight w:val="2419"/>
        </w:trPr>
        <w:tc>
          <w:tcPr>
            <w:tcW w:w="1349" w:type="dxa"/>
          </w:tcPr>
          <w:p w14:paraId="73ECF3F8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440" w:type="dxa"/>
          </w:tcPr>
          <w:p w14:paraId="73ECF3F9" w14:textId="77777777" w:rsidR="00742EDD" w:rsidRDefault="00A225B4">
            <w:pPr>
              <w:pStyle w:val="TableParagraph"/>
              <w:ind w:left="114" w:right="108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944" w:type="dxa"/>
          </w:tcPr>
          <w:p w14:paraId="73ECF3FA" w14:textId="77777777" w:rsidR="00742EDD" w:rsidRDefault="00A225B4">
            <w:pPr>
              <w:pStyle w:val="TableParagraph"/>
              <w:ind w:left="53" w:firstLin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antiglobulin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test.</w:t>
            </w:r>
          </w:p>
          <w:p w14:paraId="73ECF3FB" w14:textId="77777777" w:rsidR="00742EDD" w:rsidRDefault="00A225B4">
            <w:pPr>
              <w:pStyle w:val="TableParagraph"/>
              <w:ind w:right="281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anti-human</w:t>
            </w:r>
            <w:r>
              <w:rPr>
                <w:spacing w:val="-6"/>
              </w:rPr>
              <w:t xml:space="preserve"> </w:t>
            </w:r>
            <w:r>
              <w:t>globulin</w:t>
            </w:r>
            <w:r>
              <w:rPr>
                <w:spacing w:val="-6"/>
              </w:rPr>
              <w:t xml:space="preserve"> </w:t>
            </w:r>
            <w:r>
              <w:t>reagents used in antiglobulin testing.</w:t>
            </w:r>
          </w:p>
          <w:p w14:paraId="73ECF3FC" w14:textId="77777777" w:rsidR="00742EDD" w:rsidRDefault="00A225B4">
            <w:pPr>
              <w:pStyle w:val="TableParagraph"/>
              <w:spacing w:before="0"/>
            </w:pPr>
            <w:r>
              <w:t>-Explain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characteristics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Coombs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describe their purpose.</w:t>
            </w:r>
          </w:p>
          <w:p w14:paraId="73ECF3FD" w14:textId="77777777" w:rsidR="00742EDD" w:rsidRDefault="00A225B4">
            <w:pPr>
              <w:pStyle w:val="TableParagrap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IAT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DAT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sources of error.</w:t>
            </w:r>
          </w:p>
          <w:p w14:paraId="73ECF3FE" w14:textId="77777777" w:rsidR="00742EDD" w:rsidRDefault="00A225B4">
            <w:pPr>
              <w:pStyle w:val="TableParagraph"/>
              <w:spacing w:before="0" w:line="270" w:lineRule="atLeast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error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detected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 Coombs Control Cells.</w:t>
            </w:r>
          </w:p>
        </w:tc>
        <w:tc>
          <w:tcPr>
            <w:tcW w:w="1531" w:type="dxa"/>
          </w:tcPr>
          <w:p w14:paraId="73ECF3FF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00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01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03" w14:textId="77777777" w:rsidR="00742EDD" w:rsidRDefault="00742EDD">
      <w:pPr>
        <w:pStyle w:val="TableParagraph"/>
        <w:rPr>
          <w:i/>
        </w:rPr>
        <w:sectPr w:rsidR="00742EDD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0E" w14:textId="77777777">
        <w:trPr>
          <w:trHeight w:val="2242"/>
        </w:trPr>
        <w:tc>
          <w:tcPr>
            <w:tcW w:w="1349" w:type="dxa"/>
          </w:tcPr>
          <w:p w14:paraId="73ECF404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05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5944" w:type="dxa"/>
          </w:tcPr>
          <w:p w14:paraId="73ECF406" w14:textId="77777777" w:rsidR="00742EDD" w:rsidRDefault="00A225B4">
            <w:pPr>
              <w:pStyle w:val="TableParagraph"/>
            </w:pPr>
            <w:r>
              <w:t>-Describe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effects of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DAT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 xml:space="preserve">IAT </w:t>
            </w:r>
            <w:r>
              <w:rPr>
                <w:spacing w:val="-2"/>
              </w:rPr>
              <w:t>procedure.</w:t>
            </w:r>
          </w:p>
          <w:p w14:paraId="73ECF407" w14:textId="77777777" w:rsidR="00742EDD" w:rsidRDefault="00A225B4">
            <w:pPr>
              <w:pStyle w:val="TableParagraph"/>
              <w:ind w:left="53" w:firstLine="0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auto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DAT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results.</w:t>
            </w:r>
          </w:p>
          <w:p w14:paraId="73ECF408" w14:textId="77777777" w:rsidR="00742EDD" w:rsidRDefault="00A225B4">
            <w:pPr>
              <w:pStyle w:val="TableParagrap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DAT,</w:t>
            </w:r>
            <w:r>
              <w:rPr>
                <w:spacing w:val="-3"/>
              </w:rPr>
              <w:t xml:space="preserve"> </w:t>
            </w:r>
            <w:r>
              <w:t>weak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test, and auto control, and resolve discrepancies.</w:t>
            </w:r>
          </w:p>
          <w:p w14:paraId="73ECF409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-Interpret</w:t>
            </w:r>
            <w:r>
              <w:rPr>
                <w:spacing w:val="-9"/>
              </w:rPr>
              <w:t xml:space="preserve"> </w:t>
            </w:r>
            <w:r>
              <w:t>DAT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results.</w:t>
            </w:r>
          </w:p>
          <w:p w14:paraId="73ECF40A" w14:textId="77777777" w:rsidR="00742EDD" w:rsidRDefault="00A225B4">
            <w:pPr>
              <w:pStyle w:val="TableParagraph"/>
              <w:spacing w:before="0"/>
              <w:ind w:right="281"/>
            </w:pPr>
            <w:r>
              <w:t>-Interpret</w:t>
            </w:r>
            <w:r>
              <w:rPr>
                <w:spacing w:val="-7"/>
              </w:rPr>
              <w:t xml:space="preserve"> </w:t>
            </w:r>
            <w:r>
              <w:t>Antibody</w:t>
            </w:r>
            <w:r>
              <w:rPr>
                <w:spacing w:val="-5"/>
              </w:rPr>
              <w:t xml:space="preserve"> </w:t>
            </w:r>
            <w:r>
              <w:t>Screen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(with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6"/>
              </w:rPr>
              <w:t xml:space="preserve"> </w:t>
            </w:r>
            <w:r>
              <w:t xml:space="preserve">auto </w:t>
            </w:r>
            <w:r>
              <w:rPr>
                <w:spacing w:val="-2"/>
              </w:rPr>
              <w:t>control).</w:t>
            </w:r>
          </w:p>
        </w:tc>
        <w:tc>
          <w:tcPr>
            <w:tcW w:w="1531" w:type="dxa"/>
          </w:tcPr>
          <w:p w14:paraId="73ECF40B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0C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3ECF40D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742EDD" w14:paraId="73ECF425" w14:textId="77777777">
        <w:trPr>
          <w:trHeight w:val="6986"/>
        </w:trPr>
        <w:tc>
          <w:tcPr>
            <w:tcW w:w="1349" w:type="dxa"/>
          </w:tcPr>
          <w:p w14:paraId="73ECF40F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440" w:type="dxa"/>
          </w:tcPr>
          <w:p w14:paraId="73ECF410" w14:textId="77777777" w:rsidR="00742EDD" w:rsidRDefault="00A225B4">
            <w:pPr>
              <w:pStyle w:val="TableParagraph"/>
              <w:ind w:left="446" w:firstLine="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944" w:type="dxa"/>
          </w:tcPr>
          <w:p w14:paraId="73ECF411" w14:textId="77777777" w:rsidR="00742EDD" w:rsidRDefault="00A225B4">
            <w:pPr>
              <w:pStyle w:val="TableParagraph"/>
              <w:ind w:left="53" w:firstLine="0"/>
            </w:pPr>
            <w:r>
              <w:t>-Define</w:t>
            </w:r>
            <w:r>
              <w:rPr>
                <w:spacing w:val="-8"/>
              </w:rPr>
              <w:t xml:space="preserve"> </w:t>
            </w:r>
            <w:r>
              <w:t>compatibility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testing.</w:t>
            </w:r>
          </w:p>
          <w:p w14:paraId="73ECF412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AABB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compatibility </w:t>
            </w:r>
            <w:r>
              <w:rPr>
                <w:spacing w:val="-2"/>
              </w:rPr>
              <w:t>testing.</w:t>
            </w:r>
          </w:p>
          <w:p w14:paraId="73ECF413" w14:textId="77777777" w:rsidR="00742EDD" w:rsidRDefault="00A225B4">
            <w:pPr>
              <w:pStyle w:val="TableParagraph"/>
              <w:spacing w:before="2"/>
              <w:ind w:right="281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tests</w:t>
            </w:r>
            <w:r>
              <w:rPr>
                <w:spacing w:val="-5"/>
              </w:rPr>
              <w:t xml:space="preserve"> </w:t>
            </w: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pre-serological, serological, and post-serological process.</w:t>
            </w:r>
          </w:p>
          <w:p w14:paraId="73ECF414" w14:textId="77777777" w:rsidR="00742EDD" w:rsidRDefault="00A225B4">
            <w:pPr>
              <w:pStyle w:val="TableParagraph"/>
              <w:spacing w:before="2" w:line="237" w:lineRule="auto"/>
              <w:ind w:right="520"/>
              <w:jc w:val="both"/>
            </w:pPr>
            <w:r>
              <w:t>-Describe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acceptable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specimen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labeling requirement,</w:t>
            </w:r>
            <w:r>
              <w:rPr>
                <w:spacing w:val="-7"/>
              </w:rPr>
              <w:t xml:space="preserve"> </w:t>
            </w:r>
            <w:r>
              <w:t>physical</w:t>
            </w:r>
            <w:r>
              <w:rPr>
                <w:spacing w:val="-8"/>
              </w:rPr>
              <w:t xml:space="preserve"> </w:t>
            </w:r>
            <w:r>
              <w:t>characteristics,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comparison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request.</w:t>
            </w:r>
          </w:p>
          <w:p w14:paraId="73ECF415" w14:textId="77777777" w:rsidR="00742EDD" w:rsidRDefault="00A225B4">
            <w:pPr>
              <w:pStyle w:val="TableParagraph"/>
              <w:spacing w:before="2"/>
              <w:ind w:right="281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checking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patient’s</w:t>
            </w:r>
            <w:r>
              <w:rPr>
                <w:spacing w:val="-5"/>
              </w:rPr>
              <w:t xml:space="preserve"> </w:t>
            </w:r>
            <w:r>
              <w:t xml:space="preserve">previous </w:t>
            </w:r>
            <w:r>
              <w:rPr>
                <w:spacing w:val="-2"/>
              </w:rPr>
              <w:t>records.</w:t>
            </w:r>
          </w:p>
          <w:p w14:paraId="73ECF416" w14:textId="77777777" w:rsidR="00742EDD" w:rsidRDefault="00A225B4">
            <w:pPr>
              <w:pStyle w:val="TableParagraph"/>
              <w:ind w:right="281"/>
            </w:pPr>
            <w:r>
              <w:t>-List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clerical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7"/>
              </w:rPr>
              <w:t xml:space="preserve"> </w:t>
            </w:r>
            <w:r>
              <w:t>included</w:t>
            </w:r>
            <w:r>
              <w:rPr>
                <w:spacing w:val="-8"/>
              </w:rPr>
              <w:t xml:space="preserve"> </w:t>
            </w:r>
            <w:r>
              <w:t>in compatibility testing.</w:t>
            </w:r>
          </w:p>
          <w:p w14:paraId="73ECF417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major </w:t>
            </w:r>
            <w:r>
              <w:rPr>
                <w:spacing w:val="-2"/>
              </w:rPr>
              <w:t>crossmatch.</w:t>
            </w:r>
          </w:p>
          <w:p w14:paraId="73ECF418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-Select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donor</w:t>
            </w:r>
            <w:r>
              <w:rPr>
                <w:spacing w:val="-5"/>
              </w:rPr>
              <w:t xml:space="preserve"> </w:t>
            </w:r>
            <w:r>
              <w:t>RBC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plasma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transfusion.</w:t>
            </w:r>
          </w:p>
          <w:p w14:paraId="73ECF419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-Interpret</w:t>
            </w:r>
            <w:r>
              <w:rPr>
                <w:spacing w:val="-9"/>
              </w:rPr>
              <w:t xml:space="preserve"> </w:t>
            </w:r>
            <w:r>
              <w:t>serological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results.</w:t>
            </w:r>
          </w:p>
          <w:p w14:paraId="73ECF41A" w14:textId="77777777" w:rsidR="00742EDD" w:rsidRDefault="00A225B4">
            <w:pPr>
              <w:pStyle w:val="TableParagraph"/>
              <w:ind w:right="281"/>
            </w:pPr>
            <w:r>
              <w:t>-Compare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contrast</w:t>
            </w:r>
            <w:r>
              <w:rPr>
                <w:spacing w:val="-7"/>
              </w:rPr>
              <w:t xml:space="preserve"> </w:t>
            </w:r>
            <w:r>
              <w:t>circumstances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special compatibility protocols.</w:t>
            </w:r>
          </w:p>
          <w:p w14:paraId="73ECF41B" w14:textId="77777777" w:rsidR="00742EDD" w:rsidRDefault="00A225B4">
            <w:pPr>
              <w:pStyle w:val="TableParagraph"/>
              <w:ind w:right="414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9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blood </w:t>
            </w:r>
            <w:r>
              <w:rPr>
                <w:spacing w:val="-2"/>
              </w:rPr>
              <w:t>transfusions.</w:t>
            </w:r>
          </w:p>
          <w:p w14:paraId="73ECF41C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-State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transfusion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safety.</w:t>
            </w:r>
          </w:p>
          <w:p w14:paraId="73ECF41D" w14:textId="77777777" w:rsidR="00742EDD" w:rsidRDefault="00A225B4">
            <w:pPr>
              <w:pStyle w:val="TableParagraph"/>
              <w:ind w:right="281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AABB</w:t>
            </w:r>
            <w:r>
              <w:rPr>
                <w:spacing w:val="-7"/>
              </w:rPr>
              <w:t xml:space="preserve"> </w:t>
            </w:r>
            <w:r>
              <w:t>requirement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donor</w:t>
            </w:r>
            <w:r>
              <w:rPr>
                <w:spacing w:val="-6"/>
              </w:rPr>
              <w:t xml:space="preserve"> </w:t>
            </w:r>
            <w:r>
              <w:t xml:space="preserve">confirmation </w:t>
            </w:r>
            <w:r>
              <w:rPr>
                <w:spacing w:val="-2"/>
              </w:rPr>
              <w:t>testing.</w:t>
            </w:r>
          </w:p>
          <w:p w14:paraId="73ECF41E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issuing</w:t>
            </w:r>
            <w:r>
              <w:rPr>
                <w:spacing w:val="-4"/>
              </w:rPr>
              <w:t xml:space="preserve"> RBCs.</w:t>
            </w:r>
          </w:p>
          <w:p w14:paraId="73ECF41F" w14:textId="77777777" w:rsidR="00742EDD" w:rsidRDefault="00A225B4">
            <w:pPr>
              <w:pStyle w:val="TableParagraph"/>
              <w:ind w:left="53" w:firstLine="0"/>
            </w:pPr>
            <w:r>
              <w:t>-State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AABB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applies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reissue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RBCs.</w:t>
            </w:r>
          </w:p>
          <w:p w14:paraId="73ECF420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processes</w:t>
            </w:r>
            <w:r>
              <w:rPr>
                <w:spacing w:val="-6"/>
              </w:rPr>
              <w:t xml:space="preserve"> </w:t>
            </w:r>
            <w:r>
              <w:t>performed</w:t>
            </w:r>
            <w:r>
              <w:rPr>
                <w:spacing w:val="-7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to</w:t>
            </w:r>
          </w:p>
          <w:p w14:paraId="73ECF421" w14:textId="77777777" w:rsidR="00742EDD" w:rsidRDefault="00A225B4">
            <w:pPr>
              <w:pStyle w:val="TableParagraph"/>
              <w:spacing w:line="247" w:lineRule="exact"/>
              <w:ind w:firstLine="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administration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components.</w:t>
            </w:r>
          </w:p>
        </w:tc>
        <w:tc>
          <w:tcPr>
            <w:tcW w:w="1531" w:type="dxa"/>
          </w:tcPr>
          <w:p w14:paraId="73ECF422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23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24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26" w14:textId="77777777" w:rsidR="00742EDD" w:rsidRDefault="00742EDD">
      <w:pPr>
        <w:pStyle w:val="TableParagraph"/>
        <w:rPr>
          <w:i/>
        </w:rPr>
        <w:sectPr w:rsidR="00742EDD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37" w14:textId="77777777">
        <w:trPr>
          <w:trHeight w:val="4940"/>
        </w:trPr>
        <w:tc>
          <w:tcPr>
            <w:tcW w:w="1349" w:type="dxa"/>
          </w:tcPr>
          <w:p w14:paraId="73ECF427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440" w:type="dxa"/>
          </w:tcPr>
          <w:p w14:paraId="73ECF428" w14:textId="77777777" w:rsidR="00742EDD" w:rsidRDefault="00A225B4">
            <w:pPr>
              <w:pStyle w:val="TableParagraph"/>
              <w:ind w:left="114" w:right="108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944" w:type="dxa"/>
          </w:tcPr>
          <w:p w14:paraId="73ECF429" w14:textId="77777777" w:rsidR="00742EDD" w:rsidRDefault="00A225B4">
            <w:pPr>
              <w:pStyle w:val="TableParagraph"/>
            </w:pPr>
            <w:r>
              <w:t>-Name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blood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antigens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each </w:t>
            </w:r>
            <w:r>
              <w:rPr>
                <w:spacing w:val="-2"/>
              </w:rPr>
              <w:t>system.</w:t>
            </w:r>
          </w:p>
          <w:p w14:paraId="73ECF42A" w14:textId="77777777" w:rsidR="00742EDD" w:rsidRDefault="00A225B4">
            <w:pPr>
              <w:pStyle w:val="TableParagraph"/>
              <w:ind w:left="53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unusual</w:t>
            </w:r>
            <w:r>
              <w:rPr>
                <w:spacing w:val="-4"/>
              </w:rPr>
              <w:t xml:space="preserve"> </w:t>
            </w:r>
            <w:r>
              <w:t>phenotypes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antigens.</w:t>
            </w:r>
          </w:p>
          <w:p w14:paraId="73ECF42B" w14:textId="77777777" w:rsidR="00742EDD" w:rsidRDefault="00A225B4">
            <w:pPr>
              <w:pStyle w:val="TableParagraph"/>
              <w:ind w:left="53" w:firstLine="0"/>
            </w:pPr>
            <w:r>
              <w:t>-Identify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allele</w:t>
            </w:r>
            <w:r>
              <w:rPr>
                <w:spacing w:val="-4"/>
              </w:rPr>
              <w:t xml:space="preserve"> </w:t>
            </w:r>
            <w:r>
              <w:t>pairs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system.</w:t>
            </w:r>
          </w:p>
          <w:p w14:paraId="73ECF42C" w14:textId="77777777" w:rsidR="00742EDD" w:rsidRDefault="00A225B4">
            <w:pPr>
              <w:pStyle w:val="TableParagraph"/>
              <w:spacing w:before="0"/>
            </w:pPr>
            <w:r>
              <w:t>-Summarize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low</w:t>
            </w:r>
            <w:r>
              <w:rPr>
                <w:spacing w:val="-4"/>
              </w:rPr>
              <w:t xml:space="preserve"> </w:t>
            </w:r>
            <w:r>
              <w:t>incidence</w:t>
            </w:r>
            <w:r>
              <w:rPr>
                <w:spacing w:val="-4"/>
              </w:rPr>
              <w:t xml:space="preserve"> </w:t>
            </w:r>
            <w:r>
              <w:t>antigens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each of the major blood group systems.</w:t>
            </w:r>
          </w:p>
          <w:p w14:paraId="73ECF42D" w14:textId="77777777" w:rsidR="00742EDD" w:rsidRDefault="00A225B4">
            <w:pPr>
              <w:pStyle w:val="TableParagraph"/>
              <w:spacing w:before="0"/>
            </w:pPr>
            <w:r>
              <w:t>-Name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5"/>
              </w:rPr>
              <w:t xml:space="preserve"> </w:t>
            </w:r>
            <w:r>
              <w:t>genes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inheritance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each </w:t>
            </w:r>
            <w:r>
              <w:rPr>
                <w:spacing w:val="-2"/>
              </w:rPr>
              <w:t>system.</w:t>
            </w:r>
          </w:p>
          <w:p w14:paraId="73ECF42E" w14:textId="77777777" w:rsidR="00742EDD" w:rsidRDefault="00A225B4">
            <w:pPr>
              <w:pStyle w:val="TableParagraph"/>
              <w:ind w:left="53" w:firstLine="0"/>
            </w:pPr>
            <w:r>
              <w:t>-Discuss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known</w:t>
            </w:r>
            <w:r>
              <w:rPr>
                <w:spacing w:val="-6"/>
              </w:rPr>
              <w:t xml:space="preserve"> </w:t>
            </w:r>
            <w:r>
              <w:t>disease</w:t>
            </w:r>
            <w:r>
              <w:rPr>
                <w:spacing w:val="-6"/>
              </w:rPr>
              <w:t xml:space="preserve"> </w:t>
            </w:r>
            <w:r>
              <w:t>associations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racial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predilection.</w:t>
            </w:r>
          </w:p>
          <w:p w14:paraId="73ECF42F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antibody</w:t>
            </w:r>
            <w:r>
              <w:rPr>
                <w:spacing w:val="-2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system.</w:t>
            </w:r>
          </w:p>
          <w:p w14:paraId="73ECF430" w14:textId="77777777" w:rsidR="00742EDD" w:rsidRDefault="00A225B4">
            <w:pPr>
              <w:pStyle w:val="TableParagraph"/>
              <w:spacing w:before="3" w:line="237" w:lineRule="auto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 clinical</w:t>
            </w:r>
            <w:r>
              <w:rPr>
                <w:spacing w:val="-4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antibodies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relates</w:t>
            </w:r>
            <w:r>
              <w:rPr>
                <w:spacing w:val="-5"/>
              </w:rPr>
              <w:t xml:space="preserve"> </w:t>
            </w:r>
            <w:r>
              <w:t>to transfusion and hemolytic disease of the newborn.</w:t>
            </w:r>
          </w:p>
          <w:p w14:paraId="73ECF431" w14:textId="77777777" w:rsidR="00742EDD" w:rsidRDefault="00A225B4">
            <w:pPr>
              <w:pStyle w:val="TableParagraph"/>
              <w:spacing w:before="0"/>
              <w:ind w:right="281"/>
            </w:pPr>
            <w:r>
              <w:t>-Apply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heterozygous,</w:t>
            </w:r>
            <w:r>
              <w:rPr>
                <w:spacing w:val="-4"/>
              </w:rPr>
              <w:t xml:space="preserve"> </w:t>
            </w:r>
            <w:r>
              <w:t>homozygous,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null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any given cell phenotype or antigen profile.</w:t>
            </w:r>
          </w:p>
          <w:p w14:paraId="73ECF432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-State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Ig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2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antibody.</w:t>
            </w:r>
          </w:p>
          <w:p w14:paraId="73ECF433" w14:textId="77777777" w:rsidR="00742EDD" w:rsidRDefault="00A225B4">
            <w:pPr>
              <w:pStyle w:val="TableParagraph"/>
              <w:spacing w:before="0"/>
              <w:ind w:right="281"/>
            </w:pPr>
            <w:r>
              <w:t>-Correlate commonly used Blood Bank techniques such as enzyme</w:t>
            </w:r>
            <w:r>
              <w:rPr>
                <w:spacing w:val="-6"/>
              </w:rPr>
              <w:t xml:space="preserve"> </w:t>
            </w:r>
            <w:r>
              <w:t>treatment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neutralization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RBC</w:t>
            </w:r>
            <w:r>
              <w:rPr>
                <w:spacing w:val="-4"/>
              </w:rPr>
              <w:t xml:space="preserve"> </w:t>
            </w:r>
            <w:r>
              <w:t>antigens</w:t>
            </w:r>
            <w:r>
              <w:rPr>
                <w:spacing w:val="-6"/>
              </w:rPr>
              <w:t xml:space="preserve"> </w:t>
            </w:r>
            <w:r>
              <w:t>and antibodies in the major blood group systems.</w:t>
            </w:r>
          </w:p>
        </w:tc>
        <w:tc>
          <w:tcPr>
            <w:tcW w:w="1531" w:type="dxa"/>
          </w:tcPr>
          <w:p w14:paraId="73ECF434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35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36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42EDD" w14:paraId="73ECF447" w14:textId="77777777">
        <w:trPr>
          <w:trHeight w:val="5103"/>
        </w:trPr>
        <w:tc>
          <w:tcPr>
            <w:tcW w:w="1349" w:type="dxa"/>
          </w:tcPr>
          <w:p w14:paraId="73ECF438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440" w:type="dxa"/>
          </w:tcPr>
          <w:p w14:paraId="73ECF439" w14:textId="77777777" w:rsidR="00742EDD" w:rsidRDefault="00A225B4">
            <w:pPr>
              <w:pStyle w:val="TableParagraph"/>
              <w:ind w:left="114" w:right="108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5944" w:type="dxa"/>
          </w:tcPr>
          <w:p w14:paraId="73ECF43A" w14:textId="77777777" w:rsidR="00742EDD" w:rsidRDefault="00A225B4">
            <w:pPr>
              <w:pStyle w:val="TableParagraph"/>
            </w:pPr>
            <w:r>
              <w:t>-Name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stages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antibody</w:t>
            </w:r>
            <w:r>
              <w:rPr>
                <w:spacing w:val="-5"/>
              </w:rPr>
              <w:t xml:space="preserve"> </w:t>
            </w:r>
            <w:r>
              <w:t>detection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identification.</w:t>
            </w:r>
          </w:p>
          <w:p w14:paraId="73ECF43B" w14:textId="77777777" w:rsidR="00742EDD" w:rsidRDefault="00A225B4">
            <w:pPr>
              <w:pStyle w:val="TableParagraph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enhancement</w:t>
            </w:r>
            <w:r>
              <w:rPr>
                <w:spacing w:val="-2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antibody</w:t>
            </w:r>
            <w:r>
              <w:rPr>
                <w:spacing w:val="-6"/>
              </w:rPr>
              <w:t xml:space="preserve"> </w:t>
            </w:r>
            <w:r>
              <w:t>detection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identification.</w:t>
            </w:r>
          </w:p>
          <w:p w14:paraId="73ECF43C" w14:textId="77777777" w:rsidR="00742EDD" w:rsidRDefault="00A225B4">
            <w:pPr>
              <w:pStyle w:val="TableParagraph"/>
            </w:pPr>
            <w:r>
              <w:t>-Interpret</w:t>
            </w:r>
            <w:r>
              <w:rPr>
                <w:spacing w:val="-8"/>
              </w:rPr>
              <w:t xml:space="preserve"> </w:t>
            </w:r>
            <w:r>
              <w:t>antibody</w:t>
            </w:r>
            <w:r>
              <w:rPr>
                <w:spacing w:val="-6"/>
              </w:rPr>
              <w:t xml:space="preserve"> </w:t>
            </w:r>
            <w:r>
              <w:t>identification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cross-out </w:t>
            </w:r>
            <w:r>
              <w:rPr>
                <w:spacing w:val="-2"/>
              </w:rPr>
              <w:t>method.</w:t>
            </w:r>
          </w:p>
          <w:p w14:paraId="73ECF43D" w14:textId="77777777" w:rsidR="00742EDD" w:rsidRDefault="00A225B4">
            <w:pPr>
              <w:pStyle w:val="TableParagraph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6"/>
              </w:rPr>
              <w:t xml:space="preserve"> </w:t>
            </w:r>
            <w:r>
              <w:t>systematic</w:t>
            </w:r>
            <w:proofErr w:type="gramEnd"/>
            <w:r>
              <w:rPr>
                <w:spacing w:val="-8"/>
              </w:rPr>
              <w:t xml:space="preserve"> </w:t>
            </w:r>
            <w:r>
              <w:t>investigation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antibody</w:t>
            </w:r>
            <w:r>
              <w:rPr>
                <w:spacing w:val="-5"/>
              </w:rPr>
              <w:t xml:space="preserve"> </w:t>
            </w:r>
            <w:r>
              <w:t xml:space="preserve">identification </w:t>
            </w:r>
            <w:r>
              <w:rPr>
                <w:spacing w:val="-2"/>
              </w:rPr>
              <w:t>problems.</w:t>
            </w:r>
          </w:p>
          <w:p w14:paraId="73ECF43E" w14:textId="77777777" w:rsidR="00742EDD" w:rsidRDefault="00A225B4">
            <w:pPr>
              <w:pStyle w:val="TableParagraph"/>
              <w:spacing w:before="0"/>
            </w:pPr>
            <w:r>
              <w:t>-Discuss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neutralization</w:t>
            </w:r>
            <w:r>
              <w:rPr>
                <w:spacing w:val="-5"/>
              </w:rPr>
              <w:t xml:space="preserve"> </w:t>
            </w:r>
            <w:r>
              <w:t>technique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in antibody identification studies.</w:t>
            </w:r>
          </w:p>
          <w:p w14:paraId="73ECF43F" w14:textId="77777777" w:rsidR="00742EDD" w:rsidRDefault="00A225B4">
            <w:pPr>
              <w:pStyle w:val="TableParagraph"/>
              <w:ind w:right="281"/>
            </w:pPr>
            <w:r>
              <w:t>-Select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confirmation of antibody identification.</w:t>
            </w:r>
          </w:p>
          <w:p w14:paraId="73ECF440" w14:textId="77777777" w:rsidR="00742EDD" w:rsidRDefault="00A225B4">
            <w:pPr>
              <w:pStyle w:val="TableParagraph"/>
              <w:ind w:right="281"/>
            </w:pPr>
            <w:r>
              <w:t>-Explain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phenotyping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after antibody identification.</w:t>
            </w:r>
          </w:p>
          <w:p w14:paraId="73ECF441" w14:textId="77777777" w:rsidR="00742EDD" w:rsidRDefault="00A225B4">
            <w:pPr>
              <w:pStyle w:val="TableParagraph"/>
              <w:spacing w:before="0"/>
            </w:pPr>
            <w:r>
              <w:t>-Select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for a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single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 xml:space="preserve">multiple </w:t>
            </w:r>
            <w:r>
              <w:rPr>
                <w:spacing w:val="-2"/>
              </w:rPr>
              <w:t>antibodies.</w:t>
            </w:r>
          </w:p>
          <w:p w14:paraId="73ECF442" w14:textId="77777777" w:rsidR="00742EDD" w:rsidRDefault="00A225B4">
            <w:pPr>
              <w:pStyle w:val="TableParagraph"/>
              <w:spacing w:before="0"/>
              <w:ind w:right="281"/>
            </w:pPr>
            <w:r>
              <w:t>-Select</w:t>
            </w:r>
            <w:r>
              <w:rPr>
                <w:spacing w:val="-7"/>
              </w:rPr>
              <w:t xml:space="preserve"> </w:t>
            </w:r>
            <w:r>
              <w:t>phenotypes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necessary to prove or eliminate the presence of antibodies.</w:t>
            </w:r>
          </w:p>
          <w:p w14:paraId="73ECF443" w14:textId="77777777" w:rsidR="00742EDD" w:rsidRDefault="00A225B4">
            <w:pPr>
              <w:pStyle w:val="TableParagraph"/>
              <w:spacing w:before="0" w:line="247" w:lineRule="exact"/>
              <w:ind w:left="53" w:firstLine="0"/>
            </w:pPr>
            <w:r>
              <w:t>-Calculate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approximate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units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screened</w:t>
            </w:r>
            <w:r>
              <w:rPr>
                <w:spacing w:val="-5"/>
              </w:rPr>
              <w:t xml:space="preserve"> to</w:t>
            </w:r>
          </w:p>
        </w:tc>
        <w:tc>
          <w:tcPr>
            <w:tcW w:w="1531" w:type="dxa"/>
          </w:tcPr>
          <w:p w14:paraId="73ECF444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45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46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48" w14:textId="77777777" w:rsidR="00742EDD" w:rsidRDefault="00742EDD">
      <w:pPr>
        <w:pStyle w:val="TableParagraph"/>
        <w:rPr>
          <w:i/>
        </w:rPr>
        <w:sectPr w:rsidR="00742EDD"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52" w14:textId="77777777">
        <w:trPr>
          <w:trHeight w:val="1973"/>
        </w:trPr>
        <w:tc>
          <w:tcPr>
            <w:tcW w:w="1349" w:type="dxa"/>
          </w:tcPr>
          <w:p w14:paraId="73ECF449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4A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5944" w:type="dxa"/>
          </w:tcPr>
          <w:p w14:paraId="73ECF44B" w14:textId="77777777" w:rsidR="00742EDD" w:rsidRDefault="00A225B4">
            <w:pPr>
              <w:pStyle w:val="TableParagraph"/>
              <w:ind w:firstLine="0"/>
            </w:pPr>
            <w:r>
              <w:t>find</w:t>
            </w:r>
            <w:r>
              <w:rPr>
                <w:spacing w:val="-6"/>
              </w:rPr>
              <w:t xml:space="preserve"> </w:t>
            </w:r>
            <w:r>
              <w:t>antigen</w:t>
            </w:r>
            <w:r>
              <w:rPr>
                <w:spacing w:val="-6"/>
              </w:rPr>
              <w:t xml:space="preserve"> </w:t>
            </w:r>
            <w:r>
              <w:t>negative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blood.</w:t>
            </w:r>
          </w:p>
          <w:p w14:paraId="73ECF44C" w14:textId="77777777" w:rsidR="00742EDD" w:rsidRDefault="00A225B4">
            <w:pPr>
              <w:pStyle w:val="TableParagraph"/>
              <w:spacing w:before="0"/>
              <w:ind w:right="281"/>
            </w:pPr>
            <w:r>
              <w:t>-Solve</w:t>
            </w:r>
            <w:r>
              <w:rPr>
                <w:spacing w:val="-5"/>
              </w:rPr>
              <w:t xml:space="preserve"> </w:t>
            </w:r>
            <w:r>
              <w:t>antibody</w:t>
            </w:r>
            <w:r>
              <w:rPr>
                <w:spacing w:val="-6"/>
              </w:rPr>
              <w:t xml:space="preserve"> </w:t>
            </w:r>
            <w:r>
              <w:t>identification</w:t>
            </w:r>
            <w:r>
              <w:rPr>
                <w:spacing w:val="-7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with panel results.</w:t>
            </w:r>
          </w:p>
          <w:p w14:paraId="73ECF44D" w14:textId="77777777" w:rsidR="00742EDD" w:rsidRDefault="00A225B4">
            <w:pPr>
              <w:pStyle w:val="TableParagraph"/>
              <w:spacing w:before="2"/>
              <w:ind w:left="53" w:firstLine="0"/>
            </w:pPr>
            <w:r>
              <w:t>-Correlate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antibody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characteristics.</w:t>
            </w:r>
          </w:p>
          <w:p w14:paraId="73ECF44E" w14:textId="77777777" w:rsidR="00742EDD" w:rsidRDefault="00A225B4">
            <w:pPr>
              <w:pStyle w:val="TableParagraph"/>
              <w:spacing w:before="0"/>
              <w:ind w:right="281"/>
            </w:pPr>
            <w:r>
              <w:t>-Evaluate</w:t>
            </w:r>
            <w:r>
              <w:rPr>
                <w:spacing w:val="-4"/>
              </w:rPr>
              <w:t xml:space="preserve"> </w:t>
            </w:r>
            <w:r>
              <w:t>panels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antibodies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6"/>
              </w:rPr>
              <w:t xml:space="preserve"> </w:t>
            </w:r>
            <w:r>
              <w:t xml:space="preserve">likely present and what antibodies cannot yet be ruled out by the </w:t>
            </w:r>
            <w:r>
              <w:rPr>
                <w:spacing w:val="-2"/>
              </w:rPr>
              <w:t>panel.</w:t>
            </w:r>
          </w:p>
        </w:tc>
        <w:tc>
          <w:tcPr>
            <w:tcW w:w="1531" w:type="dxa"/>
          </w:tcPr>
          <w:p w14:paraId="73ECF44F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50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3ECF451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742EDD" w14:paraId="73ECF467" w14:textId="77777777">
        <w:trPr>
          <w:trHeight w:val="7519"/>
        </w:trPr>
        <w:tc>
          <w:tcPr>
            <w:tcW w:w="1349" w:type="dxa"/>
          </w:tcPr>
          <w:p w14:paraId="73ECF453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440" w:type="dxa"/>
          </w:tcPr>
          <w:p w14:paraId="73ECF454" w14:textId="77777777" w:rsidR="00742EDD" w:rsidRDefault="00A225B4">
            <w:pPr>
              <w:pStyle w:val="TableParagraph"/>
              <w:ind w:left="403" w:firstLine="0"/>
            </w:pPr>
            <w:r>
              <w:t>Units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5944" w:type="dxa"/>
          </w:tcPr>
          <w:p w14:paraId="73ECF455" w14:textId="77777777" w:rsidR="00742EDD" w:rsidRDefault="00A225B4">
            <w:pPr>
              <w:pStyle w:val="TableParagraph"/>
              <w:spacing w:line="266" w:lineRule="exact"/>
              <w:ind w:left="53" w:firstLine="0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describe the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causes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DATs.</w:t>
            </w:r>
          </w:p>
          <w:p w14:paraId="73ECF456" w14:textId="77777777" w:rsidR="00742EDD" w:rsidRDefault="00A225B4">
            <w:pPr>
              <w:pStyle w:val="TableParagraph"/>
              <w:spacing w:before="0" w:line="266" w:lineRule="exact"/>
              <w:ind w:left="53" w:firstLine="0"/>
            </w:pPr>
            <w:r>
              <w:t>-Describe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evaluating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DAT.</w:t>
            </w:r>
          </w:p>
          <w:p w14:paraId="73ECF457" w14:textId="77777777" w:rsidR="00742EDD" w:rsidRDefault="00A225B4">
            <w:pPr>
              <w:pStyle w:val="TableParagraph"/>
              <w:spacing w:befor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serological</w:t>
            </w:r>
            <w:r>
              <w:rPr>
                <w:spacing w:val="-4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investigate</w:t>
            </w:r>
            <w:r>
              <w:rPr>
                <w:spacing w:val="-5"/>
              </w:rPr>
              <w:t xml:space="preserve"> </w:t>
            </w:r>
            <w:r>
              <w:t>a positive DAT and how the tests are interpreted.</w:t>
            </w:r>
          </w:p>
          <w:p w14:paraId="73ECF458" w14:textId="77777777" w:rsidR="00742EDD" w:rsidRDefault="00A225B4">
            <w:pPr>
              <w:pStyle w:val="TableParagraph"/>
              <w:spacing w:before="2"/>
            </w:pPr>
            <w:r>
              <w:t>-Predict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DAT</w:t>
            </w:r>
            <w:r>
              <w:rPr>
                <w:spacing w:val="-7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affect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</w:t>
            </w:r>
            <w:r>
              <w:rPr>
                <w:spacing w:val="-6"/>
              </w:rPr>
              <w:t xml:space="preserve"> </w:t>
            </w:r>
            <w:r>
              <w:t>auto</w:t>
            </w:r>
            <w:proofErr w:type="gramEnd"/>
            <w:r>
              <w:t xml:space="preserve"> control</w:t>
            </w:r>
            <w:r>
              <w:rPr>
                <w:spacing w:val="-3"/>
              </w:rPr>
              <w:t xml:space="preserve"> </w:t>
            </w:r>
            <w:r>
              <w:t>and weak D test.</w:t>
            </w:r>
          </w:p>
          <w:p w14:paraId="73ECF459" w14:textId="77777777" w:rsidR="00742EDD" w:rsidRDefault="00A225B4">
            <w:pPr>
              <w:pStyle w:val="TableParagraph"/>
              <w:spacing w:before="0"/>
              <w:ind w:right="83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warm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cold</w:t>
            </w:r>
            <w:r>
              <w:rPr>
                <w:spacing w:val="-7"/>
              </w:rPr>
              <w:t xml:space="preserve"> </w:t>
            </w:r>
            <w:r>
              <w:t>reactive</w:t>
            </w:r>
            <w:r>
              <w:rPr>
                <w:spacing w:val="-6"/>
              </w:rPr>
              <w:t xml:space="preserve"> </w:t>
            </w:r>
            <w:r>
              <w:t xml:space="preserve">autoantibodies including how each could interfere with red cell typing </w:t>
            </w:r>
            <w:r>
              <w:rPr>
                <w:spacing w:val="-2"/>
              </w:rPr>
              <w:t>procedures.</w:t>
            </w:r>
          </w:p>
          <w:p w14:paraId="73ECF45A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elution/eluate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is.</w:t>
            </w:r>
          </w:p>
          <w:p w14:paraId="73ECF45B" w14:textId="77777777" w:rsidR="00742EDD" w:rsidRDefault="00A225B4">
            <w:pPr>
              <w:pStyle w:val="TableParagraph"/>
              <w:spacing w:befor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adsorption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relates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 patient’s transfusion history.</w:t>
            </w:r>
          </w:p>
          <w:p w14:paraId="73ECF45C" w14:textId="77777777" w:rsidR="00742EDD" w:rsidRDefault="00A225B4">
            <w:pPr>
              <w:pStyle w:val="TableParagraph"/>
            </w:pPr>
            <w:r>
              <w:t>-Differentiate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9"/>
              </w:rPr>
              <w:t xml:space="preserve"> </w:t>
            </w:r>
            <w:r>
              <w:t>immune</w:t>
            </w:r>
            <w:r>
              <w:rPr>
                <w:spacing w:val="-8"/>
              </w:rPr>
              <w:t xml:space="preserve"> </w:t>
            </w:r>
            <w:r>
              <w:t>hemolysis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autoimmune </w:t>
            </w:r>
            <w:r>
              <w:rPr>
                <w:spacing w:val="-2"/>
              </w:rPr>
              <w:t>hemolysis.</w:t>
            </w:r>
          </w:p>
          <w:p w14:paraId="73ECF45D" w14:textId="77777777" w:rsidR="00742EDD" w:rsidRDefault="00A225B4">
            <w:pPr>
              <w:pStyle w:val="TableParagraph"/>
              <w:ind w:right="281"/>
            </w:pPr>
            <w:r>
              <w:t>-Discuss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DAT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patient that has been recently transfused and how the recent transfusions affect serological testing.</w:t>
            </w:r>
          </w:p>
          <w:p w14:paraId="73ECF45E" w14:textId="77777777" w:rsidR="00742EDD" w:rsidRDefault="00A225B4">
            <w:pPr>
              <w:pStyle w:val="TableParagraph"/>
              <w:ind w:right="281"/>
            </w:pPr>
            <w:r>
              <w:t>-Discuss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DAT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patient that has not been recently transfused.</w:t>
            </w:r>
          </w:p>
          <w:p w14:paraId="73ECF45F" w14:textId="77777777" w:rsidR="00742EDD" w:rsidRDefault="00A225B4">
            <w:pPr>
              <w:pStyle w:val="TableParagraph"/>
            </w:pPr>
            <w:r>
              <w:t>-Define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autoimmune</w:t>
            </w:r>
            <w:r>
              <w:rPr>
                <w:spacing w:val="-5"/>
              </w:rPr>
              <w:t xml:space="preserve"> </w:t>
            </w:r>
            <w:r>
              <w:t>hemolytic</w:t>
            </w:r>
            <w:r>
              <w:rPr>
                <w:spacing w:val="-7"/>
              </w:rPr>
              <w:t xml:space="preserve"> </w:t>
            </w:r>
            <w:r>
              <w:t>anemia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 relates to serological testing and clinical findings.</w:t>
            </w:r>
          </w:p>
          <w:p w14:paraId="73ECF460" w14:textId="77777777" w:rsidR="00742EDD" w:rsidRDefault="00A225B4">
            <w:pPr>
              <w:pStyle w:val="TableParagraph"/>
              <w:spacing w:before="0" w:line="265" w:lineRule="exact"/>
              <w:ind w:left="53" w:firstLine="0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2"/>
              </w:rPr>
              <w:t xml:space="preserve"> </w:t>
            </w:r>
            <w:r>
              <w:t>category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AIHA.</w:t>
            </w:r>
          </w:p>
          <w:p w14:paraId="73ECF461" w14:textId="77777777" w:rsidR="00742EDD" w:rsidRDefault="00A225B4">
            <w:pPr>
              <w:pStyle w:val="TableParagraph"/>
              <w:spacing w:before="0"/>
              <w:ind w:right="281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drug-induced</w:t>
            </w:r>
            <w:r>
              <w:rPr>
                <w:spacing w:val="-6"/>
              </w:rPr>
              <w:t xml:space="preserve"> </w:t>
            </w:r>
            <w:r>
              <w:t>AIHA and the drugs associated with each mechanism.</w:t>
            </w:r>
          </w:p>
          <w:p w14:paraId="73ECF462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adsorption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elution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to alloantibody identification.</w:t>
            </w:r>
          </w:p>
          <w:p w14:paraId="73ECF463" w14:textId="77777777" w:rsidR="00742EDD" w:rsidRDefault="00A225B4">
            <w:pPr>
              <w:pStyle w:val="TableParagraph"/>
              <w:spacing w:before="0" w:line="270" w:lineRule="atLeast"/>
            </w:pPr>
            <w:r>
              <w:t>-Propose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safest</w:t>
            </w:r>
            <w:r>
              <w:rPr>
                <w:spacing w:val="-3"/>
              </w:rPr>
              <w:t xml:space="preserve"> </w:t>
            </w:r>
            <w:r>
              <w:t>transfusion</w:t>
            </w:r>
            <w:r>
              <w:rPr>
                <w:spacing w:val="-7"/>
              </w:rPr>
              <w:t xml:space="preserve"> </w:t>
            </w:r>
            <w:r>
              <w:t>therapy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action</w:t>
            </w:r>
            <w:r>
              <w:rPr>
                <w:spacing w:val="-7"/>
              </w:rPr>
              <w:t xml:space="preserve"> </w:t>
            </w:r>
            <w:r>
              <w:t>for patients with AIHA.</w:t>
            </w:r>
          </w:p>
        </w:tc>
        <w:tc>
          <w:tcPr>
            <w:tcW w:w="1531" w:type="dxa"/>
          </w:tcPr>
          <w:p w14:paraId="73ECF464" w14:textId="77777777" w:rsidR="00742EDD" w:rsidRDefault="00A225B4">
            <w:pPr>
              <w:pStyle w:val="TableParagraph"/>
              <w:spacing w:before="5" w:line="235" w:lineRule="auto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65" w14:textId="77777777" w:rsidR="00742EDD" w:rsidRDefault="00A225B4">
            <w:pPr>
              <w:pStyle w:val="TableParagraph"/>
              <w:spacing w:before="5" w:line="235" w:lineRule="auto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66" w14:textId="77777777" w:rsidR="00742EDD" w:rsidRDefault="00A225B4">
            <w:pPr>
              <w:pStyle w:val="TableParagraph"/>
              <w:spacing w:before="5" w:line="235" w:lineRule="auto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68" w14:textId="77777777" w:rsidR="00742EDD" w:rsidRDefault="00742EDD">
      <w:pPr>
        <w:pStyle w:val="TableParagraph"/>
        <w:spacing w:line="235" w:lineRule="auto"/>
        <w:rPr>
          <w:i/>
        </w:rPr>
        <w:sectPr w:rsidR="00742EDD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80" w14:textId="77777777">
        <w:trPr>
          <w:trHeight w:val="8330"/>
        </w:trPr>
        <w:tc>
          <w:tcPr>
            <w:tcW w:w="1349" w:type="dxa"/>
          </w:tcPr>
          <w:p w14:paraId="73ECF469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1440" w:type="dxa"/>
          </w:tcPr>
          <w:p w14:paraId="73ECF46A" w14:textId="77777777" w:rsidR="00742EDD" w:rsidRDefault="00A225B4">
            <w:pPr>
              <w:pStyle w:val="TableParagraph"/>
              <w:spacing w:before="25"/>
              <w:ind w:left="499" w:firstLine="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5944" w:type="dxa"/>
          </w:tcPr>
          <w:p w14:paraId="73ECF46B" w14:textId="77777777" w:rsidR="00742EDD" w:rsidRDefault="00A225B4">
            <w:pPr>
              <w:pStyle w:val="TableParagraph"/>
              <w:ind w:right="281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procedure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compatible</w:t>
            </w:r>
            <w:r>
              <w:rPr>
                <w:spacing w:val="-6"/>
              </w:rPr>
              <w:t xml:space="preserve"> </w:t>
            </w:r>
            <w:r>
              <w:t>donor blood in various situations.</w:t>
            </w:r>
          </w:p>
          <w:p w14:paraId="73ECF46C" w14:textId="77777777" w:rsidR="00742EDD" w:rsidRDefault="00A225B4">
            <w:pPr>
              <w:pStyle w:val="TableParagraph"/>
              <w:ind w:right="83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antibody</w:t>
            </w:r>
            <w:r>
              <w:rPr>
                <w:spacing w:val="-4"/>
              </w:rPr>
              <w:t xml:space="preserve"> </w:t>
            </w:r>
            <w:r>
              <w:t>screen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negative</w:t>
            </w:r>
            <w:r>
              <w:rPr>
                <w:spacing w:val="-4"/>
              </w:rPr>
              <w:t xml:space="preserve"> </w:t>
            </w:r>
            <w:r>
              <w:t>and a crossmatch to be positive.</w:t>
            </w:r>
          </w:p>
          <w:p w14:paraId="73ECF46D" w14:textId="77777777" w:rsidR="00742EDD" w:rsidRDefault="00A225B4">
            <w:pPr>
              <w:pStyle w:val="TableParagraph"/>
            </w:pPr>
            <w:r>
              <w:t>-Select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transfusion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auto-and alloantibodies.</w:t>
            </w:r>
          </w:p>
          <w:p w14:paraId="73ECF46E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recognize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resolve</w:t>
            </w:r>
            <w:r>
              <w:rPr>
                <w:spacing w:val="-4"/>
              </w:rPr>
              <w:t xml:space="preserve"> </w:t>
            </w:r>
            <w:r>
              <w:t>rouleaux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reactivity.</w:t>
            </w:r>
          </w:p>
          <w:p w14:paraId="73ECF46F" w14:textId="77777777" w:rsidR="00742EDD" w:rsidRDefault="00A225B4">
            <w:pPr>
              <w:pStyle w:val="TableParagraph"/>
              <w:ind w:right="83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characteristics,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significance,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resolution of HTLA antibodies.</w:t>
            </w:r>
          </w:p>
          <w:p w14:paraId="73ECF470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poly-agglutinable</w:t>
            </w:r>
            <w:r>
              <w:rPr>
                <w:spacing w:val="-3"/>
              </w:rPr>
              <w:t xml:space="preserve"> </w:t>
            </w:r>
            <w:r>
              <w:t>cells</w:t>
            </w:r>
            <w:r>
              <w:rPr>
                <w:spacing w:val="-6"/>
              </w:rPr>
              <w:t xml:space="preserve"> </w:t>
            </w:r>
            <w:r>
              <w:t>affect</w:t>
            </w:r>
            <w:r>
              <w:rPr>
                <w:spacing w:val="-7"/>
              </w:rPr>
              <w:t xml:space="preserve"> </w:t>
            </w:r>
            <w:r>
              <w:t>lab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testing.</w:t>
            </w:r>
          </w:p>
          <w:p w14:paraId="73ECF471" w14:textId="77777777" w:rsidR="00742EDD" w:rsidRDefault="00A225B4">
            <w:pPr>
              <w:pStyle w:val="TableParagraph"/>
              <w:spacing w:line="267" w:lineRule="exact"/>
              <w:ind w:left="53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error</w:t>
            </w:r>
            <w:r>
              <w:rPr>
                <w:spacing w:val="-6"/>
              </w:rPr>
              <w:t xml:space="preserve"> </w:t>
            </w:r>
            <w:r>
              <w:t>resulting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ABO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discrepancy.</w:t>
            </w:r>
          </w:p>
          <w:p w14:paraId="73ECF472" w14:textId="77777777" w:rsidR="00742EDD" w:rsidRDefault="00A225B4">
            <w:pPr>
              <w:pStyle w:val="TableParagraph"/>
              <w:spacing w:before="0" w:line="267" w:lineRule="exact"/>
              <w:ind w:left="53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useful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resolving</w:t>
            </w:r>
            <w:r>
              <w:rPr>
                <w:spacing w:val="-5"/>
              </w:rPr>
              <w:t xml:space="preserve"> </w:t>
            </w:r>
            <w:r>
              <w:t>subgroups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A.</w:t>
            </w:r>
          </w:p>
          <w:p w14:paraId="73ECF473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-Discuss</w:t>
            </w:r>
            <w:r>
              <w:rPr>
                <w:spacing w:val="-8"/>
              </w:rPr>
              <w:t xml:space="preserve"> </w:t>
            </w:r>
            <w:r>
              <w:t>possible</w:t>
            </w:r>
            <w:r>
              <w:rPr>
                <w:spacing w:val="-6"/>
              </w:rPr>
              <w:t xml:space="preserve"> </w:t>
            </w:r>
            <w:r>
              <w:t>causes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resolutions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ABO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discrepancies.</w:t>
            </w:r>
          </w:p>
          <w:p w14:paraId="73ECF474" w14:textId="77777777" w:rsidR="00742EDD" w:rsidRDefault="00A225B4">
            <w:pPr>
              <w:pStyle w:val="TableParagraph"/>
              <w:spacing w:before="0"/>
            </w:pPr>
            <w:r>
              <w:t>-Choose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antisera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cells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 used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resolution of ABO discrepancies.</w:t>
            </w:r>
          </w:p>
          <w:p w14:paraId="73ECF475" w14:textId="77777777" w:rsidR="00742EDD" w:rsidRDefault="00A225B4">
            <w:pPr>
              <w:pStyle w:val="TableParagrap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steps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investigating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ABO</w:t>
            </w:r>
            <w:r>
              <w:rPr>
                <w:spacing w:val="-8"/>
              </w:rPr>
              <w:t xml:space="preserve"> </w:t>
            </w:r>
            <w:r>
              <w:t xml:space="preserve">typing </w:t>
            </w:r>
            <w:r>
              <w:rPr>
                <w:spacing w:val="-2"/>
              </w:rPr>
              <w:t>discrepancy.</w:t>
            </w:r>
          </w:p>
          <w:p w14:paraId="73ECF476" w14:textId="77777777" w:rsidR="00742EDD" w:rsidRDefault="00A225B4">
            <w:pPr>
              <w:pStyle w:val="TableParagraph"/>
            </w:pPr>
            <w:r>
              <w:t>-Identify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ABO</w:t>
            </w:r>
            <w:r>
              <w:rPr>
                <w:spacing w:val="-7"/>
              </w:rPr>
              <w:t xml:space="preserve"> </w:t>
            </w:r>
            <w:r>
              <w:t>discrepancy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resolve</w:t>
            </w:r>
            <w:r>
              <w:rPr>
                <w:spacing w:val="-4"/>
              </w:rPr>
              <w:t xml:space="preserve"> </w:t>
            </w:r>
            <w:r>
              <w:t>the problem when given the patient history and serological results.</w:t>
            </w:r>
          </w:p>
          <w:p w14:paraId="73ECF477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Acquired</w:t>
            </w:r>
            <w:r>
              <w:rPr>
                <w:spacing w:val="-7"/>
              </w:rPr>
              <w:t xml:space="preserve"> </w:t>
            </w:r>
            <w:r>
              <w:t>B</w:t>
            </w:r>
            <w:r>
              <w:rPr>
                <w:spacing w:val="-6"/>
              </w:rPr>
              <w:t xml:space="preserve"> </w:t>
            </w:r>
            <w:r>
              <w:t>phenotype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correlate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microbial </w:t>
            </w:r>
            <w:r>
              <w:rPr>
                <w:spacing w:val="-2"/>
              </w:rPr>
              <w:t>infections.</w:t>
            </w:r>
          </w:p>
          <w:p w14:paraId="73ECF478" w14:textId="77777777" w:rsidR="00742EDD" w:rsidRDefault="00A225B4">
            <w:pPr>
              <w:pStyle w:val="TableParagraph"/>
              <w:ind w:left="53" w:firstLine="0"/>
            </w:pPr>
            <w:r>
              <w:t>-Describe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chimerism</w:t>
            </w:r>
            <w:r>
              <w:rPr>
                <w:spacing w:val="-2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causes.</w:t>
            </w:r>
          </w:p>
          <w:p w14:paraId="73ECF479" w14:textId="77777777" w:rsidR="00742EDD" w:rsidRDefault="00A225B4">
            <w:pPr>
              <w:pStyle w:val="TableParagraph"/>
              <w:spacing w:before="0"/>
            </w:pPr>
            <w:r>
              <w:t>-Choose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transfused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 patient before typing problems can be resolved.</w:t>
            </w:r>
          </w:p>
          <w:p w14:paraId="73ECF47A" w14:textId="77777777" w:rsidR="00742EDD" w:rsidRDefault="00A225B4">
            <w:pPr>
              <w:pStyle w:val="TableParagrap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subgroups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and indicate when these procedures are necessary.</w:t>
            </w:r>
          </w:p>
          <w:p w14:paraId="73ECF47B" w14:textId="77777777" w:rsidR="00742EDD" w:rsidRDefault="00A225B4">
            <w:pPr>
              <w:pStyle w:val="TableParagraph"/>
              <w:ind w:right="263"/>
            </w:pPr>
            <w:r>
              <w:t>-Describe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subgroups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react</w:t>
            </w:r>
            <w:r>
              <w:rPr>
                <w:spacing w:val="-6"/>
              </w:rPr>
              <w:t xml:space="preserve"> </w:t>
            </w:r>
            <w:r>
              <w:t>with Anti-A, Anti-A1, and Anti-H lectin.</w:t>
            </w:r>
          </w:p>
          <w:p w14:paraId="73ECF47C" w14:textId="77777777" w:rsidR="00742EDD" w:rsidRDefault="00A225B4">
            <w:pPr>
              <w:pStyle w:val="TableParagraph"/>
              <w:spacing w:before="0"/>
            </w:pPr>
            <w:r>
              <w:t>-When</w:t>
            </w:r>
            <w:r>
              <w:rPr>
                <w:spacing w:val="-6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ABO</w:t>
            </w:r>
            <w:r>
              <w:rPr>
                <w:spacing w:val="-8"/>
              </w:rPr>
              <w:t xml:space="preserve"> </w:t>
            </w:r>
            <w:r>
              <w:t>discrepancy</w:t>
            </w:r>
            <w:r>
              <w:rPr>
                <w:spacing w:val="-5"/>
              </w:rPr>
              <w:t xml:space="preserve"> </w:t>
            </w:r>
            <w:r>
              <w:t>results,</w:t>
            </w:r>
            <w:r>
              <w:rPr>
                <w:spacing w:val="-3"/>
              </w:rPr>
              <w:t xml:space="preserve"> </w:t>
            </w:r>
            <w:r>
              <w:t>propose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would help resolve the problem.</w:t>
            </w:r>
          </w:p>
        </w:tc>
        <w:tc>
          <w:tcPr>
            <w:tcW w:w="1531" w:type="dxa"/>
          </w:tcPr>
          <w:p w14:paraId="73ECF47D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7E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7F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81" w14:textId="77777777" w:rsidR="00742EDD" w:rsidRDefault="00742EDD">
      <w:pPr>
        <w:pStyle w:val="TableParagraph"/>
        <w:rPr>
          <w:i/>
        </w:rPr>
        <w:sectPr w:rsidR="00742EDD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8D" w14:textId="77777777">
        <w:trPr>
          <w:trHeight w:val="3322"/>
        </w:trPr>
        <w:tc>
          <w:tcPr>
            <w:tcW w:w="1349" w:type="dxa"/>
          </w:tcPr>
          <w:p w14:paraId="73ECF482" w14:textId="77777777" w:rsidR="00742EDD" w:rsidRDefault="00A225B4">
            <w:pPr>
              <w:pStyle w:val="TableParagraph"/>
              <w:ind w:left="609" w:right="409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440" w:type="dxa"/>
          </w:tcPr>
          <w:p w14:paraId="73ECF483" w14:textId="77777777" w:rsidR="00742EDD" w:rsidRDefault="00A225B4">
            <w:pPr>
              <w:pStyle w:val="TableParagraph"/>
              <w:spacing w:before="25"/>
              <w:ind w:left="114" w:right="2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5944" w:type="dxa"/>
          </w:tcPr>
          <w:p w14:paraId="73ECF484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transfusion</w:t>
            </w:r>
            <w:r>
              <w:rPr>
                <w:spacing w:val="-5"/>
              </w:rPr>
              <w:t xml:space="preserve"> </w:t>
            </w:r>
            <w:r>
              <w:t>reaction</w:t>
            </w:r>
            <w:r>
              <w:rPr>
                <w:spacing w:val="-2"/>
              </w:rPr>
              <w:t xml:space="preserve"> discussed.</w:t>
            </w:r>
          </w:p>
          <w:p w14:paraId="73ECF485" w14:textId="77777777" w:rsidR="00742EDD" w:rsidRDefault="00A225B4">
            <w:pPr>
              <w:pStyle w:val="TableParagraph"/>
              <w:spacing w:before="0"/>
              <w:ind w:right="83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symptoms,</w:t>
            </w:r>
            <w:r>
              <w:rPr>
                <w:spacing w:val="-5"/>
              </w:rPr>
              <w:t xml:space="preserve"> </w:t>
            </w:r>
            <w:r>
              <w:t>treatment,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prevention</w:t>
            </w:r>
            <w:r>
              <w:rPr>
                <w:spacing w:val="-8"/>
              </w:rPr>
              <w:t xml:space="preserve"> </w:t>
            </w:r>
            <w:r>
              <w:t>of each</w:t>
            </w:r>
            <w:r>
              <w:rPr>
                <w:spacing w:val="-8"/>
              </w:rPr>
              <w:t xml:space="preserve"> </w:t>
            </w:r>
            <w:r>
              <w:t>type of transfusion reaction.</w:t>
            </w:r>
          </w:p>
          <w:p w14:paraId="73ECF486" w14:textId="77777777" w:rsidR="00742EDD" w:rsidRDefault="00A225B4">
            <w:pPr>
              <w:pStyle w:val="TableParagraph"/>
              <w:spacing w:before="2"/>
              <w:ind w:right="401"/>
              <w:jc w:val="both"/>
            </w:pPr>
            <w:r>
              <w:t>-Given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signs/symptoms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preliminary testing,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3"/>
              </w:rPr>
              <w:t xml:space="preserve"> </w:t>
            </w:r>
            <w:r>
              <w:t>of transfusion</w:t>
            </w:r>
            <w:r>
              <w:rPr>
                <w:spacing w:val="-4"/>
              </w:rPr>
              <w:t xml:space="preserve"> </w:t>
            </w:r>
            <w:r>
              <w:t>reaction the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experiencing.</w:t>
            </w:r>
          </w:p>
          <w:p w14:paraId="73ECF487" w14:textId="77777777" w:rsidR="00742EDD" w:rsidRDefault="00A225B4">
            <w:pPr>
              <w:pStyle w:val="TableParagraph"/>
              <w:spacing w:before="0"/>
            </w:pPr>
            <w:r>
              <w:t>-List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by 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 team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hemolytic transfusion reaction is first suspected.</w:t>
            </w:r>
          </w:p>
          <w:p w14:paraId="73ECF488" w14:textId="77777777" w:rsidR="00742EDD" w:rsidRDefault="00A225B4">
            <w:pPr>
              <w:pStyle w:val="TableParagraph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4"/>
              </w:rPr>
              <w:t xml:space="preserve"> </w:t>
            </w:r>
            <w:r>
              <w:t>a transfusion reaction investigation.</w:t>
            </w:r>
          </w:p>
          <w:p w14:paraId="73ECF489" w14:textId="77777777" w:rsidR="00742EDD" w:rsidRDefault="00A225B4">
            <w:pPr>
              <w:pStyle w:val="TableParagraph"/>
              <w:spacing w:before="3" w:line="237" w:lineRule="auto"/>
            </w:pPr>
            <w:r>
              <w:t>-Propose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follow through on a positive initial investigation work-up.</w:t>
            </w:r>
          </w:p>
        </w:tc>
        <w:tc>
          <w:tcPr>
            <w:tcW w:w="1531" w:type="dxa"/>
          </w:tcPr>
          <w:p w14:paraId="73ECF48A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8B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8C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42EDD" w14:paraId="73ECF4A1" w14:textId="77777777">
        <w:trPr>
          <w:trHeight w:val="6717"/>
        </w:trPr>
        <w:tc>
          <w:tcPr>
            <w:tcW w:w="1349" w:type="dxa"/>
          </w:tcPr>
          <w:p w14:paraId="73ECF48E" w14:textId="77777777" w:rsidR="00742EDD" w:rsidRDefault="00A225B4">
            <w:pPr>
              <w:pStyle w:val="TableParagraph"/>
              <w:ind w:left="551" w:right="409" w:hanging="144"/>
              <w:rPr>
                <w:b/>
              </w:rPr>
            </w:pPr>
            <w:r>
              <w:rPr>
                <w:b/>
                <w:spacing w:val="-6"/>
              </w:rPr>
              <w:t>Week 10</w:t>
            </w:r>
          </w:p>
        </w:tc>
        <w:tc>
          <w:tcPr>
            <w:tcW w:w="1440" w:type="dxa"/>
          </w:tcPr>
          <w:p w14:paraId="73ECF48F" w14:textId="77777777" w:rsidR="00742EDD" w:rsidRDefault="00A225B4">
            <w:pPr>
              <w:pStyle w:val="TableParagraph"/>
              <w:spacing w:before="25"/>
              <w:ind w:left="114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10a</w:t>
            </w:r>
          </w:p>
        </w:tc>
        <w:tc>
          <w:tcPr>
            <w:tcW w:w="5944" w:type="dxa"/>
          </w:tcPr>
          <w:p w14:paraId="73ECF490" w14:textId="77777777" w:rsidR="00742EDD" w:rsidRDefault="00A225B4">
            <w:pPr>
              <w:pStyle w:val="TableParagraph"/>
              <w:ind w:right="1259"/>
              <w:jc w:val="both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HDN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occur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 pathophysiology of HDN in utero and after birth.</w:t>
            </w:r>
          </w:p>
          <w:p w14:paraId="73ECF491" w14:textId="77777777" w:rsidR="00742EDD" w:rsidRDefault="00A225B4">
            <w:pPr>
              <w:pStyle w:val="TableParagraph"/>
              <w:ind w:right="160"/>
              <w:jc w:val="both"/>
            </w:pPr>
            <w:r>
              <w:t>-State the blood</w:t>
            </w:r>
            <w:r>
              <w:rPr>
                <w:spacing w:val="-1"/>
              </w:rPr>
              <w:t xml:space="preserve"> </w:t>
            </w:r>
            <w:r>
              <w:t>group</w:t>
            </w:r>
            <w:r>
              <w:rPr>
                <w:spacing w:val="-1"/>
              </w:rPr>
              <w:t xml:space="preserve"> </w:t>
            </w:r>
            <w:r>
              <w:t>systems that</w:t>
            </w:r>
            <w:r>
              <w:rPr>
                <w:spacing w:val="-2"/>
              </w:rPr>
              <w:t xml:space="preserve"> </w:t>
            </w:r>
            <w:r>
              <w:t xml:space="preserve">most often cause HDN, </w:t>
            </w:r>
            <w:proofErr w:type="gramStart"/>
            <w:r>
              <w:t>the clinical</w:t>
            </w:r>
            <w:proofErr w:type="gramEnd"/>
            <w:r>
              <w:rPr>
                <w:spacing w:val="-3"/>
              </w:rPr>
              <w:t xml:space="preserve"> </w:t>
            </w:r>
            <w:r>
              <w:t>symptoms,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relative</w:t>
            </w:r>
            <w:r>
              <w:rPr>
                <w:spacing w:val="-4"/>
              </w:rPr>
              <w:t xml:space="preserve"> </w:t>
            </w:r>
            <w:r>
              <w:t>severity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disease</w:t>
            </w:r>
            <w:r>
              <w:rPr>
                <w:spacing w:val="-4"/>
              </w:rPr>
              <w:t xml:space="preserve"> </w:t>
            </w:r>
            <w:r>
              <w:t>within each blood group system.</w:t>
            </w:r>
          </w:p>
          <w:p w14:paraId="73ECF492" w14:textId="77777777" w:rsidR="00742EDD" w:rsidRDefault="00A225B4">
            <w:pPr>
              <w:pStyle w:val="TableParagraph"/>
              <w:spacing w:before="3" w:line="237" w:lineRule="auto"/>
            </w:pPr>
            <w:r>
              <w:t>-Describe the laboratory tests involved in prenatal testing, cord blood</w:t>
            </w:r>
            <w:r>
              <w:rPr>
                <w:spacing w:val="-6"/>
              </w:rPr>
              <w:t xml:space="preserve"> </w:t>
            </w:r>
            <w:r>
              <w:t>testing,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tests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investigate </w:t>
            </w:r>
            <w:r>
              <w:rPr>
                <w:spacing w:val="-4"/>
              </w:rPr>
              <w:t>HDN.</w:t>
            </w:r>
          </w:p>
          <w:p w14:paraId="73ECF493" w14:textId="77777777" w:rsidR="00742EDD" w:rsidRDefault="00A225B4">
            <w:pPr>
              <w:pStyle w:val="TableParagraph"/>
              <w:spacing w:before="2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quantitative</w:t>
            </w:r>
            <w:r>
              <w:rPr>
                <w:spacing w:val="-4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determining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amount of the fetal/maternal bleed.</w:t>
            </w:r>
          </w:p>
          <w:p w14:paraId="73ECF494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mechanism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prevention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Rhogam.</w:t>
            </w:r>
          </w:p>
          <w:p w14:paraId="73ECF495" w14:textId="77777777" w:rsidR="00742EDD" w:rsidRDefault="00A225B4">
            <w:pPr>
              <w:pStyle w:val="TableParagraph"/>
              <w:spacing w:before="0"/>
            </w:pPr>
            <w:r>
              <w:t>-List</w:t>
            </w:r>
            <w:r>
              <w:rPr>
                <w:spacing w:val="-6"/>
              </w:rPr>
              <w:t xml:space="preserve"> </w:t>
            </w:r>
            <w:r>
              <w:t>the criteria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determining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whether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not</w:t>
            </w:r>
            <w:proofErr w:type="gram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woman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 candidate for RhIG.</w:t>
            </w:r>
          </w:p>
          <w:p w14:paraId="73ECF496" w14:textId="77777777" w:rsidR="00742EDD" w:rsidRDefault="00A225B4">
            <w:pPr>
              <w:pStyle w:val="TableParagraph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 testing</w:t>
            </w:r>
            <w:r>
              <w:rPr>
                <w:spacing w:val="-4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RhIG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needed and the required dosage.</w:t>
            </w:r>
          </w:p>
          <w:p w14:paraId="73ECF497" w14:textId="77777777" w:rsidR="00742EDD" w:rsidRDefault="00A225B4">
            <w:pPr>
              <w:pStyle w:val="TableParagraph"/>
              <w:ind w:left="53" w:firstLine="0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RhIG.</w:t>
            </w:r>
          </w:p>
          <w:p w14:paraId="73ECF498" w14:textId="77777777" w:rsidR="00742EDD" w:rsidRDefault="00A225B4">
            <w:pPr>
              <w:pStyle w:val="TableParagraph"/>
              <w:spacing w:before="0"/>
              <w:ind w:right="281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antenatal</w:t>
            </w:r>
            <w:r>
              <w:rPr>
                <w:spacing w:val="-4"/>
              </w:rPr>
              <w:t xml:space="preserve"> </w:t>
            </w:r>
            <w:r>
              <w:t>RhIG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affect the antibody screen and what problems this may present.</w:t>
            </w:r>
          </w:p>
          <w:p w14:paraId="73ECF499" w14:textId="77777777" w:rsidR="00742EDD" w:rsidRDefault="00A225B4">
            <w:pPr>
              <w:pStyle w:val="TableParagraph"/>
              <w:ind w:left="53" w:firstLine="0"/>
            </w:pPr>
            <w:r>
              <w:t>-Calculate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RhIG</w:t>
            </w:r>
            <w:r>
              <w:rPr>
                <w:spacing w:val="-4"/>
              </w:rPr>
              <w:t xml:space="preserve"> </w:t>
            </w:r>
            <w:r>
              <w:t>dosage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K-B</w:t>
            </w:r>
            <w:r>
              <w:rPr>
                <w:spacing w:val="-4"/>
              </w:rPr>
              <w:t xml:space="preserve"> </w:t>
            </w:r>
            <w:r>
              <w:t>stain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results.</w:t>
            </w:r>
          </w:p>
          <w:p w14:paraId="73ECF49A" w14:textId="77777777" w:rsidR="00742EDD" w:rsidRDefault="00A225B4">
            <w:pPr>
              <w:pStyle w:val="TableParagraph"/>
              <w:spacing w:before="0"/>
            </w:pPr>
            <w:r>
              <w:t>-Identify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postpartum</w:t>
            </w:r>
            <w:r>
              <w:rPr>
                <w:spacing w:val="-4"/>
              </w:rPr>
              <w:t xml:space="preserve"> </w:t>
            </w:r>
            <w:r>
              <w:t>dose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RhIG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much</w:t>
            </w:r>
            <w:r>
              <w:rPr>
                <w:spacing w:val="-4"/>
              </w:rPr>
              <w:t xml:space="preserve"> </w:t>
            </w:r>
            <w:r>
              <w:t>Rh-positive red cell one dosage of RhIG will counteract.</w:t>
            </w:r>
          </w:p>
          <w:p w14:paraId="73ECF49B" w14:textId="77777777" w:rsidR="00742EDD" w:rsidRDefault="00A225B4">
            <w:pPr>
              <w:pStyle w:val="TableParagraph"/>
              <w:ind w:left="53" w:firstLin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error 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K-B</w:t>
            </w:r>
            <w:r>
              <w:rPr>
                <w:spacing w:val="-4"/>
              </w:rPr>
              <w:t xml:space="preserve"> </w:t>
            </w:r>
            <w:r>
              <w:t>stain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rosette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test.</w:t>
            </w:r>
          </w:p>
          <w:p w14:paraId="73ECF49C" w14:textId="77777777" w:rsidR="00742EDD" w:rsidRDefault="00A225B4">
            <w:pPr>
              <w:pStyle w:val="TableParagraph"/>
              <w:spacing w:before="0"/>
              <w:ind w:right="281"/>
            </w:pPr>
            <w:r>
              <w:t>-Interpret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correlate</w:t>
            </w:r>
            <w:r>
              <w:rPr>
                <w:spacing w:val="-5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HDN.</w:t>
            </w:r>
          </w:p>
          <w:p w14:paraId="73ECF49D" w14:textId="77777777" w:rsidR="00742EDD" w:rsidRDefault="00A225B4">
            <w:pPr>
              <w:pStyle w:val="TableParagraph"/>
              <w:spacing w:line="247" w:lineRule="exact"/>
              <w:ind w:left="53" w:firstLine="0"/>
              <w:jc w:val="both"/>
            </w:pPr>
            <w:r>
              <w:t>-Interpret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correlate</w:t>
            </w:r>
            <w:r>
              <w:rPr>
                <w:spacing w:val="-3"/>
              </w:rPr>
              <w:t xml:space="preserve"> </w:t>
            </w:r>
            <w:r>
              <w:t>antibody</w:t>
            </w:r>
            <w:r>
              <w:rPr>
                <w:spacing w:val="-6"/>
              </w:rPr>
              <w:t xml:space="preserve"> </w:t>
            </w:r>
            <w:r>
              <w:t>titer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Liley</w:t>
            </w:r>
            <w:r>
              <w:rPr>
                <w:spacing w:val="-4"/>
              </w:rPr>
              <w:t xml:space="preserve"> </w:t>
            </w:r>
            <w:r>
              <w:t>graph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  <w:tc>
          <w:tcPr>
            <w:tcW w:w="1531" w:type="dxa"/>
          </w:tcPr>
          <w:p w14:paraId="73ECF49E" w14:textId="77777777" w:rsidR="00742EDD" w:rsidRDefault="00A225B4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9F" w14:textId="77777777" w:rsidR="00742EDD" w:rsidRDefault="00A225B4">
            <w:pPr>
              <w:pStyle w:val="TableParagraph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A0" w14:textId="77777777" w:rsidR="00742EDD" w:rsidRDefault="00A225B4">
            <w:pPr>
              <w:pStyle w:val="TableParagraph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A2" w14:textId="77777777" w:rsidR="00742EDD" w:rsidRDefault="00742EDD">
      <w:pPr>
        <w:pStyle w:val="TableParagraph"/>
        <w:rPr>
          <w:i/>
        </w:rPr>
        <w:sectPr w:rsidR="00742EDD"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AE" w14:textId="77777777">
        <w:trPr>
          <w:trHeight w:val="3054"/>
        </w:trPr>
        <w:tc>
          <w:tcPr>
            <w:tcW w:w="1349" w:type="dxa"/>
          </w:tcPr>
          <w:p w14:paraId="73ECF4A3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A4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5944" w:type="dxa"/>
          </w:tcPr>
          <w:p w14:paraId="73ECF4A5" w14:textId="77777777" w:rsidR="00742EDD" w:rsidRDefault="00A225B4">
            <w:pPr>
              <w:pStyle w:val="TableParagraph"/>
              <w:ind w:firstLine="0"/>
            </w:pPr>
            <w:r>
              <w:t>used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determining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severity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HDN.</w:t>
            </w:r>
          </w:p>
          <w:p w14:paraId="73ECF4A6" w14:textId="77777777" w:rsidR="00742EDD" w:rsidRDefault="00A225B4">
            <w:pPr>
              <w:pStyle w:val="TableParagraph"/>
              <w:spacing w:before="0"/>
            </w:pPr>
            <w:r>
              <w:t>-Select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donors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intrauterine,</w:t>
            </w:r>
            <w:r>
              <w:rPr>
                <w:spacing w:val="-4"/>
              </w:rPr>
              <w:t xml:space="preserve"> </w:t>
            </w:r>
            <w:r>
              <w:t>exchange,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simple </w:t>
            </w:r>
            <w:r>
              <w:rPr>
                <w:spacing w:val="-2"/>
              </w:rPr>
              <w:t>transfusions.</w:t>
            </w:r>
          </w:p>
          <w:p w14:paraId="73ECF4A7" w14:textId="77777777" w:rsidR="00742EDD" w:rsidRDefault="00A225B4">
            <w:pPr>
              <w:pStyle w:val="TableParagraph"/>
              <w:spacing w:before="2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L/S</w:t>
            </w:r>
            <w:r>
              <w:rPr>
                <w:spacing w:val="-6"/>
              </w:rPr>
              <w:t xml:space="preserve"> </w:t>
            </w:r>
            <w:r>
              <w:t>ratio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 evaluate fetal maturity.</w:t>
            </w:r>
          </w:p>
          <w:p w14:paraId="73ECF4A8" w14:textId="77777777" w:rsidR="00742EDD" w:rsidRDefault="00A225B4">
            <w:pPr>
              <w:pStyle w:val="TableParagraph"/>
              <w:spacing w:before="0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</w:t>
            </w:r>
            <w:r>
              <w:rPr>
                <w:spacing w:val="-6"/>
              </w:rPr>
              <w:t xml:space="preserve"> </w:t>
            </w:r>
            <w:r>
              <w:t>of cordocentesis and amniocentesis.</w:t>
            </w:r>
          </w:p>
          <w:p w14:paraId="73ECF4A9" w14:textId="77777777" w:rsidR="00742EDD" w:rsidRDefault="00A225B4">
            <w:pPr>
              <w:pStyle w:val="TableParagraph"/>
              <w:ind w:left="53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phototherapy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HDN.</w:t>
            </w:r>
          </w:p>
          <w:p w14:paraId="73ECF4AA" w14:textId="77777777" w:rsidR="00742EDD" w:rsidRDefault="00A225B4">
            <w:pPr>
              <w:pStyle w:val="TableParagraph"/>
              <w:spacing w:before="0"/>
              <w:ind w:right="83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antepartum</w:t>
            </w:r>
            <w:r>
              <w:rPr>
                <w:spacing w:val="-5"/>
              </w:rPr>
              <w:t xml:space="preserve"> </w:t>
            </w:r>
            <w:r>
              <w:t>RhIG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 xml:space="preserve">affect the antibody screen and what problems this situation can </w:t>
            </w:r>
            <w:r>
              <w:rPr>
                <w:spacing w:val="-2"/>
              </w:rPr>
              <w:t>present.</w:t>
            </w:r>
          </w:p>
        </w:tc>
        <w:tc>
          <w:tcPr>
            <w:tcW w:w="1531" w:type="dxa"/>
          </w:tcPr>
          <w:p w14:paraId="73ECF4AB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AC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3ECF4AD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742EDD" w14:paraId="73ECF4C3" w14:textId="77777777">
        <w:trPr>
          <w:trHeight w:val="6981"/>
        </w:trPr>
        <w:tc>
          <w:tcPr>
            <w:tcW w:w="1349" w:type="dxa"/>
          </w:tcPr>
          <w:p w14:paraId="73ECF4AF" w14:textId="77777777" w:rsidR="00742EDD" w:rsidRDefault="00A225B4">
            <w:pPr>
              <w:pStyle w:val="TableParagraph"/>
              <w:spacing w:before="5" w:line="235" w:lineRule="auto"/>
              <w:ind w:left="551" w:right="409" w:hanging="144"/>
              <w:rPr>
                <w:b/>
              </w:rPr>
            </w:pPr>
            <w:r>
              <w:rPr>
                <w:b/>
                <w:spacing w:val="-6"/>
              </w:rPr>
              <w:t>Week 10</w:t>
            </w:r>
          </w:p>
        </w:tc>
        <w:tc>
          <w:tcPr>
            <w:tcW w:w="1440" w:type="dxa"/>
          </w:tcPr>
          <w:p w14:paraId="73ECF4B0" w14:textId="77777777" w:rsidR="00742EDD" w:rsidRDefault="00A225B4">
            <w:pPr>
              <w:pStyle w:val="TableParagraph"/>
              <w:spacing w:before="20"/>
              <w:ind w:left="388" w:firstLine="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10b</w:t>
            </w:r>
          </w:p>
        </w:tc>
        <w:tc>
          <w:tcPr>
            <w:tcW w:w="5944" w:type="dxa"/>
          </w:tcPr>
          <w:p w14:paraId="73ECF4B1" w14:textId="77777777" w:rsidR="00742EDD" w:rsidRDefault="00A225B4">
            <w:pPr>
              <w:pStyle w:val="TableParagraph"/>
              <w:spacing w:before="5" w:line="235" w:lineRule="auto"/>
            </w:pPr>
            <w:r>
              <w:t>-State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donor</w:t>
            </w:r>
            <w:r>
              <w:rPr>
                <w:spacing w:val="-6"/>
              </w:rPr>
              <w:t xml:space="preserve"> </w:t>
            </w:r>
            <w:r>
              <w:t xml:space="preserve">screening </w:t>
            </w:r>
            <w:r>
              <w:rPr>
                <w:spacing w:val="-2"/>
              </w:rPr>
              <w:t>process.</w:t>
            </w:r>
          </w:p>
          <w:p w14:paraId="73ECF4B2" w14:textId="77777777" w:rsidR="00742EDD" w:rsidRDefault="00A225B4">
            <w:pPr>
              <w:pStyle w:val="TableParagraph"/>
              <w:spacing w:before="3"/>
              <w:ind w:right="83"/>
            </w:pPr>
            <w:r>
              <w:t>-Given</w:t>
            </w:r>
            <w:r>
              <w:rPr>
                <w:spacing w:val="-6"/>
              </w:rPr>
              <w:t xml:space="preserve"> </w:t>
            </w:r>
            <w:r>
              <w:t>donor</w:t>
            </w:r>
            <w:r>
              <w:rPr>
                <w:spacing w:val="-5"/>
              </w:rPr>
              <w:t xml:space="preserve"> </w:t>
            </w:r>
            <w:r>
              <w:t>screening</w:t>
            </w:r>
            <w:r>
              <w:rPr>
                <w:spacing w:val="-4"/>
              </w:rPr>
              <w:t xml:space="preserve"> </w:t>
            </w:r>
            <w:r>
              <w:t>results,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eligible to donate, temporarily deferred, or permanently deferred.</w:t>
            </w:r>
          </w:p>
          <w:p w14:paraId="73ECF4B3" w14:textId="77777777" w:rsidR="00742EDD" w:rsidRDefault="00A225B4">
            <w:pPr>
              <w:pStyle w:val="TableParagraph"/>
            </w:pPr>
            <w:r>
              <w:t>-Briefly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reasoning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AABB</w:t>
            </w:r>
            <w:r>
              <w:rPr>
                <w:spacing w:val="-5"/>
              </w:rPr>
              <w:t xml:space="preserve"> </w:t>
            </w:r>
            <w:r>
              <w:t>uniform medical history questions.</w:t>
            </w:r>
          </w:p>
          <w:p w14:paraId="73ECF4B4" w14:textId="77777777" w:rsidR="00742EDD" w:rsidRDefault="00A225B4">
            <w:pPr>
              <w:pStyle w:val="TableParagraph"/>
              <w:spacing w:before="0"/>
            </w:pPr>
            <w:r>
              <w:t>-Given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examination,</w:t>
            </w:r>
            <w:r>
              <w:rPr>
                <w:spacing w:val="-3"/>
              </w:rPr>
              <w:t xml:space="preserve"> </w:t>
            </w:r>
            <w:r>
              <w:t>deduce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 donor is eligible to donate.</w:t>
            </w:r>
          </w:p>
          <w:p w14:paraId="73ECF4B5" w14:textId="77777777" w:rsidR="00742EDD" w:rsidRDefault="00A225B4">
            <w:pPr>
              <w:pStyle w:val="TableParagraph"/>
              <w:ind w:left="53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informed</w:t>
            </w:r>
            <w:r>
              <w:rPr>
                <w:spacing w:val="-7"/>
              </w:rPr>
              <w:t xml:space="preserve"> </w:t>
            </w:r>
            <w:r>
              <w:t>consent</w:t>
            </w:r>
            <w:r>
              <w:rPr>
                <w:spacing w:val="-8"/>
              </w:rPr>
              <w:t xml:space="preserve"> </w:t>
            </w:r>
            <w:r>
              <w:t>relates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donation.</w:t>
            </w:r>
          </w:p>
          <w:p w14:paraId="73ECF4B6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performed</w:t>
            </w:r>
            <w:r>
              <w:rPr>
                <w:spacing w:val="-6"/>
              </w:rPr>
              <w:t xml:space="preserve"> </w:t>
            </w:r>
            <w:r>
              <w:t>on donor blood prior to release.</w:t>
            </w:r>
          </w:p>
          <w:p w14:paraId="73ECF4B7" w14:textId="77777777" w:rsidR="00742EDD" w:rsidRDefault="00A225B4">
            <w:pPr>
              <w:pStyle w:val="TableParagraph"/>
              <w:ind w:left="53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donor</w:t>
            </w:r>
            <w:r>
              <w:rPr>
                <w:spacing w:val="-2"/>
              </w:rPr>
              <w:t xml:space="preserve"> </w:t>
            </w:r>
            <w:r>
              <w:t>criteria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autologous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donation.</w:t>
            </w:r>
          </w:p>
          <w:p w14:paraId="73ECF4B8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advantages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directed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autologous </w:t>
            </w:r>
            <w:r>
              <w:rPr>
                <w:spacing w:val="-2"/>
              </w:rPr>
              <w:t>donations.</w:t>
            </w:r>
          </w:p>
          <w:p w14:paraId="73ECF4B9" w14:textId="77777777" w:rsidR="00742EDD" w:rsidRDefault="00A225B4">
            <w:pPr>
              <w:pStyle w:val="TableParagraph"/>
              <w:ind w:right="281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closed</w:t>
            </w:r>
            <w:r>
              <w:rPr>
                <w:spacing w:val="-7"/>
              </w:rPr>
              <w:t xml:space="preserve"> </w:t>
            </w:r>
            <w:r>
              <w:t>versus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component </w:t>
            </w:r>
            <w:r>
              <w:rPr>
                <w:spacing w:val="-2"/>
              </w:rPr>
              <w:t>preparation.</w:t>
            </w:r>
          </w:p>
          <w:p w14:paraId="73ECF4BA" w14:textId="77777777" w:rsidR="00742EDD" w:rsidRDefault="00A225B4">
            <w:pPr>
              <w:pStyle w:val="TableParagraph"/>
              <w:spacing w:befor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differential</w:t>
            </w:r>
            <w:r>
              <w:rPr>
                <w:spacing w:val="-3"/>
              </w:rPr>
              <w:t xml:space="preserve"> </w:t>
            </w:r>
            <w:r>
              <w:t>centrifugation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to blood component preparation.</w:t>
            </w:r>
          </w:p>
          <w:p w14:paraId="73ECF4BB" w14:textId="77777777" w:rsidR="00742EDD" w:rsidRDefault="00A225B4">
            <w:pPr>
              <w:pStyle w:val="TableParagrap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discuss their method of preparation.</w:t>
            </w:r>
          </w:p>
          <w:p w14:paraId="73ECF4BC" w14:textId="77777777" w:rsidR="00742EDD" w:rsidRDefault="00A225B4">
            <w:pPr>
              <w:pStyle w:val="TableParagraph"/>
              <w:spacing w:before="5" w:line="235" w:lineRule="auto"/>
              <w:ind w:right="414"/>
            </w:pPr>
            <w:r>
              <w:t>-Discuss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irradiation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relates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graft-versus-host disease.</w:t>
            </w:r>
          </w:p>
          <w:p w14:paraId="73ECF4BD" w14:textId="77777777" w:rsidR="00742EDD" w:rsidRDefault="00A225B4">
            <w:pPr>
              <w:pStyle w:val="TableParagraph"/>
              <w:spacing w:before="3"/>
              <w:ind w:left="53" w:firstLine="0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purposes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storage.</w:t>
            </w:r>
          </w:p>
          <w:p w14:paraId="73ECF4BE" w14:textId="77777777" w:rsidR="00742EDD" w:rsidRDefault="00A225B4">
            <w:pPr>
              <w:pStyle w:val="TableParagraph"/>
              <w:spacing w:before="0"/>
            </w:pPr>
            <w:r>
              <w:t>-Discuss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red cell</w:t>
            </w:r>
            <w:r>
              <w:rPr>
                <w:spacing w:val="-1"/>
              </w:rPr>
              <w:t xml:space="preserve"> </w:t>
            </w:r>
            <w:r>
              <w:t>2,3</w:t>
            </w:r>
            <w:r>
              <w:rPr>
                <w:spacing w:val="-5"/>
              </w:rPr>
              <w:t xml:space="preserve"> </w:t>
            </w:r>
            <w:r>
              <w:t>DPG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oxygen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to the tissues.</w:t>
            </w:r>
          </w:p>
          <w:p w14:paraId="73ECF4BF" w14:textId="77777777" w:rsidR="00742EDD" w:rsidRDefault="00A225B4">
            <w:pPr>
              <w:pStyle w:val="TableParagraph"/>
              <w:spacing w:line="247" w:lineRule="exact"/>
              <w:ind w:left="53" w:firstLin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lesion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cells.</w:t>
            </w:r>
          </w:p>
        </w:tc>
        <w:tc>
          <w:tcPr>
            <w:tcW w:w="1531" w:type="dxa"/>
          </w:tcPr>
          <w:p w14:paraId="73ECF4C0" w14:textId="77777777" w:rsidR="00742EDD" w:rsidRDefault="00A225B4">
            <w:pPr>
              <w:pStyle w:val="TableParagraph"/>
              <w:spacing w:before="5" w:line="235" w:lineRule="auto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0" w:type="dxa"/>
          </w:tcPr>
          <w:p w14:paraId="73ECF4C1" w14:textId="77777777" w:rsidR="00742EDD" w:rsidRDefault="00A225B4">
            <w:pPr>
              <w:pStyle w:val="TableParagraph"/>
              <w:spacing w:before="5" w:line="235" w:lineRule="auto"/>
              <w:ind w:left="6" w:right="553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39" w:type="dxa"/>
          </w:tcPr>
          <w:p w14:paraId="73ECF4C2" w14:textId="77777777" w:rsidR="00742EDD" w:rsidRDefault="00A225B4">
            <w:pPr>
              <w:pStyle w:val="TableParagraph"/>
              <w:spacing w:before="5" w:line="235" w:lineRule="auto"/>
              <w:ind w:left="6" w:right="452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3ECF4C4" w14:textId="77777777" w:rsidR="00742EDD" w:rsidRDefault="00742EDD">
      <w:pPr>
        <w:pStyle w:val="TableParagraph"/>
        <w:spacing w:line="235" w:lineRule="auto"/>
        <w:rPr>
          <w:i/>
        </w:rPr>
        <w:sectPr w:rsidR="00742EDD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440"/>
        <w:gridCol w:w="5944"/>
        <w:gridCol w:w="1531"/>
        <w:gridCol w:w="1440"/>
        <w:gridCol w:w="1339"/>
      </w:tblGrid>
      <w:tr w:rsidR="00742EDD" w14:paraId="73ECF4D8" w14:textId="77777777">
        <w:trPr>
          <w:trHeight w:val="5910"/>
        </w:trPr>
        <w:tc>
          <w:tcPr>
            <w:tcW w:w="1349" w:type="dxa"/>
          </w:tcPr>
          <w:p w14:paraId="73ECF4C5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C6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5944" w:type="dxa"/>
          </w:tcPr>
          <w:p w14:paraId="73ECF4C7" w14:textId="77777777" w:rsidR="00742EDD" w:rsidRDefault="00A225B4">
            <w:pPr>
              <w:pStyle w:val="TableParagraph"/>
              <w:ind w:left="53" w:firstLine="0"/>
            </w:pPr>
            <w:r>
              <w:t>-Describe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shelf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determined.</w:t>
            </w:r>
          </w:p>
          <w:p w14:paraId="73ECF4C8" w14:textId="77777777" w:rsidR="00742EDD" w:rsidRDefault="00A225B4">
            <w:pPr>
              <w:pStyle w:val="TableParagraph"/>
              <w:spacing w:before="0"/>
              <w:ind w:right="281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shelf</w:t>
            </w:r>
            <w:r>
              <w:rPr>
                <w:spacing w:val="-4"/>
              </w:rPr>
              <w:t xml:space="preserve"> </w:t>
            </w:r>
            <w:r>
              <w:t>lives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r>
              <w:t>licensed</w:t>
            </w:r>
            <w:r>
              <w:rPr>
                <w:spacing w:val="-6"/>
              </w:rPr>
              <w:t xml:space="preserve"> </w:t>
            </w:r>
            <w:r>
              <w:t xml:space="preserve">preservation </w:t>
            </w:r>
            <w:r>
              <w:rPr>
                <w:spacing w:val="-2"/>
              </w:rPr>
              <w:t>solutions.</w:t>
            </w:r>
          </w:p>
          <w:p w14:paraId="73ECF4C9" w14:textId="77777777" w:rsidR="00742EDD" w:rsidRDefault="00A225B4">
            <w:pPr>
              <w:pStyle w:val="TableParagraph"/>
              <w:spacing w:before="2"/>
              <w:ind w:left="53" w:firstLin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additive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solution.</w:t>
            </w:r>
          </w:p>
          <w:p w14:paraId="73ECF4CA" w14:textId="77777777" w:rsidR="00742EDD" w:rsidRDefault="00A225B4">
            <w:pPr>
              <w:pStyle w:val="TableParagraph"/>
              <w:spacing w:before="0"/>
            </w:pPr>
            <w:r>
              <w:t>-Associate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products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temperature and expiration dates.</w:t>
            </w:r>
          </w:p>
          <w:p w14:paraId="73ECF4CB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t>product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storage.</w:t>
            </w:r>
          </w:p>
          <w:p w14:paraId="73ECF4CC" w14:textId="77777777" w:rsidR="00742EDD" w:rsidRDefault="00A225B4">
            <w:pPr>
              <w:pStyle w:val="TableParagraph"/>
              <w:ind w:left="53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t>inspection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issue.</w:t>
            </w:r>
          </w:p>
          <w:p w14:paraId="73ECF4CD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factors that</w:t>
            </w:r>
            <w:r>
              <w:rPr>
                <w:spacing w:val="-2"/>
              </w:rPr>
              <w:t xml:space="preserve"> </w:t>
            </w:r>
            <w:r>
              <w:t>affect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viability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platelets.</w:t>
            </w:r>
          </w:p>
          <w:p w14:paraId="73ECF4CE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criteria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shipping</w:t>
            </w:r>
            <w:r>
              <w:rPr>
                <w:spacing w:val="-4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components.</w:t>
            </w:r>
          </w:p>
          <w:p w14:paraId="73ECF4CF" w14:textId="77777777" w:rsidR="00742EDD" w:rsidRDefault="00A225B4">
            <w:pPr>
              <w:pStyle w:val="TableParagraph"/>
              <w:spacing w:line="267" w:lineRule="exact"/>
              <w:ind w:left="53" w:firstLine="0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goal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transfusion</w:t>
            </w:r>
            <w:r>
              <w:rPr>
                <w:spacing w:val="-2"/>
              </w:rPr>
              <w:t xml:space="preserve"> therapy.</w:t>
            </w:r>
          </w:p>
          <w:p w14:paraId="73ECF4D0" w14:textId="77777777" w:rsidR="00742EDD" w:rsidRDefault="00A225B4">
            <w:pPr>
              <w:pStyle w:val="TableParagraph"/>
              <w:spacing w:before="0"/>
            </w:pPr>
            <w:r>
              <w:t>-List indications, contradictions, and required pretransfusion testing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red</w:t>
            </w:r>
            <w:r>
              <w:rPr>
                <w:spacing w:val="-7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components,</w:t>
            </w:r>
            <w:r>
              <w:rPr>
                <w:spacing w:val="-4"/>
              </w:rPr>
              <w:t xml:space="preserve"> </w:t>
            </w:r>
            <w:r>
              <w:t>plasma</w:t>
            </w:r>
            <w:r>
              <w:rPr>
                <w:spacing w:val="-6"/>
              </w:rPr>
              <w:t xml:space="preserve"> </w:t>
            </w:r>
            <w:r>
              <w:t>components,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platelets.</w:t>
            </w:r>
          </w:p>
          <w:p w14:paraId="73ECF4D1" w14:textId="77777777" w:rsidR="00742EDD" w:rsidRDefault="00A225B4">
            <w:pPr>
              <w:pStyle w:val="TableParagraph"/>
              <w:spacing w:before="0"/>
              <w:ind w:right="83"/>
            </w:pPr>
            <w:r>
              <w:t>-Given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scenario,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t>product for transfusion.</w:t>
            </w:r>
          </w:p>
          <w:p w14:paraId="73ECF4D2" w14:textId="77777777" w:rsidR="00742EDD" w:rsidRDefault="00A225B4">
            <w:pPr>
              <w:pStyle w:val="TableParagraph"/>
              <w:spacing w:before="0"/>
              <w:ind w:left="53" w:firstLine="0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refractoriness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treated.</w:t>
            </w:r>
          </w:p>
          <w:p w14:paraId="73ECF4D3" w14:textId="77777777" w:rsidR="00742EDD" w:rsidRDefault="00A225B4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graft-versus-host</w:t>
            </w:r>
            <w:r>
              <w:rPr>
                <w:spacing w:val="-8"/>
              </w:rPr>
              <w:t xml:space="preserve"> </w:t>
            </w:r>
            <w:r>
              <w:t>disease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method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to prevent this problem in association with blood transfusion.</w:t>
            </w:r>
          </w:p>
          <w:p w14:paraId="73ECF4D4" w14:textId="77777777" w:rsidR="00742EDD" w:rsidRDefault="00A225B4">
            <w:pPr>
              <w:pStyle w:val="TableParagraph"/>
              <w:spacing w:before="0"/>
              <w:ind w:right="281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therapy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vWD,</w:t>
            </w:r>
            <w:r>
              <w:rPr>
                <w:spacing w:val="-4"/>
              </w:rPr>
              <w:t xml:space="preserve"> </w:t>
            </w:r>
            <w:r>
              <w:t>Hemophilia</w:t>
            </w:r>
            <w:r>
              <w:rPr>
                <w:spacing w:val="-1"/>
              </w:rPr>
              <w:t xml:space="preserve"> </w:t>
            </w:r>
            <w:r>
              <w:t>A and B, Liver disease, DIC, and Coumadin overdose.</w:t>
            </w:r>
          </w:p>
        </w:tc>
        <w:tc>
          <w:tcPr>
            <w:tcW w:w="1531" w:type="dxa"/>
          </w:tcPr>
          <w:p w14:paraId="73ECF4D5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ECF4D6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3ECF4D7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742EDD" w14:paraId="73ECF4DF" w14:textId="77777777">
        <w:trPr>
          <w:trHeight w:val="537"/>
        </w:trPr>
        <w:tc>
          <w:tcPr>
            <w:tcW w:w="1349" w:type="dxa"/>
          </w:tcPr>
          <w:p w14:paraId="73ECF4D9" w14:textId="77777777" w:rsidR="00742EDD" w:rsidRDefault="00A225B4">
            <w:pPr>
              <w:pStyle w:val="TableParagraph"/>
              <w:spacing w:before="0" w:line="270" w:lineRule="atLeast"/>
              <w:ind w:left="551" w:right="409" w:hanging="144"/>
              <w:rPr>
                <w:b/>
              </w:rPr>
            </w:pPr>
            <w:r>
              <w:rPr>
                <w:b/>
                <w:spacing w:val="-6"/>
              </w:rPr>
              <w:t>Week 11</w:t>
            </w:r>
          </w:p>
        </w:tc>
        <w:tc>
          <w:tcPr>
            <w:tcW w:w="1440" w:type="dxa"/>
          </w:tcPr>
          <w:p w14:paraId="73ECF4DA" w14:textId="77777777" w:rsidR="00742EDD" w:rsidRDefault="00A225B4">
            <w:pPr>
              <w:pStyle w:val="TableParagraph"/>
              <w:spacing w:before="25"/>
              <w:ind w:left="235" w:firstLine="0"/>
            </w:pPr>
            <w:r>
              <w:t>Finals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5944" w:type="dxa"/>
          </w:tcPr>
          <w:p w14:paraId="73ECF4DB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3ECF4DC" w14:textId="77777777" w:rsidR="00742EDD" w:rsidRDefault="00A225B4">
            <w:pPr>
              <w:pStyle w:val="TableParagraph"/>
              <w:spacing w:before="0" w:line="270" w:lineRule="atLeast"/>
              <w:ind w:firstLine="0"/>
            </w:pPr>
            <w:r>
              <w:rPr>
                <w:spacing w:val="-2"/>
              </w:rPr>
              <w:t xml:space="preserve">Comprehensive </w:t>
            </w:r>
            <w:r>
              <w:t>Final Exam</w:t>
            </w:r>
          </w:p>
        </w:tc>
        <w:tc>
          <w:tcPr>
            <w:tcW w:w="1440" w:type="dxa"/>
          </w:tcPr>
          <w:p w14:paraId="73ECF4DD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3ECF4DE" w14:textId="77777777" w:rsidR="00742EDD" w:rsidRDefault="00742EDD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73ECF4E0" w14:textId="77777777" w:rsidR="00742EDD" w:rsidRDefault="00742EDD">
      <w:pPr>
        <w:pStyle w:val="TableParagraph"/>
        <w:rPr>
          <w:rFonts w:ascii="Times New Roman"/>
        </w:rPr>
        <w:sectPr w:rsidR="00742EDD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73ECF4E1" w14:textId="77777777" w:rsidR="00742EDD" w:rsidRDefault="00742EDD">
      <w:pPr>
        <w:pStyle w:val="BodyText"/>
        <w:rPr>
          <w:b/>
          <w:sz w:val="24"/>
        </w:rPr>
      </w:pPr>
    </w:p>
    <w:p w14:paraId="73ECF4E2" w14:textId="77777777" w:rsidR="00742EDD" w:rsidRDefault="00742EDD">
      <w:pPr>
        <w:pStyle w:val="BodyText"/>
        <w:rPr>
          <w:b/>
          <w:sz w:val="24"/>
        </w:rPr>
      </w:pPr>
    </w:p>
    <w:p w14:paraId="73ECF4E3" w14:textId="77777777" w:rsidR="00742EDD" w:rsidRDefault="00742EDD">
      <w:pPr>
        <w:pStyle w:val="BodyText"/>
        <w:rPr>
          <w:b/>
          <w:sz w:val="24"/>
        </w:rPr>
      </w:pPr>
    </w:p>
    <w:p w14:paraId="73ECF4E4" w14:textId="77777777" w:rsidR="00742EDD" w:rsidRDefault="00742EDD">
      <w:pPr>
        <w:pStyle w:val="BodyText"/>
        <w:rPr>
          <w:b/>
          <w:sz w:val="24"/>
        </w:rPr>
      </w:pPr>
    </w:p>
    <w:p w14:paraId="73ECF4E5" w14:textId="77777777" w:rsidR="00742EDD" w:rsidRDefault="00742EDD">
      <w:pPr>
        <w:pStyle w:val="BodyText"/>
        <w:rPr>
          <w:b/>
          <w:sz w:val="24"/>
        </w:rPr>
      </w:pPr>
    </w:p>
    <w:p w14:paraId="73ECF4E6" w14:textId="77777777" w:rsidR="00742EDD" w:rsidRDefault="00742EDD">
      <w:pPr>
        <w:pStyle w:val="BodyText"/>
        <w:rPr>
          <w:b/>
          <w:sz w:val="24"/>
        </w:rPr>
      </w:pPr>
    </w:p>
    <w:p w14:paraId="73ECF4E7" w14:textId="77777777" w:rsidR="00742EDD" w:rsidRDefault="00742EDD">
      <w:pPr>
        <w:pStyle w:val="BodyText"/>
        <w:rPr>
          <w:b/>
          <w:sz w:val="24"/>
        </w:rPr>
      </w:pPr>
    </w:p>
    <w:p w14:paraId="73ECF4E8" w14:textId="77777777" w:rsidR="00742EDD" w:rsidRDefault="00742EDD">
      <w:pPr>
        <w:pStyle w:val="BodyText"/>
        <w:rPr>
          <w:b/>
          <w:sz w:val="24"/>
        </w:rPr>
      </w:pPr>
    </w:p>
    <w:p w14:paraId="73ECF4E9" w14:textId="77777777" w:rsidR="00742EDD" w:rsidRDefault="00742EDD">
      <w:pPr>
        <w:pStyle w:val="BodyText"/>
        <w:rPr>
          <w:b/>
          <w:sz w:val="24"/>
        </w:rPr>
      </w:pPr>
    </w:p>
    <w:p w14:paraId="73ECF4EA" w14:textId="77777777" w:rsidR="00742EDD" w:rsidRDefault="00742EDD">
      <w:pPr>
        <w:pStyle w:val="BodyText"/>
        <w:rPr>
          <w:b/>
          <w:sz w:val="24"/>
        </w:rPr>
      </w:pPr>
    </w:p>
    <w:p w14:paraId="73ECF4EB" w14:textId="77777777" w:rsidR="00742EDD" w:rsidRDefault="00742EDD">
      <w:pPr>
        <w:pStyle w:val="BodyText"/>
        <w:rPr>
          <w:b/>
          <w:sz w:val="24"/>
        </w:rPr>
      </w:pPr>
    </w:p>
    <w:p w14:paraId="73ECF4EC" w14:textId="77777777" w:rsidR="00742EDD" w:rsidRDefault="00742EDD">
      <w:pPr>
        <w:pStyle w:val="BodyText"/>
        <w:rPr>
          <w:b/>
          <w:sz w:val="24"/>
        </w:rPr>
      </w:pPr>
    </w:p>
    <w:p w14:paraId="73ECF4ED" w14:textId="77777777" w:rsidR="00742EDD" w:rsidRDefault="00742EDD">
      <w:pPr>
        <w:pStyle w:val="BodyText"/>
        <w:rPr>
          <w:b/>
          <w:sz w:val="24"/>
        </w:rPr>
      </w:pPr>
    </w:p>
    <w:p w14:paraId="73ECF4EE" w14:textId="77777777" w:rsidR="00742EDD" w:rsidRDefault="00742EDD">
      <w:pPr>
        <w:pStyle w:val="BodyText"/>
        <w:rPr>
          <w:b/>
          <w:sz w:val="24"/>
        </w:rPr>
      </w:pPr>
    </w:p>
    <w:p w14:paraId="73ECF4EF" w14:textId="77777777" w:rsidR="00742EDD" w:rsidRDefault="00742EDD">
      <w:pPr>
        <w:pStyle w:val="BodyText"/>
        <w:rPr>
          <w:b/>
          <w:sz w:val="24"/>
        </w:rPr>
      </w:pPr>
    </w:p>
    <w:p w14:paraId="73ECF4F0" w14:textId="77777777" w:rsidR="00742EDD" w:rsidRDefault="00742EDD">
      <w:pPr>
        <w:pStyle w:val="BodyText"/>
        <w:rPr>
          <w:b/>
          <w:sz w:val="24"/>
        </w:rPr>
      </w:pPr>
    </w:p>
    <w:p w14:paraId="73ECF4F1" w14:textId="77777777" w:rsidR="00742EDD" w:rsidRDefault="00742EDD">
      <w:pPr>
        <w:pStyle w:val="BodyText"/>
        <w:rPr>
          <w:b/>
          <w:sz w:val="24"/>
        </w:rPr>
      </w:pPr>
    </w:p>
    <w:p w14:paraId="73ECF4F2" w14:textId="77777777" w:rsidR="00742EDD" w:rsidRDefault="00742EDD">
      <w:pPr>
        <w:pStyle w:val="BodyText"/>
        <w:rPr>
          <w:b/>
          <w:sz w:val="24"/>
        </w:rPr>
      </w:pPr>
    </w:p>
    <w:p w14:paraId="73ECF4F3" w14:textId="77777777" w:rsidR="00742EDD" w:rsidRDefault="00742EDD">
      <w:pPr>
        <w:pStyle w:val="BodyText"/>
        <w:rPr>
          <w:b/>
          <w:sz w:val="24"/>
        </w:rPr>
      </w:pPr>
    </w:p>
    <w:p w14:paraId="73ECF4F4" w14:textId="77777777" w:rsidR="00742EDD" w:rsidRDefault="00742EDD">
      <w:pPr>
        <w:pStyle w:val="BodyText"/>
        <w:rPr>
          <w:b/>
          <w:sz w:val="24"/>
        </w:rPr>
      </w:pPr>
    </w:p>
    <w:p w14:paraId="73ECF4F5" w14:textId="77777777" w:rsidR="00742EDD" w:rsidRDefault="00742EDD">
      <w:pPr>
        <w:pStyle w:val="BodyText"/>
        <w:rPr>
          <w:b/>
          <w:sz w:val="24"/>
        </w:rPr>
      </w:pPr>
    </w:p>
    <w:p w14:paraId="73ECF4F6" w14:textId="77777777" w:rsidR="00742EDD" w:rsidRDefault="00742EDD">
      <w:pPr>
        <w:pStyle w:val="BodyText"/>
        <w:rPr>
          <w:b/>
          <w:sz w:val="24"/>
        </w:rPr>
      </w:pPr>
    </w:p>
    <w:p w14:paraId="73ECF4F7" w14:textId="77777777" w:rsidR="00742EDD" w:rsidRDefault="00742EDD">
      <w:pPr>
        <w:pStyle w:val="BodyText"/>
        <w:rPr>
          <w:b/>
          <w:sz w:val="24"/>
        </w:rPr>
      </w:pPr>
    </w:p>
    <w:p w14:paraId="73ECF4F8" w14:textId="77777777" w:rsidR="00742EDD" w:rsidRDefault="00742EDD">
      <w:pPr>
        <w:pStyle w:val="BodyText"/>
        <w:rPr>
          <w:b/>
          <w:sz w:val="24"/>
        </w:rPr>
      </w:pPr>
    </w:p>
    <w:p w14:paraId="73ECF4F9" w14:textId="77777777" w:rsidR="00742EDD" w:rsidRDefault="00742EDD">
      <w:pPr>
        <w:pStyle w:val="BodyText"/>
        <w:rPr>
          <w:b/>
          <w:sz w:val="24"/>
        </w:rPr>
      </w:pPr>
    </w:p>
    <w:p w14:paraId="73ECF4FA" w14:textId="77777777" w:rsidR="00742EDD" w:rsidRDefault="00742EDD">
      <w:pPr>
        <w:pStyle w:val="BodyText"/>
        <w:rPr>
          <w:b/>
          <w:sz w:val="24"/>
        </w:rPr>
      </w:pPr>
    </w:p>
    <w:p w14:paraId="73ECF4FB" w14:textId="77777777" w:rsidR="00742EDD" w:rsidRDefault="00742EDD">
      <w:pPr>
        <w:pStyle w:val="BodyText"/>
        <w:rPr>
          <w:b/>
          <w:sz w:val="24"/>
        </w:rPr>
      </w:pPr>
    </w:p>
    <w:p w14:paraId="73ECF4FC" w14:textId="77777777" w:rsidR="00742EDD" w:rsidRDefault="00742EDD">
      <w:pPr>
        <w:pStyle w:val="BodyText"/>
        <w:rPr>
          <w:b/>
          <w:sz w:val="24"/>
        </w:rPr>
      </w:pPr>
    </w:p>
    <w:p w14:paraId="73ECF4FD" w14:textId="77777777" w:rsidR="00742EDD" w:rsidRDefault="00742EDD">
      <w:pPr>
        <w:pStyle w:val="BodyText"/>
        <w:rPr>
          <w:b/>
          <w:sz w:val="24"/>
        </w:rPr>
      </w:pPr>
    </w:p>
    <w:p w14:paraId="73ECF4FE" w14:textId="77777777" w:rsidR="00742EDD" w:rsidRDefault="00742EDD">
      <w:pPr>
        <w:pStyle w:val="BodyText"/>
        <w:rPr>
          <w:b/>
          <w:sz w:val="24"/>
        </w:rPr>
      </w:pPr>
    </w:p>
    <w:p w14:paraId="73ECF4FF" w14:textId="77777777" w:rsidR="00742EDD" w:rsidRDefault="00742EDD">
      <w:pPr>
        <w:pStyle w:val="BodyText"/>
        <w:rPr>
          <w:b/>
          <w:sz w:val="24"/>
        </w:rPr>
      </w:pPr>
    </w:p>
    <w:p w14:paraId="73ECF500" w14:textId="77777777" w:rsidR="00742EDD" w:rsidRDefault="00742EDD">
      <w:pPr>
        <w:pStyle w:val="BodyText"/>
        <w:rPr>
          <w:b/>
          <w:sz w:val="24"/>
        </w:rPr>
      </w:pPr>
    </w:p>
    <w:p w14:paraId="73ECF501" w14:textId="77777777" w:rsidR="00742EDD" w:rsidRDefault="00742EDD">
      <w:pPr>
        <w:pStyle w:val="BodyText"/>
        <w:rPr>
          <w:b/>
          <w:sz w:val="24"/>
        </w:rPr>
      </w:pPr>
    </w:p>
    <w:p w14:paraId="73ECF502" w14:textId="77777777" w:rsidR="00742EDD" w:rsidRDefault="00742EDD">
      <w:pPr>
        <w:pStyle w:val="BodyText"/>
        <w:rPr>
          <w:b/>
          <w:sz w:val="24"/>
        </w:rPr>
      </w:pPr>
    </w:p>
    <w:p w14:paraId="73ECF503" w14:textId="77777777" w:rsidR="00742EDD" w:rsidRDefault="00742EDD">
      <w:pPr>
        <w:pStyle w:val="BodyText"/>
        <w:rPr>
          <w:b/>
          <w:sz w:val="24"/>
        </w:rPr>
      </w:pPr>
    </w:p>
    <w:p w14:paraId="73ECF504" w14:textId="77777777" w:rsidR="00742EDD" w:rsidRDefault="00742EDD">
      <w:pPr>
        <w:pStyle w:val="BodyText"/>
        <w:rPr>
          <w:b/>
          <w:sz w:val="24"/>
        </w:rPr>
      </w:pPr>
    </w:p>
    <w:p w14:paraId="73ECF505" w14:textId="77777777" w:rsidR="00742EDD" w:rsidRDefault="00742EDD">
      <w:pPr>
        <w:pStyle w:val="BodyText"/>
        <w:rPr>
          <w:b/>
          <w:sz w:val="24"/>
        </w:rPr>
      </w:pPr>
    </w:p>
    <w:p w14:paraId="73ECF506" w14:textId="77777777" w:rsidR="00742EDD" w:rsidRDefault="00742EDD">
      <w:pPr>
        <w:pStyle w:val="BodyText"/>
        <w:rPr>
          <w:b/>
          <w:sz w:val="24"/>
        </w:rPr>
      </w:pPr>
    </w:p>
    <w:p w14:paraId="73ECF507" w14:textId="77777777" w:rsidR="00742EDD" w:rsidRDefault="00742EDD">
      <w:pPr>
        <w:pStyle w:val="BodyText"/>
        <w:rPr>
          <w:b/>
          <w:sz w:val="24"/>
        </w:rPr>
      </w:pPr>
    </w:p>
    <w:p w14:paraId="73ECF508" w14:textId="77777777" w:rsidR="00742EDD" w:rsidRDefault="00742EDD">
      <w:pPr>
        <w:pStyle w:val="BodyText"/>
        <w:rPr>
          <w:b/>
          <w:sz w:val="24"/>
        </w:rPr>
      </w:pPr>
    </w:p>
    <w:p w14:paraId="73ECF509" w14:textId="77777777" w:rsidR="00742EDD" w:rsidRDefault="00742EDD">
      <w:pPr>
        <w:pStyle w:val="BodyText"/>
        <w:rPr>
          <w:b/>
          <w:sz w:val="24"/>
        </w:rPr>
      </w:pPr>
    </w:p>
    <w:p w14:paraId="73ECF50A" w14:textId="77777777" w:rsidR="00742EDD" w:rsidRDefault="00742EDD">
      <w:pPr>
        <w:pStyle w:val="BodyText"/>
        <w:rPr>
          <w:b/>
          <w:sz w:val="24"/>
        </w:rPr>
      </w:pPr>
    </w:p>
    <w:p w14:paraId="73ECF50B" w14:textId="77777777" w:rsidR="00742EDD" w:rsidRDefault="00742EDD">
      <w:pPr>
        <w:pStyle w:val="BodyText"/>
        <w:spacing w:before="147"/>
        <w:rPr>
          <w:b/>
          <w:sz w:val="24"/>
        </w:rPr>
      </w:pPr>
    </w:p>
    <w:p w14:paraId="73ECF50C" w14:textId="77777777" w:rsidR="00742EDD" w:rsidRDefault="00A225B4">
      <w:pPr>
        <w:ind w:right="249"/>
        <w:jc w:val="right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13</w:t>
      </w:r>
    </w:p>
    <w:sectPr w:rsidR="00742EDD">
      <w:pgSz w:w="12240" w:h="15840"/>
      <w:pgMar w:top="182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2DDE"/>
    <w:multiLevelType w:val="hybridMultilevel"/>
    <w:tmpl w:val="E0B043A2"/>
    <w:lvl w:ilvl="0" w:tplc="F7E0E008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CA8DF8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024938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CD8A37A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EA26406C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FF68F82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C19ABEC2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C492A7E4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7AB60FC2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145097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1s7EO9JmYte97wT2gvZl7hcUDn45S+f4GH4ZmAm9MrBIOCMtzlzBUipGhrkUa22asJq8JoBkhyo+QSRHyyYNQ==" w:salt="mZEE5P2EPMplOhBWdUKys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EDD"/>
    <w:rsid w:val="000A1D1C"/>
    <w:rsid w:val="00742EDD"/>
    <w:rsid w:val="00A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CF346"/>
  <w15:docId w15:val="{F904E94F-AFC7-4ED4-B293-A3D5310E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493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" w:firstLin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cc.edu/syllabu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9E7C8-0576-457E-95E6-C5E2CC638AED}"/>
</file>

<file path=customXml/itemProps2.xml><?xml version="1.0" encoding="utf-8"?>
<ds:datastoreItem xmlns:ds="http://schemas.openxmlformats.org/officeDocument/2006/customXml" ds:itemID="{B5BC51DD-B59D-4815-803B-0CFF6555D023}"/>
</file>

<file path=customXml/itemProps3.xml><?xml version="1.0" encoding="utf-8"?>
<ds:datastoreItem xmlns:ds="http://schemas.openxmlformats.org/officeDocument/2006/customXml" ds:itemID="{D2347A3C-65C0-4B25-AB7B-5EF94BA24737}"/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3175</Words>
  <Characters>18103</Characters>
  <Application>Microsoft Office Word</Application>
  <DocSecurity>8</DocSecurity>
  <Lines>150</Lines>
  <Paragraphs>42</Paragraphs>
  <ScaleCrop>false</ScaleCrop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2026-04-22T09:33:00Z</dcterms:created>
  <dcterms:modified xsi:type="dcterms:W3CDTF">2026-04-22T09:37:00Z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