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6ACD" w14:textId="77777777" w:rsidR="0081403C" w:rsidRDefault="001A6539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7566BBC" wp14:editId="2DD8949F">
            <wp:simplePos x="0" y="0"/>
            <wp:positionH relativeFrom="page">
              <wp:posOffset>899007</wp:posOffset>
            </wp:positionH>
            <wp:positionV relativeFrom="paragraph">
              <wp:posOffset>-781</wp:posOffset>
            </wp:positionV>
            <wp:extent cx="1318796" cy="622788"/>
            <wp:effectExtent l="0" t="0" r="0" b="0"/>
            <wp:wrapNone/>
            <wp:docPr id="2" name="Image 2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796" cy="622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Hospitality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Culinary</w:t>
      </w:r>
      <w:r>
        <w:rPr>
          <w:spacing w:val="-11"/>
        </w:rPr>
        <w:t xml:space="preserve"> </w:t>
      </w:r>
      <w:r>
        <w:t>Arts</w:t>
      </w:r>
      <w:r>
        <w:rPr>
          <w:spacing w:val="-9"/>
        </w:rPr>
        <w:t xml:space="preserve"> </w:t>
      </w:r>
      <w:r>
        <w:t>Department Health &amp; Human Services Division</w:t>
      </w:r>
    </w:p>
    <w:p w14:paraId="37566ACE" w14:textId="77777777" w:rsidR="0081403C" w:rsidRDefault="0081403C">
      <w:pPr>
        <w:pStyle w:val="BodyText"/>
        <w:rPr>
          <w:b/>
        </w:rPr>
      </w:pPr>
    </w:p>
    <w:p w14:paraId="37566ACF" w14:textId="77777777" w:rsidR="0081403C" w:rsidRDefault="0081403C">
      <w:pPr>
        <w:pStyle w:val="BodyText"/>
        <w:rPr>
          <w:b/>
        </w:rPr>
      </w:pPr>
    </w:p>
    <w:p w14:paraId="37566AD0" w14:textId="77777777" w:rsidR="0081403C" w:rsidRDefault="0081403C">
      <w:pPr>
        <w:pStyle w:val="BodyText"/>
        <w:spacing w:before="49"/>
        <w:rPr>
          <w:b/>
        </w:rPr>
      </w:pPr>
    </w:p>
    <w:p w14:paraId="37566AD1" w14:textId="77777777" w:rsidR="0081403C" w:rsidRDefault="001A6539">
      <w:pPr>
        <w:tabs>
          <w:tab w:val="left" w:pos="3672"/>
        </w:tabs>
        <w:spacing w:before="1"/>
        <w:ind w:left="72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76"/>
          <w:w w:val="150"/>
          <w:sz w:val="24"/>
        </w:rPr>
        <w:t xml:space="preserve"> </w:t>
      </w:r>
      <w:r>
        <w:rPr>
          <w:b/>
          <w:sz w:val="24"/>
        </w:rPr>
        <w:t>HOSP-</w:t>
      </w:r>
      <w:r>
        <w:rPr>
          <w:b/>
          <w:spacing w:val="-4"/>
          <w:sz w:val="24"/>
        </w:rPr>
        <w:t>2207</w:t>
      </w:r>
      <w:r>
        <w:rPr>
          <w:b/>
          <w:sz w:val="24"/>
        </w:rPr>
        <w:tab/>
      </w:r>
      <w:r>
        <w:rPr>
          <w:sz w:val="24"/>
        </w:rPr>
        <w:t>AU25</w:t>
      </w:r>
      <w:r>
        <w:rPr>
          <w:spacing w:val="33"/>
          <w:sz w:val="24"/>
        </w:rPr>
        <w:t xml:space="preserve"> 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37566AD2" w14:textId="77777777" w:rsidR="0081403C" w:rsidRDefault="001A6539">
      <w:pPr>
        <w:pStyle w:val="Heading2"/>
        <w:tabs>
          <w:tab w:val="left" w:pos="4392"/>
        </w:tabs>
        <w:spacing w:before="292"/>
      </w:pPr>
      <w:r>
        <w:rPr>
          <w:spacing w:val="-2"/>
        </w:rPr>
        <w:t>INSTRUCTOR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CONTACT:</w:t>
      </w:r>
    </w:p>
    <w:p w14:paraId="37566AD3" w14:textId="77777777" w:rsidR="0081403C" w:rsidRDefault="0081403C">
      <w:pPr>
        <w:pStyle w:val="BodyText"/>
        <w:rPr>
          <w:b/>
        </w:rPr>
      </w:pPr>
    </w:p>
    <w:p w14:paraId="37566AD4" w14:textId="77777777" w:rsidR="0081403C" w:rsidRDefault="001A6539">
      <w:pPr>
        <w:tabs>
          <w:tab w:val="left" w:pos="1512"/>
          <w:tab w:val="left" w:pos="6270"/>
        </w:tabs>
        <w:ind w:left="7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54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 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3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Lab,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Lecture</w:t>
      </w:r>
      <w:r>
        <w:rPr>
          <w:sz w:val="24"/>
        </w:rPr>
        <w:tab/>
      </w:r>
      <w:r>
        <w:rPr>
          <w:b/>
          <w:sz w:val="24"/>
        </w:rPr>
        <w:t>PREREQUISITE:</w:t>
      </w:r>
      <w:r>
        <w:rPr>
          <w:b/>
          <w:spacing w:val="46"/>
          <w:sz w:val="24"/>
        </w:rPr>
        <w:t xml:space="preserve"> </w:t>
      </w:r>
      <w:r>
        <w:rPr>
          <w:spacing w:val="-2"/>
          <w:sz w:val="24"/>
        </w:rPr>
        <w:t>MATH1104</w:t>
      </w:r>
    </w:p>
    <w:p w14:paraId="37566AD5" w14:textId="77777777" w:rsidR="0081403C" w:rsidRDefault="0081403C">
      <w:pPr>
        <w:pStyle w:val="BodyText"/>
      </w:pPr>
    </w:p>
    <w:p w14:paraId="37566AD6" w14:textId="77777777" w:rsidR="0081403C" w:rsidRDefault="001A6539">
      <w:pPr>
        <w:pStyle w:val="Heading2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37566AD7" w14:textId="77777777" w:rsidR="0081403C" w:rsidRDefault="001A6539">
      <w:pPr>
        <w:pStyle w:val="BodyText"/>
        <w:ind w:left="612" w:right="222"/>
      </w:pP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looks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Accounting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 the hospitality &amp; restaurant industry. It emphasizes development and use of financial statements and provides an overview and understanding of the need for budgets and budgeting. This course covers the</w:t>
      </w:r>
      <w:r>
        <w:rPr>
          <w:spacing w:val="-1"/>
        </w:rPr>
        <w:t xml:space="preserve"> </w:t>
      </w:r>
      <w:r>
        <w:t>principles and</w:t>
      </w:r>
      <w:r>
        <w:rPr>
          <w:spacing w:val="-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involved in an effective system</w:t>
      </w:r>
      <w:r>
        <w:rPr>
          <w:spacing w:val="-1"/>
        </w:rPr>
        <w:t xml:space="preserve"> </w:t>
      </w:r>
      <w:r>
        <w:t>of food, beverage,</w:t>
      </w:r>
      <w:r>
        <w:rPr>
          <w:spacing w:val="-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and sales control. This course emphasizes the development and use of standards and calculations of actual costs.</w:t>
      </w:r>
    </w:p>
    <w:p w14:paraId="37566AD8" w14:textId="77777777" w:rsidR="0081403C" w:rsidRDefault="0081403C">
      <w:pPr>
        <w:pStyle w:val="BodyText"/>
        <w:spacing w:before="1"/>
      </w:pPr>
    </w:p>
    <w:p w14:paraId="37566AD9" w14:textId="77777777" w:rsidR="0081403C" w:rsidRDefault="001A6539">
      <w:pPr>
        <w:pStyle w:val="Heading2"/>
      </w:pPr>
      <w:r>
        <w:t>COURSE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37566ADA" w14:textId="77777777" w:rsidR="0081403C" w:rsidRDefault="001A6539">
      <w:pPr>
        <w:pStyle w:val="BodyText"/>
        <w:ind w:left="612"/>
      </w:pPr>
      <w:proofErr w:type="gramStart"/>
      <w:r>
        <w:t>Student</w:t>
      </w:r>
      <w:proofErr w:type="gramEnd"/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37566ADB" w14:textId="77777777" w:rsidR="0081403C" w:rsidRDefault="001A6539">
      <w:pPr>
        <w:pStyle w:val="ListParagraph"/>
        <w:numPr>
          <w:ilvl w:val="0"/>
          <w:numId w:val="3"/>
        </w:numPr>
        <w:tabs>
          <w:tab w:val="left" w:pos="971"/>
        </w:tabs>
        <w:ind w:left="971" w:hanging="359"/>
        <w:rPr>
          <w:sz w:val="24"/>
        </w:rPr>
      </w:pPr>
      <w:r>
        <w:rPr>
          <w:sz w:val="24"/>
        </w:rPr>
        <w:t>Describe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distinction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Accounting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Accounting.</w:t>
      </w:r>
    </w:p>
    <w:p w14:paraId="37566ADC" w14:textId="77777777" w:rsidR="0081403C" w:rsidRDefault="001A6539">
      <w:pPr>
        <w:pStyle w:val="ListParagraph"/>
        <w:numPr>
          <w:ilvl w:val="0"/>
          <w:numId w:val="3"/>
        </w:numPr>
        <w:tabs>
          <w:tab w:val="left" w:pos="971"/>
        </w:tabs>
        <w:ind w:left="971" w:hanging="359"/>
        <w:rPr>
          <w:sz w:val="24"/>
        </w:rPr>
      </w:pPr>
      <w:r>
        <w:rPr>
          <w:sz w:val="24"/>
        </w:rPr>
        <w:t>Define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concepts.</w:t>
      </w:r>
    </w:p>
    <w:p w14:paraId="37566ADD" w14:textId="77777777" w:rsidR="0081403C" w:rsidRDefault="001A6539">
      <w:pPr>
        <w:pStyle w:val="ListParagraph"/>
        <w:numPr>
          <w:ilvl w:val="0"/>
          <w:numId w:val="3"/>
        </w:numPr>
        <w:tabs>
          <w:tab w:val="left" w:pos="971"/>
        </w:tabs>
        <w:ind w:left="971" w:hanging="359"/>
        <w:rPr>
          <w:sz w:val="24"/>
        </w:rPr>
      </w:pP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statements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reports.</w:t>
      </w:r>
    </w:p>
    <w:p w14:paraId="37566ADE" w14:textId="77777777" w:rsidR="0081403C" w:rsidRDefault="001A6539">
      <w:pPr>
        <w:pStyle w:val="ListParagraph"/>
        <w:numPr>
          <w:ilvl w:val="0"/>
          <w:numId w:val="3"/>
        </w:numPr>
        <w:tabs>
          <w:tab w:val="left" w:pos="971"/>
        </w:tabs>
        <w:ind w:left="971" w:hanging="359"/>
        <w:rPr>
          <w:sz w:val="24"/>
        </w:rPr>
      </w:pP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Uniform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Accounting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restaurant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industry.</w:t>
      </w:r>
    </w:p>
    <w:p w14:paraId="37566ADF" w14:textId="77777777" w:rsidR="0081403C" w:rsidRDefault="001A6539">
      <w:pPr>
        <w:pStyle w:val="ListParagraph"/>
        <w:numPr>
          <w:ilvl w:val="0"/>
          <w:numId w:val="3"/>
        </w:numPr>
        <w:tabs>
          <w:tab w:val="left" w:pos="971"/>
        </w:tabs>
        <w:ind w:left="971" w:hanging="359"/>
        <w:rPr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Accounting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Cycle.</w:t>
      </w:r>
    </w:p>
    <w:p w14:paraId="37566AE0" w14:textId="77777777" w:rsidR="0081403C" w:rsidRDefault="001A6539">
      <w:pPr>
        <w:pStyle w:val="ListParagraph"/>
        <w:numPr>
          <w:ilvl w:val="0"/>
          <w:numId w:val="3"/>
        </w:numPr>
        <w:tabs>
          <w:tab w:val="left" w:pos="971"/>
        </w:tabs>
        <w:ind w:left="971" w:hanging="359"/>
        <w:rPr>
          <w:sz w:val="24"/>
        </w:rPr>
      </w:pP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goods,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5"/>
          <w:sz w:val="24"/>
        </w:rPr>
        <w:t xml:space="preserve"> </w:t>
      </w:r>
      <w:r>
        <w:rPr>
          <w:sz w:val="24"/>
        </w:rPr>
        <w:t>equipment,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labor</w:t>
      </w:r>
      <w:r>
        <w:rPr>
          <w:spacing w:val="-2"/>
          <w:sz w:val="24"/>
        </w:rPr>
        <w:t xml:space="preserve"> costs.</w:t>
      </w:r>
    </w:p>
    <w:p w14:paraId="37566AE1" w14:textId="77777777" w:rsidR="0081403C" w:rsidRDefault="001A6539">
      <w:pPr>
        <w:pStyle w:val="ListParagraph"/>
        <w:numPr>
          <w:ilvl w:val="0"/>
          <w:numId w:val="3"/>
        </w:numPr>
        <w:tabs>
          <w:tab w:val="left" w:pos="971"/>
        </w:tabs>
        <w:ind w:left="971" w:hanging="359"/>
        <w:rPr>
          <w:sz w:val="24"/>
        </w:rPr>
      </w:pPr>
      <w:r>
        <w:rPr>
          <w:sz w:val="24"/>
        </w:rPr>
        <w:t>Document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reports.</w:t>
      </w:r>
    </w:p>
    <w:p w14:paraId="37566AE2" w14:textId="77777777" w:rsidR="0081403C" w:rsidRDefault="001A6539">
      <w:pPr>
        <w:pStyle w:val="ListParagraph"/>
        <w:numPr>
          <w:ilvl w:val="0"/>
          <w:numId w:val="3"/>
        </w:numPr>
        <w:tabs>
          <w:tab w:val="left" w:pos="971"/>
        </w:tabs>
        <w:ind w:left="971" w:hanging="359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budgets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forecasting</w:t>
      </w:r>
      <w:r>
        <w:rPr>
          <w:spacing w:val="-2"/>
          <w:sz w:val="24"/>
        </w:rPr>
        <w:t xml:space="preserve"> methods.</w:t>
      </w:r>
    </w:p>
    <w:p w14:paraId="37566AE3" w14:textId="77777777" w:rsidR="0081403C" w:rsidRDefault="001A6539">
      <w:pPr>
        <w:pStyle w:val="ListParagraph"/>
        <w:numPr>
          <w:ilvl w:val="0"/>
          <w:numId w:val="3"/>
        </w:numPr>
        <w:tabs>
          <w:tab w:val="left" w:pos="971"/>
        </w:tabs>
        <w:spacing w:before="1"/>
        <w:ind w:left="971" w:hanging="359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transactions.</w:t>
      </w:r>
    </w:p>
    <w:p w14:paraId="37566AE4" w14:textId="77777777" w:rsidR="0081403C" w:rsidRDefault="001A6539">
      <w:pPr>
        <w:pStyle w:val="ListParagraph"/>
        <w:numPr>
          <w:ilvl w:val="0"/>
          <w:numId w:val="3"/>
        </w:numPr>
        <w:tabs>
          <w:tab w:val="left" w:pos="970"/>
        </w:tabs>
        <w:ind w:left="970" w:hanging="358"/>
        <w:rPr>
          <w:sz w:val="24"/>
        </w:rPr>
      </w:pPr>
      <w:r>
        <w:rPr>
          <w:sz w:val="24"/>
        </w:rPr>
        <w:t>Analyze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compare</w:t>
      </w:r>
      <w:r>
        <w:rPr>
          <w:spacing w:val="-3"/>
          <w:sz w:val="24"/>
        </w:rPr>
        <w:t xml:space="preserve"> </w:t>
      </w:r>
      <w:r>
        <w:rPr>
          <w:sz w:val="24"/>
        </w:rPr>
        <w:t>restaurant/food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room</w:t>
      </w:r>
      <w:r>
        <w:rPr>
          <w:spacing w:val="-3"/>
          <w:sz w:val="24"/>
        </w:rPr>
        <w:t xml:space="preserve"> </w:t>
      </w:r>
      <w:r>
        <w:rPr>
          <w:sz w:val="24"/>
        </w:rPr>
        <w:t>revenue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reports.</w:t>
      </w:r>
    </w:p>
    <w:p w14:paraId="37566AE5" w14:textId="77777777" w:rsidR="0081403C" w:rsidRDefault="0081403C">
      <w:pPr>
        <w:pStyle w:val="BodyText"/>
      </w:pPr>
    </w:p>
    <w:p w14:paraId="37566AE6" w14:textId="77777777" w:rsidR="0081403C" w:rsidRDefault="001A6539">
      <w:pPr>
        <w:ind w:left="72"/>
        <w:rPr>
          <w:b/>
          <w:sz w:val="24"/>
        </w:rPr>
      </w:pPr>
      <w:r>
        <w:rPr>
          <w:b/>
          <w:color w:val="0E233D"/>
          <w:sz w:val="24"/>
        </w:rPr>
        <w:t>PROGRAM</w:t>
      </w:r>
      <w:r>
        <w:rPr>
          <w:b/>
          <w:color w:val="0E233D"/>
          <w:spacing w:val="-4"/>
          <w:sz w:val="24"/>
        </w:rPr>
        <w:t xml:space="preserve"> </w:t>
      </w:r>
      <w:r>
        <w:rPr>
          <w:b/>
          <w:color w:val="0E233D"/>
          <w:sz w:val="24"/>
        </w:rPr>
        <w:t>LEARNING</w:t>
      </w:r>
      <w:r>
        <w:rPr>
          <w:b/>
          <w:color w:val="0E233D"/>
          <w:spacing w:val="-1"/>
          <w:sz w:val="24"/>
        </w:rPr>
        <w:t xml:space="preserve"> </w:t>
      </w:r>
      <w:r>
        <w:rPr>
          <w:b/>
          <w:color w:val="0E233D"/>
          <w:spacing w:val="-2"/>
          <w:sz w:val="24"/>
        </w:rPr>
        <w:t>OUTCOMES</w:t>
      </w:r>
    </w:p>
    <w:p w14:paraId="37566AE7" w14:textId="77777777" w:rsidR="0081403C" w:rsidRDefault="001A6539">
      <w:pPr>
        <w:pStyle w:val="ListParagraph"/>
        <w:numPr>
          <w:ilvl w:val="0"/>
          <w:numId w:val="2"/>
        </w:numPr>
        <w:tabs>
          <w:tab w:val="left" w:pos="848"/>
        </w:tabs>
        <w:ind w:left="848" w:hanging="236"/>
        <w:rPr>
          <w:sz w:val="24"/>
        </w:rPr>
      </w:pPr>
      <w:r>
        <w:rPr>
          <w:color w:val="0E233D"/>
          <w:sz w:val="24"/>
        </w:rPr>
        <w:t>Identify</w:t>
      </w:r>
      <w:r>
        <w:rPr>
          <w:color w:val="0E233D"/>
          <w:spacing w:val="-8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apply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knowledge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skills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necessary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for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tourism</w:t>
      </w:r>
      <w:r>
        <w:rPr>
          <w:color w:val="0E233D"/>
          <w:spacing w:val="6"/>
          <w:sz w:val="24"/>
        </w:rPr>
        <w:t xml:space="preserve"> </w:t>
      </w:r>
      <w:r>
        <w:rPr>
          <w:color w:val="0E233D"/>
          <w:spacing w:val="-2"/>
          <w:sz w:val="24"/>
        </w:rPr>
        <w:t>Operations.</w:t>
      </w:r>
    </w:p>
    <w:p w14:paraId="37566AE8" w14:textId="77777777" w:rsidR="0081403C" w:rsidRDefault="001A6539">
      <w:pPr>
        <w:pStyle w:val="ListParagraph"/>
        <w:numPr>
          <w:ilvl w:val="0"/>
          <w:numId w:val="2"/>
        </w:numPr>
        <w:tabs>
          <w:tab w:val="left" w:pos="830"/>
          <w:tab w:val="left" w:pos="846"/>
        </w:tabs>
        <w:ind w:left="830" w:right="1288" w:hanging="219"/>
        <w:rPr>
          <w:sz w:val="24"/>
        </w:rPr>
      </w:pPr>
      <w:r>
        <w:rPr>
          <w:color w:val="0E233D"/>
          <w:sz w:val="24"/>
        </w:rPr>
        <w:t>Develop and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integrate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a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core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set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of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business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skills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necessary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to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successfully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operate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a hospitality and tourism organization.</w:t>
      </w:r>
    </w:p>
    <w:p w14:paraId="37566AE9" w14:textId="77777777" w:rsidR="0081403C" w:rsidRDefault="001A6539">
      <w:pPr>
        <w:pStyle w:val="ListParagraph"/>
        <w:numPr>
          <w:ilvl w:val="0"/>
          <w:numId w:val="2"/>
        </w:numPr>
        <w:tabs>
          <w:tab w:val="left" w:pos="847"/>
          <w:tab w:val="left" w:pos="886"/>
        </w:tabs>
        <w:ind w:left="886" w:right="1481" w:hanging="274"/>
        <w:rPr>
          <w:sz w:val="24"/>
        </w:rPr>
      </w:pPr>
      <w:r>
        <w:rPr>
          <w:color w:val="0E233D"/>
          <w:sz w:val="24"/>
        </w:rPr>
        <w:t>Demonstrate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competence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communication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skills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necessary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for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and tourism management.</w:t>
      </w:r>
    </w:p>
    <w:p w14:paraId="37566AEA" w14:textId="77777777" w:rsidR="0081403C" w:rsidRDefault="001A6539">
      <w:pPr>
        <w:pStyle w:val="ListParagraph"/>
        <w:numPr>
          <w:ilvl w:val="0"/>
          <w:numId w:val="2"/>
        </w:numPr>
        <w:tabs>
          <w:tab w:val="left" w:pos="847"/>
        </w:tabs>
        <w:spacing w:line="293" w:lineRule="exact"/>
        <w:ind w:left="847" w:hanging="235"/>
        <w:rPr>
          <w:sz w:val="24"/>
        </w:rPr>
      </w:pPr>
      <w:r>
        <w:rPr>
          <w:color w:val="0E233D"/>
          <w:sz w:val="24"/>
        </w:rPr>
        <w:t>Formulate</w:t>
      </w:r>
      <w:r>
        <w:rPr>
          <w:color w:val="0E233D"/>
          <w:spacing w:val="-8"/>
          <w:sz w:val="24"/>
        </w:rPr>
        <w:t xml:space="preserve"> </w:t>
      </w:r>
      <w:r>
        <w:rPr>
          <w:color w:val="0E233D"/>
          <w:sz w:val="24"/>
        </w:rPr>
        <w:t>business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decisions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tourism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pacing w:val="-2"/>
          <w:sz w:val="24"/>
        </w:rPr>
        <w:t>management.</w:t>
      </w:r>
    </w:p>
    <w:p w14:paraId="37566AEB" w14:textId="77777777" w:rsidR="0081403C" w:rsidRDefault="001A6539">
      <w:pPr>
        <w:pStyle w:val="ListParagraph"/>
        <w:numPr>
          <w:ilvl w:val="0"/>
          <w:numId w:val="2"/>
        </w:numPr>
        <w:tabs>
          <w:tab w:val="left" w:pos="846"/>
          <w:tab w:val="left" w:pos="883"/>
        </w:tabs>
        <w:ind w:left="883" w:right="919" w:hanging="272"/>
        <w:rPr>
          <w:sz w:val="24"/>
        </w:rPr>
      </w:pPr>
      <w:r>
        <w:rPr>
          <w:color w:val="0E233D"/>
          <w:sz w:val="24"/>
        </w:rPr>
        <w:t>Evaluate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leadership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principles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necessary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diverse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global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 xml:space="preserve">tourism </w:t>
      </w:r>
      <w:r>
        <w:rPr>
          <w:color w:val="0E233D"/>
          <w:spacing w:val="-2"/>
          <w:sz w:val="24"/>
        </w:rPr>
        <w:t>industry.</w:t>
      </w:r>
    </w:p>
    <w:p w14:paraId="37566AEC" w14:textId="77777777" w:rsidR="0081403C" w:rsidRDefault="0081403C">
      <w:pPr>
        <w:pStyle w:val="ListParagraph"/>
        <w:rPr>
          <w:sz w:val="24"/>
        </w:rPr>
        <w:sectPr w:rsidR="0081403C">
          <w:footerReference w:type="default" r:id="rId11"/>
          <w:type w:val="continuous"/>
          <w:pgSz w:w="12240" w:h="15840"/>
          <w:pgMar w:top="1240" w:right="720" w:bottom="680" w:left="1080" w:header="0" w:footer="484" w:gutter="0"/>
          <w:pgNumType w:start="1"/>
          <w:cols w:space="720"/>
        </w:sectPr>
      </w:pPr>
    </w:p>
    <w:p w14:paraId="37566AED" w14:textId="77777777" w:rsidR="0081403C" w:rsidRDefault="001A6539">
      <w:pPr>
        <w:pStyle w:val="Heading2"/>
        <w:spacing w:before="27"/>
      </w:pPr>
      <w:r>
        <w:lastRenderedPageBreak/>
        <w:t>HOSPITALITY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rPr>
          <w:spacing w:val="-2"/>
        </w:rPr>
        <w:t>STATEMENT:</w:t>
      </w:r>
    </w:p>
    <w:p w14:paraId="37566AEE" w14:textId="77777777" w:rsidR="0081403C" w:rsidRDefault="001A6539">
      <w:pPr>
        <w:pStyle w:val="BodyText"/>
        <w:ind w:left="72" w:right="350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Hospitality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Culinary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 xml:space="preserve">backgrounds with innovative, applied quality education in preparation for leadership roles in hospitality, travel/tourism, hotel/lodging, nutrition, culinary arts, baking, &amp; pastry arts, and restaurant </w:t>
      </w:r>
      <w:r>
        <w:rPr>
          <w:spacing w:val="-2"/>
        </w:rPr>
        <w:t>management.</w:t>
      </w:r>
    </w:p>
    <w:p w14:paraId="37566AEF" w14:textId="77777777" w:rsidR="0081403C" w:rsidRDefault="001A6539">
      <w:pPr>
        <w:pStyle w:val="Heading2"/>
        <w:spacing w:before="293"/>
      </w:pPr>
      <w:r>
        <w:t>HOSPITALITY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rPr>
          <w:spacing w:val="-2"/>
        </w:rPr>
        <w:t>STATEMENT:</w:t>
      </w:r>
    </w:p>
    <w:p w14:paraId="37566AF0" w14:textId="77777777" w:rsidR="0081403C" w:rsidRDefault="001A6539">
      <w:pPr>
        <w:pStyle w:val="BodyText"/>
        <w:ind w:left="72"/>
      </w:pP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Hospitality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Culinary</w:t>
      </w:r>
      <w:r>
        <w:rPr>
          <w:spacing w:val="-4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Columbus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 leader in developing our students in the hospitality industry through teaching excellence, community engagement, and industry partnerships.</w:t>
      </w:r>
    </w:p>
    <w:p w14:paraId="37566AF1" w14:textId="77777777" w:rsidR="0081403C" w:rsidRDefault="0081403C">
      <w:pPr>
        <w:pStyle w:val="BodyText"/>
        <w:spacing w:before="1"/>
      </w:pPr>
    </w:p>
    <w:p w14:paraId="37566AF2" w14:textId="77777777" w:rsidR="0081403C" w:rsidRDefault="001A6539">
      <w:pPr>
        <w:pStyle w:val="Heading2"/>
      </w:pPr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LEARNING</w:t>
      </w:r>
    </w:p>
    <w:p w14:paraId="37566AF3" w14:textId="77777777" w:rsidR="0081403C" w:rsidRDefault="001A6539">
      <w:pPr>
        <w:pStyle w:val="BodyText"/>
        <w:ind w:left="72" w:right="222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 Learning Goals (ILG) identified below:</w:t>
      </w:r>
    </w:p>
    <w:p w14:paraId="37566AF4" w14:textId="77777777" w:rsidR="0081403C" w:rsidRDefault="0081403C">
      <w:pPr>
        <w:pStyle w:val="BodyText"/>
      </w:pPr>
    </w:p>
    <w:p w14:paraId="37566AF5" w14:textId="77777777" w:rsidR="0081403C" w:rsidRDefault="001A6539">
      <w:pPr>
        <w:pStyle w:val="ListParagraph"/>
        <w:numPr>
          <w:ilvl w:val="0"/>
          <w:numId w:val="1"/>
        </w:numPr>
        <w:tabs>
          <w:tab w:val="left" w:pos="938"/>
        </w:tabs>
        <w:ind w:left="938" w:hanging="235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37566AF6" w14:textId="77777777" w:rsidR="0081403C" w:rsidRDefault="001A6539">
      <w:pPr>
        <w:pStyle w:val="ListParagraph"/>
        <w:numPr>
          <w:ilvl w:val="0"/>
          <w:numId w:val="1"/>
        </w:numPr>
        <w:tabs>
          <w:tab w:val="left" w:pos="938"/>
        </w:tabs>
        <w:ind w:left="938" w:hanging="235"/>
        <w:rPr>
          <w:sz w:val="24"/>
        </w:rPr>
      </w:pPr>
      <w:r>
        <w:rPr>
          <w:sz w:val="24"/>
        </w:rPr>
        <w:t>Quantitative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7566AF7" w14:textId="77777777" w:rsidR="0081403C" w:rsidRDefault="001A6539">
      <w:pPr>
        <w:pStyle w:val="ListParagraph"/>
        <w:numPr>
          <w:ilvl w:val="0"/>
          <w:numId w:val="1"/>
        </w:numPr>
        <w:tabs>
          <w:tab w:val="left" w:pos="938"/>
        </w:tabs>
        <w:ind w:left="938" w:hanging="235"/>
        <w:rPr>
          <w:sz w:val="24"/>
        </w:rPr>
      </w:pPr>
      <w:r>
        <w:rPr>
          <w:sz w:val="24"/>
        </w:rPr>
        <w:t>Scientific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37566AF8" w14:textId="77777777" w:rsidR="0081403C" w:rsidRDefault="001A6539">
      <w:pPr>
        <w:pStyle w:val="ListParagraph"/>
        <w:numPr>
          <w:ilvl w:val="0"/>
          <w:numId w:val="1"/>
        </w:numPr>
        <w:tabs>
          <w:tab w:val="left" w:pos="938"/>
        </w:tabs>
        <w:ind w:left="938" w:hanging="235"/>
        <w:rPr>
          <w:sz w:val="24"/>
        </w:rPr>
      </w:pPr>
      <w:r>
        <w:rPr>
          <w:sz w:val="24"/>
        </w:rPr>
        <w:t>Technological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37566AF9" w14:textId="77777777" w:rsidR="0081403C" w:rsidRDefault="001A6539">
      <w:pPr>
        <w:pStyle w:val="BodyText"/>
        <w:spacing w:before="292"/>
        <w:ind w:left="72" w:right="350"/>
      </w:pP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when reporting results. Outcomes-based assessment is used to improve instructional planning and design and the quality of student learning throughout the college.</w:t>
      </w:r>
    </w:p>
    <w:p w14:paraId="37566AFA" w14:textId="77777777" w:rsidR="0081403C" w:rsidRDefault="0081403C">
      <w:pPr>
        <w:pStyle w:val="BodyText"/>
        <w:spacing w:before="2"/>
      </w:pPr>
    </w:p>
    <w:p w14:paraId="37566AFB" w14:textId="77777777" w:rsidR="0081403C" w:rsidRDefault="001A6539">
      <w:pPr>
        <w:pStyle w:val="Heading2"/>
      </w:pPr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37566AFC" w14:textId="77777777" w:rsidR="0081403C" w:rsidRDefault="001A6539">
      <w:pPr>
        <w:ind w:left="72"/>
        <w:rPr>
          <w:b/>
          <w:sz w:val="24"/>
        </w:rPr>
      </w:pPr>
      <w:r>
        <w:rPr>
          <w:b/>
          <w:sz w:val="24"/>
        </w:rPr>
        <w:t>TEXTBOOK(S),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MANUAL,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37566AFD" w14:textId="77777777" w:rsidR="0081403C" w:rsidRDefault="001A6539">
      <w:pPr>
        <w:pStyle w:val="BodyText"/>
        <w:ind w:left="847"/>
      </w:pPr>
      <w:r>
        <w:t>Hotel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Restaurant</w:t>
      </w:r>
      <w:r>
        <w:rPr>
          <w:spacing w:val="-2"/>
        </w:rPr>
        <w:t xml:space="preserve"> </w:t>
      </w:r>
      <w:r>
        <w:t>Accounting,</w:t>
      </w:r>
      <w:r>
        <w:rPr>
          <w:spacing w:val="-4"/>
        </w:rPr>
        <w:t xml:space="preserve"> </w:t>
      </w:r>
      <w:r>
        <w:t>8th</w:t>
      </w:r>
      <w:r>
        <w:rPr>
          <w:spacing w:val="-1"/>
        </w:rPr>
        <w:t xml:space="preserve"> </w:t>
      </w:r>
      <w:r>
        <w:rPr>
          <w:spacing w:val="-2"/>
        </w:rPr>
        <w:t>Edition</w:t>
      </w:r>
    </w:p>
    <w:p w14:paraId="37566AFE" w14:textId="77777777" w:rsidR="0081403C" w:rsidRDefault="001A6539">
      <w:pPr>
        <w:pStyle w:val="BodyText"/>
        <w:tabs>
          <w:tab w:val="left" w:pos="6860"/>
        </w:tabs>
        <w:spacing w:line="480" w:lineRule="auto"/>
        <w:ind w:left="847" w:right="1431"/>
      </w:pPr>
      <w:r>
        <w:t>Raymond Cote, American Hotel and Lodging Association</w:t>
      </w:r>
      <w:r>
        <w:tab/>
        <w:t>ISBN</w:t>
      </w:r>
      <w:r>
        <w:rPr>
          <w:spacing w:val="17"/>
        </w:rPr>
        <w:t xml:space="preserve"> </w:t>
      </w:r>
      <w:r>
        <w:t>9780866125536 Internet Links, Videos, Handouts, Periodical Articles</w:t>
      </w:r>
    </w:p>
    <w:p w14:paraId="37566AFF" w14:textId="77777777" w:rsidR="0081403C" w:rsidRDefault="001A6539">
      <w:pPr>
        <w:pStyle w:val="Heading2"/>
        <w:spacing w:line="292" w:lineRule="exact"/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Instruction:</w:t>
      </w:r>
    </w:p>
    <w:p w14:paraId="37566B00" w14:textId="77777777" w:rsidR="0081403C" w:rsidRDefault="001A6539">
      <w:pPr>
        <w:pStyle w:val="ListParagraph"/>
        <w:numPr>
          <w:ilvl w:val="1"/>
          <w:numId w:val="1"/>
        </w:numPr>
        <w:tabs>
          <w:tab w:val="left" w:pos="1512"/>
        </w:tabs>
        <w:rPr>
          <w:sz w:val="24"/>
        </w:rPr>
      </w:pPr>
      <w:r>
        <w:rPr>
          <w:sz w:val="24"/>
        </w:rPr>
        <w:t>Introduction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Framework</w:t>
      </w:r>
    </w:p>
    <w:p w14:paraId="37566B01" w14:textId="77777777" w:rsidR="0081403C" w:rsidRDefault="001A6539">
      <w:pPr>
        <w:pStyle w:val="ListParagraph"/>
        <w:numPr>
          <w:ilvl w:val="1"/>
          <w:numId w:val="1"/>
        </w:numPr>
        <w:tabs>
          <w:tab w:val="left" w:pos="1512"/>
        </w:tabs>
        <w:rPr>
          <w:sz w:val="24"/>
        </w:rPr>
      </w:pP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Reports</w:t>
      </w:r>
    </w:p>
    <w:p w14:paraId="37566B02" w14:textId="77777777" w:rsidR="0081403C" w:rsidRDefault="001A6539">
      <w:pPr>
        <w:pStyle w:val="ListParagraph"/>
        <w:numPr>
          <w:ilvl w:val="1"/>
          <w:numId w:val="1"/>
        </w:numPr>
        <w:tabs>
          <w:tab w:val="left" w:pos="1512"/>
        </w:tabs>
        <w:rPr>
          <w:sz w:val="24"/>
        </w:rPr>
      </w:pPr>
      <w:r>
        <w:rPr>
          <w:sz w:val="24"/>
        </w:rPr>
        <w:t>Budgets,</w:t>
      </w:r>
      <w:r>
        <w:rPr>
          <w:spacing w:val="-5"/>
          <w:sz w:val="24"/>
        </w:rPr>
        <w:t xml:space="preserve"> </w:t>
      </w:r>
      <w:r>
        <w:rPr>
          <w:sz w:val="24"/>
        </w:rPr>
        <w:t>Forecasts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Revenue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37566B03" w14:textId="77777777" w:rsidR="0081403C" w:rsidRDefault="001A6539">
      <w:pPr>
        <w:pStyle w:val="ListParagraph"/>
        <w:numPr>
          <w:ilvl w:val="1"/>
          <w:numId w:val="1"/>
        </w:numPr>
        <w:tabs>
          <w:tab w:val="left" w:pos="1512"/>
        </w:tabs>
        <w:rPr>
          <w:sz w:val="24"/>
        </w:rPr>
      </w:pP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Reporting</w:t>
      </w:r>
    </w:p>
    <w:p w14:paraId="37566B04" w14:textId="77777777" w:rsidR="0081403C" w:rsidRDefault="0081403C">
      <w:pPr>
        <w:pStyle w:val="BodyText"/>
        <w:spacing w:before="2"/>
      </w:pPr>
    </w:p>
    <w:p w14:paraId="37566B05" w14:textId="77777777" w:rsidR="0081403C" w:rsidRDefault="001A6539">
      <w:pPr>
        <w:pStyle w:val="Heading2"/>
        <w:ind w:left="127"/>
      </w:pPr>
      <w:r>
        <w:t>GENERAL</w:t>
      </w:r>
      <w:r>
        <w:rPr>
          <w:spacing w:val="-7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37566B06" w14:textId="77777777" w:rsidR="0081403C" w:rsidRDefault="001A6539">
      <w:pPr>
        <w:pStyle w:val="BodyText"/>
        <w:ind w:left="972" w:right="7121"/>
      </w:pPr>
      <w:r>
        <w:rPr>
          <w:spacing w:val="-2"/>
        </w:rPr>
        <w:t xml:space="preserve">Lecture-discussion </w:t>
      </w:r>
      <w:r>
        <w:t>Homework</w:t>
      </w:r>
      <w:r>
        <w:rPr>
          <w:spacing w:val="-14"/>
        </w:rPr>
        <w:t xml:space="preserve"> </w:t>
      </w:r>
      <w:r>
        <w:t>assignments</w:t>
      </w:r>
    </w:p>
    <w:p w14:paraId="37566B07" w14:textId="77777777" w:rsidR="0081403C" w:rsidRDefault="001A6539">
      <w:pPr>
        <w:pStyle w:val="BodyText"/>
        <w:ind w:left="972" w:right="4648"/>
      </w:pPr>
      <w:r>
        <w:t>In-class</w:t>
      </w:r>
      <w:r>
        <w:rPr>
          <w:spacing w:val="-11"/>
        </w:rPr>
        <w:t xml:space="preserve"> </w:t>
      </w:r>
      <w:r>
        <w:t>assignments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discussion Internet and video review</w:t>
      </w:r>
    </w:p>
    <w:p w14:paraId="37566B08" w14:textId="77777777" w:rsidR="0081403C" w:rsidRDefault="001A6539">
      <w:pPr>
        <w:pStyle w:val="BodyText"/>
        <w:spacing w:line="293" w:lineRule="exact"/>
        <w:ind w:left="972"/>
      </w:pP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Project</w:t>
      </w:r>
    </w:p>
    <w:p w14:paraId="37566B09" w14:textId="77777777" w:rsidR="0081403C" w:rsidRDefault="0081403C">
      <w:pPr>
        <w:pStyle w:val="BodyText"/>
        <w:spacing w:line="293" w:lineRule="exact"/>
        <w:sectPr w:rsidR="0081403C">
          <w:pgSz w:w="12240" w:h="15840"/>
          <w:pgMar w:top="980" w:right="720" w:bottom="680" w:left="1080" w:header="0" w:footer="484" w:gutter="0"/>
          <w:cols w:space="720"/>
        </w:sectPr>
      </w:pPr>
    </w:p>
    <w:p w14:paraId="37566B0A" w14:textId="77777777" w:rsidR="0081403C" w:rsidRDefault="001A6539">
      <w:pPr>
        <w:pStyle w:val="Heading2"/>
        <w:spacing w:before="27"/>
      </w:pPr>
      <w:r>
        <w:lastRenderedPageBreak/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EVALUATION</w:t>
      </w:r>
    </w:p>
    <w:p w14:paraId="37566B0B" w14:textId="77777777" w:rsidR="0081403C" w:rsidRDefault="001A6539">
      <w:pPr>
        <w:pStyle w:val="BodyText"/>
        <w:tabs>
          <w:tab w:val="left" w:pos="5833"/>
        </w:tabs>
        <w:ind w:left="612"/>
        <w:jc w:val="both"/>
      </w:pPr>
      <w:r>
        <w:t>2</w:t>
      </w:r>
      <w:r>
        <w:rPr>
          <w:spacing w:val="-1"/>
        </w:rPr>
        <w:t xml:space="preserve"> </w:t>
      </w:r>
      <w:r>
        <w:t>Midterm</w:t>
      </w:r>
      <w:r>
        <w:rPr>
          <w:spacing w:val="-1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rPr>
          <w:spacing w:val="-4"/>
        </w:rPr>
        <w:t>each</w:t>
      </w:r>
      <w:r>
        <w:tab/>
        <w:t>300</w:t>
      </w:r>
      <w:r>
        <w:rPr>
          <w:spacing w:val="-4"/>
        </w:rPr>
        <w:t xml:space="preserve"> </w:t>
      </w:r>
      <w:r>
        <w:t>points</w:t>
      </w:r>
      <w:r>
        <w:rPr>
          <w:spacing w:val="-2"/>
        </w:rPr>
        <w:t xml:space="preserve"> total</w:t>
      </w:r>
    </w:p>
    <w:p w14:paraId="37566B0C" w14:textId="77777777" w:rsidR="0081403C" w:rsidRDefault="001A6539">
      <w:pPr>
        <w:pStyle w:val="BodyText"/>
        <w:tabs>
          <w:tab w:val="left" w:pos="5833"/>
        </w:tabs>
        <w:ind w:left="612" w:right="3064"/>
        <w:jc w:val="both"/>
      </w:pPr>
      <w:r>
        <w:t>Quizzes 5 x 25 pts. each</w:t>
      </w:r>
      <w:r>
        <w:tab/>
        <w:t>125</w:t>
      </w:r>
      <w:r>
        <w:rPr>
          <w:spacing w:val="-14"/>
        </w:rPr>
        <w:t xml:space="preserve"> </w:t>
      </w:r>
      <w:r>
        <w:t>points</w:t>
      </w:r>
      <w:r>
        <w:rPr>
          <w:spacing w:val="-14"/>
        </w:rPr>
        <w:t xml:space="preserve"> </w:t>
      </w:r>
      <w:r>
        <w:t>total Lab Assignments / Discussion 6 x 25 pts. each</w:t>
      </w:r>
      <w:r>
        <w:tab/>
        <w:t>150</w:t>
      </w:r>
      <w:r>
        <w:rPr>
          <w:spacing w:val="-14"/>
        </w:rPr>
        <w:t xml:space="preserve"> </w:t>
      </w:r>
      <w:r>
        <w:t>points</w:t>
      </w:r>
      <w:r>
        <w:rPr>
          <w:spacing w:val="-14"/>
        </w:rPr>
        <w:t xml:space="preserve"> </w:t>
      </w:r>
      <w:r>
        <w:t>total Assignments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pts.</w:t>
      </w:r>
      <w:r>
        <w:rPr>
          <w:spacing w:val="-3"/>
        </w:rPr>
        <w:t xml:space="preserve"> </w:t>
      </w:r>
      <w:r>
        <w:rPr>
          <w:spacing w:val="-4"/>
        </w:rPr>
        <w:t>each</w:t>
      </w:r>
      <w:r>
        <w:tab/>
        <w:t>150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rPr>
          <w:spacing w:val="-2"/>
        </w:rPr>
        <w:t>total</w:t>
      </w:r>
    </w:p>
    <w:p w14:paraId="37566B0D" w14:textId="77777777" w:rsidR="0081403C" w:rsidRDefault="001A6539">
      <w:pPr>
        <w:pStyle w:val="BodyText"/>
        <w:tabs>
          <w:tab w:val="left" w:pos="5833"/>
        </w:tabs>
        <w:spacing w:line="292" w:lineRule="exact"/>
        <w:ind w:left="61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566BBE" wp14:editId="37566BBF">
                <wp:simplePos x="0" y="0"/>
                <wp:positionH relativeFrom="page">
                  <wp:posOffset>1074724</wp:posOffset>
                </wp:positionH>
                <wp:positionV relativeFrom="paragraph">
                  <wp:posOffset>161897</wp:posOffset>
                </wp:positionV>
                <wp:extent cx="396811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81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8115" h="10795">
                              <a:moveTo>
                                <a:pt x="396760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967606" y="10668"/>
                              </a:lnTo>
                              <a:lnTo>
                                <a:pt x="3967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2AEE6" id="Graphic 3" o:spid="_x0000_s1026" style="position:absolute;margin-left:84.6pt;margin-top:12.75pt;width:312.45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81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" path="m3967606,l,,,10668r3967606,l3967606,xe" fillcolor="black" stroked="f">
                <v:path arrowok="t"/>
                <w10:wrap anchorx="page"/>
              </v:shape>
            </w:pict>
          </mc:Fallback>
        </mc:AlternateContent>
      </w:r>
      <w:r>
        <w:t>Business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Paper</w:t>
      </w:r>
      <w:r>
        <w:tab/>
        <w:t>175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37566B0E" w14:textId="77777777" w:rsidR="0081403C" w:rsidRDefault="001A6539">
      <w:pPr>
        <w:pStyle w:val="BodyText"/>
        <w:tabs>
          <w:tab w:val="right" w:pos="6200"/>
        </w:tabs>
        <w:ind w:left="612"/>
        <w:jc w:val="both"/>
      </w:pPr>
      <w:r>
        <w:t>Total</w:t>
      </w:r>
      <w:r>
        <w:rPr>
          <w:spacing w:val="-2"/>
        </w:rPr>
        <w:t xml:space="preserve"> points</w:t>
      </w:r>
      <w:r>
        <w:tab/>
      </w:r>
      <w:r>
        <w:rPr>
          <w:spacing w:val="-5"/>
        </w:rPr>
        <w:t>900</w:t>
      </w:r>
    </w:p>
    <w:p w14:paraId="37566B0F" w14:textId="77777777" w:rsidR="0081403C" w:rsidRDefault="0081403C">
      <w:pPr>
        <w:pStyle w:val="BodyText"/>
        <w:spacing w:before="2"/>
      </w:pPr>
    </w:p>
    <w:p w14:paraId="37566B10" w14:textId="77777777" w:rsidR="0081403C" w:rsidRDefault="001A6539">
      <w:pPr>
        <w:pStyle w:val="Heading2"/>
        <w:spacing w:after="49"/>
      </w:pPr>
      <w:r>
        <w:t>GRADING</w:t>
      </w:r>
      <w:r>
        <w:rPr>
          <w:spacing w:val="-3"/>
        </w:rPr>
        <w:t xml:space="preserve"> </w:t>
      </w:r>
      <w:r>
        <w:rPr>
          <w:spacing w:val="-4"/>
        </w:rPr>
        <w:t>SCALE</w:t>
      </w: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96"/>
        <w:gridCol w:w="336"/>
        <w:gridCol w:w="360"/>
      </w:tblGrid>
      <w:tr w:rsidR="0081403C" w14:paraId="37566B14" w14:textId="77777777">
        <w:trPr>
          <w:trHeight w:val="240"/>
        </w:trPr>
        <w:tc>
          <w:tcPr>
            <w:tcW w:w="675" w:type="dxa"/>
          </w:tcPr>
          <w:p w14:paraId="37566B11" w14:textId="77777777" w:rsidR="0081403C" w:rsidRDefault="001A6539">
            <w:pPr>
              <w:pStyle w:val="TableParagraph"/>
              <w:spacing w:line="220" w:lineRule="exact"/>
              <w:ind w:left="27" w:right="60"/>
              <w:jc w:val="center"/>
              <w:rPr>
                <w:sz w:val="24"/>
              </w:rPr>
            </w:pPr>
            <w:r>
              <w:rPr>
                <w:sz w:val="24"/>
              </w:rPr>
              <w:t>810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832" w:type="dxa"/>
            <w:gridSpan w:val="2"/>
          </w:tcPr>
          <w:p w14:paraId="37566B12" w14:textId="77777777" w:rsidR="0081403C" w:rsidRDefault="001A6539">
            <w:pPr>
              <w:pStyle w:val="TableParagraph"/>
              <w:spacing w:line="220" w:lineRule="exact"/>
              <w:ind w:left="22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60" w:type="dxa"/>
          </w:tcPr>
          <w:p w14:paraId="37566B13" w14:textId="77777777" w:rsidR="0081403C" w:rsidRDefault="001A6539">
            <w:pPr>
              <w:pStyle w:val="TableParagraph"/>
              <w:spacing w:line="220" w:lineRule="exact"/>
              <w:ind w:left="1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81403C" w14:paraId="37566B19" w14:textId="77777777">
        <w:trPr>
          <w:trHeight w:val="319"/>
        </w:trPr>
        <w:tc>
          <w:tcPr>
            <w:tcW w:w="675" w:type="dxa"/>
          </w:tcPr>
          <w:p w14:paraId="37566B15" w14:textId="77777777" w:rsidR="0081403C" w:rsidRDefault="001A6539">
            <w:pPr>
              <w:pStyle w:val="TableParagraph"/>
              <w:spacing w:before="4"/>
              <w:ind w:left="27" w:right="60"/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96" w:type="dxa"/>
          </w:tcPr>
          <w:p w14:paraId="37566B16" w14:textId="77777777" w:rsidR="0081403C" w:rsidRDefault="001A6539">
            <w:pPr>
              <w:pStyle w:val="TableParagraph"/>
              <w:spacing w:before="4"/>
              <w:ind w:left="2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809</w:t>
            </w:r>
          </w:p>
        </w:tc>
        <w:tc>
          <w:tcPr>
            <w:tcW w:w="336" w:type="dxa"/>
          </w:tcPr>
          <w:p w14:paraId="37566B17" w14:textId="77777777" w:rsidR="0081403C" w:rsidRDefault="001A6539">
            <w:pPr>
              <w:pStyle w:val="TableParagraph"/>
              <w:spacing w:before="4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60" w:type="dxa"/>
          </w:tcPr>
          <w:p w14:paraId="37566B18" w14:textId="77777777" w:rsidR="0081403C" w:rsidRDefault="001A6539">
            <w:pPr>
              <w:pStyle w:val="TableParagraph"/>
              <w:spacing w:before="4"/>
              <w:ind w:left="113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81403C" w14:paraId="37566B1E" w14:textId="77777777">
        <w:trPr>
          <w:trHeight w:val="292"/>
        </w:trPr>
        <w:tc>
          <w:tcPr>
            <w:tcW w:w="675" w:type="dxa"/>
          </w:tcPr>
          <w:p w14:paraId="37566B1A" w14:textId="77777777" w:rsidR="0081403C" w:rsidRDefault="001A6539">
            <w:pPr>
              <w:pStyle w:val="TableParagraph"/>
              <w:spacing w:line="271" w:lineRule="exact"/>
              <w:ind w:left="27" w:right="60"/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96" w:type="dxa"/>
          </w:tcPr>
          <w:p w14:paraId="37566B1B" w14:textId="77777777" w:rsidR="0081403C" w:rsidRDefault="001A6539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719</w:t>
            </w:r>
          </w:p>
        </w:tc>
        <w:tc>
          <w:tcPr>
            <w:tcW w:w="336" w:type="dxa"/>
          </w:tcPr>
          <w:p w14:paraId="37566B1C" w14:textId="77777777" w:rsidR="0081403C" w:rsidRDefault="001A6539">
            <w:pPr>
              <w:pStyle w:val="TableParagraph"/>
              <w:spacing w:line="271" w:lineRule="exact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60" w:type="dxa"/>
          </w:tcPr>
          <w:p w14:paraId="37566B1D" w14:textId="77777777" w:rsidR="0081403C" w:rsidRDefault="001A6539">
            <w:pPr>
              <w:pStyle w:val="TableParagraph"/>
              <w:spacing w:line="271" w:lineRule="exact"/>
              <w:ind w:left="11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81403C" w14:paraId="37566B23" w14:textId="77777777">
        <w:trPr>
          <w:trHeight w:val="266"/>
        </w:trPr>
        <w:tc>
          <w:tcPr>
            <w:tcW w:w="675" w:type="dxa"/>
          </w:tcPr>
          <w:p w14:paraId="37566B1F" w14:textId="77777777" w:rsidR="0081403C" w:rsidRDefault="001A6539">
            <w:pPr>
              <w:pStyle w:val="TableParagraph"/>
              <w:spacing w:line="246" w:lineRule="exact"/>
              <w:ind w:left="27" w:right="60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96" w:type="dxa"/>
          </w:tcPr>
          <w:p w14:paraId="37566B20" w14:textId="77777777" w:rsidR="0081403C" w:rsidRDefault="001A6539">
            <w:pPr>
              <w:pStyle w:val="TableParagraph"/>
              <w:spacing w:line="246" w:lineRule="exact"/>
              <w:ind w:left="2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629</w:t>
            </w:r>
          </w:p>
        </w:tc>
        <w:tc>
          <w:tcPr>
            <w:tcW w:w="336" w:type="dxa"/>
          </w:tcPr>
          <w:p w14:paraId="37566B21" w14:textId="77777777" w:rsidR="0081403C" w:rsidRDefault="001A6539">
            <w:pPr>
              <w:pStyle w:val="TableParagraph"/>
              <w:spacing w:line="246" w:lineRule="exact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60" w:type="dxa"/>
          </w:tcPr>
          <w:p w14:paraId="37566B22" w14:textId="77777777" w:rsidR="0081403C" w:rsidRDefault="001A6539">
            <w:pPr>
              <w:pStyle w:val="TableParagraph"/>
              <w:spacing w:line="246" w:lineRule="exact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81403C" w14:paraId="37566B27" w14:textId="77777777">
        <w:trPr>
          <w:trHeight w:val="293"/>
        </w:trPr>
        <w:tc>
          <w:tcPr>
            <w:tcW w:w="675" w:type="dxa"/>
          </w:tcPr>
          <w:p w14:paraId="37566B24" w14:textId="77777777" w:rsidR="0081403C" w:rsidRDefault="001A6539">
            <w:pPr>
              <w:pStyle w:val="TableParagraph"/>
              <w:spacing w:before="5" w:line="269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Below</w:t>
            </w:r>
          </w:p>
        </w:tc>
        <w:tc>
          <w:tcPr>
            <w:tcW w:w="832" w:type="dxa"/>
            <w:gridSpan w:val="2"/>
          </w:tcPr>
          <w:p w14:paraId="37566B25" w14:textId="77777777" w:rsidR="0081403C" w:rsidRDefault="001A6539">
            <w:pPr>
              <w:pStyle w:val="TableParagraph"/>
              <w:spacing w:before="5" w:line="269" w:lineRule="exact"/>
              <w:ind w:left="87"/>
              <w:rPr>
                <w:sz w:val="24"/>
              </w:rPr>
            </w:pP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60" w:type="dxa"/>
          </w:tcPr>
          <w:p w14:paraId="37566B26" w14:textId="77777777" w:rsidR="0081403C" w:rsidRDefault="001A6539">
            <w:pPr>
              <w:pStyle w:val="TableParagraph"/>
              <w:spacing w:before="5" w:line="269" w:lineRule="exact"/>
              <w:ind w:left="113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</w:tbl>
    <w:p w14:paraId="37566B28" w14:textId="77777777" w:rsidR="0081403C" w:rsidRDefault="001A6539">
      <w:pPr>
        <w:spacing w:before="270"/>
        <w:ind w:left="72"/>
        <w:rPr>
          <w:b/>
          <w:sz w:val="24"/>
        </w:rPr>
      </w:pPr>
      <w:r>
        <w:rPr>
          <w:b/>
          <w:sz w:val="24"/>
        </w:rPr>
        <w:t>ATTENDANCE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PARTICIPATION</w:t>
      </w:r>
    </w:p>
    <w:p w14:paraId="37566B29" w14:textId="77777777" w:rsidR="0081403C" w:rsidRDefault="001A6539">
      <w:pPr>
        <w:pStyle w:val="BodyText"/>
        <w:ind w:left="72"/>
      </w:pPr>
      <w:r>
        <w:t>Class</w:t>
      </w:r>
      <w:r>
        <w:rPr>
          <w:spacing w:val="-6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on-line</w:t>
      </w:r>
      <w:r>
        <w:rPr>
          <w:spacing w:val="-3"/>
        </w:rPr>
        <w:t xml:space="preserve"> </w:t>
      </w:r>
      <w:r>
        <w:t>exercises,</w:t>
      </w:r>
      <w:r>
        <w:rPr>
          <w:spacing w:val="-4"/>
        </w:rPr>
        <w:t xml:space="preserve"> </w:t>
      </w:r>
      <w:r>
        <w:rPr>
          <w:spacing w:val="-2"/>
        </w:rPr>
        <w:t>responses</w:t>
      </w:r>
    </w:p>
    <w:p w14:paraId="37566B2A" w14:textId="77777777" w:rsidR="0081403C" w:rsidRDefault="001A6539">
      <w:pPr>
        <w:pStyle w:val="BodyText"/>
        <w:ind w:left="72"/>
      </w:pPr>
      <w:r>
        <w:t>to</w:t>
      </w:r>
      <w:r>
        <w:rPr>
          <w:spacing w:val="-5"/>
        </w:rPr>
        <w:t xml:space="preserve"> </w:t>
      </w:r>
      <w:r>
        <w:t>instructor’s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discussions</w:t>
      </w:r>
    </w:p>
    <w:p w14:paraId="37566B2B" w14:textId="77777777" w:rsidR="0081403C" w:rsidRDefault="001A6539">
      <w:pPr>
        <w:pStyle w:val="BodyText"/>
        <w:spacing w:before="292"/>
        <w:ind w:left="72" w:right="350"/>
      </w:pPr>
      <w:r>
        <w:t>Grades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monitored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Blackboard.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makeup</w:t>
      </w:r>
      <w:r>
        <w:rPr>
          <w:spacing w:val="-2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excused</w:t>
      </w:r>
      <w:r>
        <w:rPr>
          <w:spacing w:val="-2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be discussed with instructor. Homework will be posted on Blackboard under the ASSIGNMENTS TAB the week assigned.</w:t>
      </w:r>
    </w:p>
    <w:p w14:paraId="37566B2C" w14:textId="77777777" w:rsidR="0081403C" w:rsidRDefault="001A6539">
      <w:pPr>
        <w:pStyle w:val="BodyText"/>
        <w:spacing w:before="292"/>
        <w:ind w:left="72"/>
      </w:pPr>
      <w:r>
        <w:t>LATE</w:t>
      </w:r>
      <w:r>
        <w:rPr>
          <w:spacing w:val="-5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 Automatically</w:t>
      </w:r>
      <w:r>
        <w:rPr>
          <w:spacing w:val="-3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GRADED</w:t>
      </w:r>
    </w:p>
    <w:p w14:paraId="37566B2D" w14:textId="77777777" w:rsidR="0081403C" w:rsidRDefault="001A6539">
      <w:pPr>
        <w:pStyle w:val="BodyText"/>
        <w:ind w:left="72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email your</w:t>
      </w:r>
      <w:r>
        <w:rPr>
          <w:spacing w:val="-4"/>
        </w:rPr>
        <w:t xml:space="preserve"> </w:t>
      </w:r>
      <w:r>
        <w:t xml:space="preserve">assignment. </w:t>
      </w:r>
      <w:proofErr w:type="gramStart"/>
      <w:r>
        <w:t>Must</w:t>
      </w:r>
      <w:proofErr w:type="gramEnd"/>
      <w:r>
        <w:rPr>
          <w:spacing w:val="-3"/>
        </w:rPr>
        <w:t xml:space="preserve"> </w:t>
      </w:r>
      <w:r>
        <w:t>upload</w:t>
      </w:r>
      <w:r>
        <w:rPr>
          <w:spacing w:val="-3"/>
        </w:rPr>
        <w:t xml:space="preserve"> </w:t>
      </w:r>
      <w:proofErr w:type="gramStart"/>
      <w:r>
        <w:t>assignment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Blackboard.</w:t>
      </w:r>
    </w:p>
    <w:p w14:paraId="37566B2E" w14:textId="77777777" w:rsidR="0081403C" w:rsidRDefault="0081403C">
      <w:pPr>
        <w:pStyle w:val="BodyText"/>
        <w:spacing w:before="2"/>
      </w:pPr>
    </w:p>
    <w:p w14:paraId="37566B2F" w14:textId="77777777" w:rsidR="0081403C" w:rsidRDefault="001A6539">
      <w:pPr>
        <w:pStyle w:val="Heading2"/>
        <w:spacing w:before="1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37566B30" w14:textId="77777777" w:rsidR="0081403C" w:rsidRDefault="001A6539">
      <w:pPr>
        <w:pStyle w:val="BodyText"/>
        <w:ind w:left="72" w:right="222"/>
      </w:pPr>
      <w:r>
        <w:t>Columbus State Community College required College Syllabus Statements on College Policies and Student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 xml:space="preserve">at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Links “Syllabus Statements”.</w:t>
      </w:r>
    </w:p>
    <w:p w14:paraId="37566B31" w14:textId="77777777" w:rsidR="0081403C" w:rsidRDefault="001A6539">
      <w:pPr>
        <w:pStyle w:val="Heading2"/>
        <w:spacing w:before="292"/>
      </w:pPr>
      <w:r>
        <w:t>WEATHER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rPr>
          <w:spacing w:val="-2"/>
        </w:rPr>
        <w:t>necessary)</w:t>
      </w:r>
    </w:p>
    <w:p w14:paraId="37566B32" w14:textId="77777777" w:rsidR="0081403C" w:rsidRDefault="001A6539">
      <w:pPr>
        <w:pStyle w:val="BodyText"/>
        <w:ind w:left="72" w:right="222"/>
      </w:pPr>
      <w:r>
        <w:t>If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clinical,</w:t>
      </w:r>
      <w:r>
        <w:rPr>
          <w:spacing w:val="-3"/>
        </w:rPr>
        <w:t xml:space="preserve"> </w:t>
      </w:r>
      <w:r>
        <w:t>practicum,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weather related college closings.</w:t>
      </w:r>
    </w:p>
    <w:p w14:paraId="37566B33" w14:textId="77777777" w:rsidR="0081403C" w:rsidRDefault="0081403C">
      <w:pPr>
        <w:pStyle w:val="BodyText"/>
        <w:sectPr w:rsidR="0081403C">
          <w:pgSz w:w="12240" w:h="15840"/>
          <w:pgMar w:top="980" w:right="720" w:bottom="680" w:left="1080" w:header="0" w:footer="484" w:gutter="0"/>
          <w:cols w:space="720"/>
        </w:sectPr>
      </w:pPr>
    </w:p>
    <w:p w14:paraId="37566B34" w14:textId="77777777" w:rsidR="0081403C" w:rsidRDefault="0081403C">
      <w:pPr>
        <w:pStyle w:val="BodyText"/>
        <w:spacing w:before="3"/>
        <w:rPr>
          <w:sz w:val="2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298"/>
        <w:gridCol w:w="2031"/>
        <w:gridCol w:w="1592"/>
        <w:gridCol w:w="1870"/>
        <w:gridCol w:w="1278"/>
        <w:gridCol w:w="994"/>
      </w:tblGrid>
      <w:tr w:rsidR="0081403C" w14:paraId="37566B44" w14:textId="77777777">
        <w:trPr>
          <w:trHeight w:val="1111"/>
        </w:trPr>
        <w:tc>
          <w:tcPr>
            <w:tcW w:w="701" w:type="dxa"/>
          </w:tcPr>
          <w:p w14:paraId="37566B35" w14:textId="77777777" w:rsidR="0081403C" w:rsidRDefault="008140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</w:tcPr>
          <w:p w14:paraId="37566B36" w14:textId="77777777" w:rsidR="0081403C" w:rsidRDefault="0081403C">
            <w:pPr>
              <w:pStyle w:val="TableParagraph"/>
              <w:spacing w:before="163"/>
              <w:rPr>
                <w:sz w:val="16"/>
              </w:rPr>
            </w:pPr>
          </w:p>
          <w:p w14:paraId="37566B37" w14:textId="77777777" w:rsidR="0081403C" w:rsidRDefault="001A6539">
            <w:pPr>
              <w:pStyle w:val="TableParagraph"/>
              <w:ind w:left="108" w:right="144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Instruction</w:t>
            </w:r>
          </w:p>
        </w:tc>
        <w:tc>
          <w:tcPr>
            <w:tcW w:w="2031" w:type="dxa"/>
          </w:tcPr>
          <w:p w14:paraId="37566B38" w14:textId="77777777" w:rsidR="0081403C" w:rsidRDefault="0081403C">
            <w:pPr>
              <w:pStyle w:val="TableParagraph"/>
              <w:rPr>
                <w:sz w:val="16"/>
              </w:rPr>
            </w:pPr>
          </w:p>
          <w:p w14:paraId="37566B39" w14:textId="77777777" w:rsidR="0081403C" w:rsidRDefault="0081403C">
            <w:pPr>
              <w:pStyle w:val="TableParagraph"/>
              <w:spacing w:before="66"/>
              <w:rPr>
                <w:sz w:val="16"/>
              </w:rPr>
            </w:pPr>
          </w:p>
          <w:p w14:paraId="37566B3A" w14:textId="77777777" w:rsidR="0081403C" w:rsidRDefault="001A6539">
            <w:pPr>
              <w:pStyle w:val="TableParagraph"/>
              <w:spacing w:before="1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Learning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Objectives/Goals</w:t>
            </w:r>
          </w:p>
        </w:tc>
        <w:tc>
          <w:tcPr>
            <w:tcW w:w="1592" w:type="dxa"/>
          </w:tcPr>
          <w:p w14:paraId="37566B3B" w14:textId="77777777" w:rsidR="0081403C" w:rsidRDefault="0081403C">
            <w:pPr>
              <w:pStyle w:val="TableParagraph"/>
              <w:spacing w:before="163"/>
              <w:rPr>
                <w:sz w:val="16"/>
              </w:rPr>
            </w:pPr>
          </w:p>
          <w:p w14:paraId="37566B3C" w14:textId="77777777" w:rsidR="0081403C" w:rsidRDefault="001A6539">
            <w:pPr>
              <w:pStyle w:val="TableParagraph"/>
              <w:ind w:left="497" w:right="392" w:hanging="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Assessment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Methods</w:t>
            </w:r>
          </w:p>
        </w:tc>
        <w:tc>
          <w:tcPr>
            <w:tcW w:w="1870" w:type="dxa"/>
          </w:tcPr>
          <w:p w14:paraId="37566B3D" w14:textId="77777777" w:rsidR="0081403C" w:rsidRDefault="0081403C">
            <w:pPr>
              <w:pStyle w:val="TableParagraph"/>
              <w:rPr>
                <w:sz w:val="16"/>
              </w:rPr>
            </w:pPr>
          </w:p>
          <w:p w14:paraId="37566B3E" w14:textId="77777777" w:rsidR="0081403C" w:rsidRDefault="0081403C">
            <w:pPr>
              <w:pStyle w:val="TableParagraph"/>
              <w:spacing w:before="66"/>
              <w:rPr>
                <w:sz w:val="16"/>
              </w:rPr>
            </w:pPr>
          </w:p>
          <w:p w14:paraId="37566B3F" w14:textId="77777777" w:rsidR="0081403C" w:rsidRDefault="001A6539">
            <w:pPr>
              <w:pStyle w:val="TableParagraph"/>
              <w:spacing w:before="1"/>
              <w:ind w:left="5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Assignments</w:t>
            </w:r>
          </w:p>
        </w:tc>
        <w:tc>
          <w:tcPr>
            <w:tcW w:w="1278" w:type="dxa"/>
          </w:tcPr>
          <w:p w14:paraId="37566B40" w14:textId="77777777" w:rsidR="0081403C" w:rsidRDefault="0081403C">
            <w:pPr>
              <w:pStyle w:val="TableParagraph"/>
              <w:spacing w:before="64"/>
              <w:rPr>
                <w:sz w:val="16"/>
              </w:rPr>
            </w:pPr>
          </w:p>
          <w:p w14:paraId="37566B41" w14:textId="77777777" w:rsidR="0081403C" w:rsidRDefault="001A6539">
            <w:pPr>
              <w:pStyle w:val="TableParagraph"/>
              <w:spacing w:before="1"/>
              <w:ind w:left="229" w:right="222" w:firstLine="3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ACPHA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Department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Outcomes</w:t>
            </w:r>
          </w:p>
        </w:tc>
        <w:tc>
          <w:tcPr>
            <w:tcW w:w="994" w:type="dxa"/>
          </w:tcPr>
          <w:p w14:paraId="37566B42" w14:textId="77777777" w:rsidR="0081403C" w:rsidRDefault="0081403C">
            <w:pPr>
              <w:pStyle w:val="TableParagraph"/>
              <w:spacing w:before="163"/>
              <w:rPr>
                <w:sz w:val="16"/>
              </w:rPr>
            </w:pPr>
          </w:p>
          <w:p w14:paraId="37566B43" w14:textId="77777777" w:rsidR="0081403C" w:rsidRDefault="001A6539">
            <w:pPr>
              <w:pStyle w:val="TableParagraph"/>
              <w:ind w:left="186" w:right="95" w:hanging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Assignment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Due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</w:tc>
      </w:tr>
      <w:tr w:rsidR="0081403C" w14:paraId="37566B53" w14:textId="77777777">
        <w:trPr>
          <w:trHeight w:val="1528"/>
        </w:trPr>
        <w:tc>
          <w:tcPr>
            <w:tcW w:w="701" w:type="dxa"/>
          </w:tcPr>
          <w:p w14:paraId="37566B45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46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47" w14:textId="77777777" w:rsidR="0081403C" w:rsidRDefault="0081403C">
            <w:pPr>
              <w:pStyle w:val="TableParagraph"/>
              <w:spacing w:before="165"/>
              <w:rPr>
                <w:sz w:val="14"/>
              </w:rPr>
            </w:pPr>
          </w:p>
          <w:p w14:paraId="37566B48" w14:textId="77777777" w:rsidR="0081403C" w:rsidRDefault="001A6539">
            <w:pPr>
              <w:pStyle w:val="TableParagraph"/>
              <w:ind w:right="44"/>
              <w:jc w:val="center"/>
              <w:rPr>
                <w:sz w:val="14"/>
              </w:rPr>
            </w:pPr>
            <w:r>
              <w:rPr>
                <w:sz w:val="14"/>
              </w:rPr>
              <w:t>Week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98" w:type="dxa"/>
          </w:tcPr>
          <w:p w14:paraId="37566B49" w14:textId="77777777" w:rsidR="0081403C" w:rsidRDefault="0081403C">
            <w:pPr>
              <w:pStyle w:val="TableParagraph"/>
              <w:rPr>
                <w:sz w:val="16"/>
              </w:rPr>
            </w:pPr>
          </w:p>
          <w:p w14:paraId="37566B4A" w14:textId="77777777" w:rsidR="0081403C" w:rsidRDefault="0081403C">
            <w:pPr>
              <w:pStyle w:val="TableParagraph"/>
              <w:spacing w:before="80"/>
              <w:rPr>
                <w:sz w:val="16"/>
              </w:rPr>
            </w:pPr>
          </w:p>
          <w:p w14:paraId="37566B4B" w14:textId="77777777" w:rsidR="0081403C" w:rsidRDefault="001A6539">
            <w:pPr>
              <w:pStyle w:val="TableParagraph"/>
              <w:spacing w:before="1"/>
              <w:ind w:left="108" w:right="144"/>
              <w:rPr>
                <w:sz w:val="16"/>
              </w:rPr>
            </w:pPr>
            <w:r>
              <w:rPr>
                <w:spacing w:val="-2"/>
                <w:sz w:val="16"/>
              </w:rPr>
              <w:t>Introduction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Accounting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Framework</w:t>
            </w:r>
          </w:p>
        </w:tc>
        <w:tc>
          <w:tcPr>
            <w:tcW w:w="2031" w:type="dxa"/>
          </w:tcPr>
          <w:p w14:paraId="37566B4C" w14:textId="77777777" w:rsidR="0081403C" w:rsidRDefault="001A6539">
            <w:pPr>
              <w:pStyle w:val="TableParagraph"/>
              <w:ind w:left="108" w:right="222"/>
              <w:rPr>
                <w:sz w:val="16"/>
              </w:rPr>
            </w:pPr>
            <w:r>
              <w:rPr>
                <w:color w:val="0E233D"/>
                <w:sz w:val="16"/>
              </w:rPr>
              <w:t>Describe the distinction</w:t>
            </w:r>
            <w:r>
              <w:rPr>
                <w:color w:val="0E233D"/>
                <w:spacing w:val="4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between</w:t>
            </w:r>
            <w:r>
              <w:rPr>
                <w:color w:val="0E233D"/>
                <w:spacing w:val="-7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Financial</w:t>
            </w:r>
            <w:r>
              <w:rPr>
                <w:color w:val="0E233D"/>
                <w:spacing w:val="4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Accounting</w:t>
            </w:r>
            <w:r>
              <w:rPr>
                <w:color w:val="0E233D"/>
                <w:spacing w:val="-5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and</w:t>
            </w:r>
            <w:r>
              <w:rPr>
                <w:color w:val="0E233D"/>
                <w:spacing w:val="4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Management</w:t>
            </w:r>
            <w:r>
              <w:rPr>
                <w:color w:val="0E233D"/>
                <w:spacing w:val="-1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Accounting.</w:t>
            </w:r>
            <w:r>
              <w:rPr>
                <w:color w:val="0E233D"/>
                <w:spacing w:val="4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Define the different</w:t>
            </w:r>
            <w:r>
              <w:rPr>
                <w:color w:val="0E233D"/>
                <w:spacing w:val="4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accounting</w:t>
            </w:r>
            <w:r>
              <w:rPr>
                <w:color w:val="0E233D"/>
                <w:spacing w:val="-5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concepts.</w:t>
            </w:r>
          </w:p>
        </w:tc>
        <w:tc>
          <w:tcPr>
            <w:tcW w:w="1592" w:type="dxa"/>
          </w:tcPr>
          <w:p w14:paraId="37566B4D" w14:textId="77777777" w:rsidR="0081403C" w:rsidRDefault="001A6539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Lab</w:t>
            </w:r>
            <w:r>
              <w:rPr>
                <w:spacing w:val="-2"/>
                <w:sz w:val="16"/>
              </w:rPr>
              <w:t xml:space="preserve"> Assignment</w:t>
            </w:r>
          </w:p>
        </w:tc>
        <w:tc>
          <w:tcPr>
            <w:tcW w:w="1870" w:type="dxa"/>
          </w:tcPr>
          <w:p w14:paraId="37566B4E" w14:textId="77777777" w:rsidR="0081403C" w:rsidRDefault="001A6539">
            <w:pPr>
              <w:pStyle w:val="TableParagraph"/>
              <w:ind w:left="107" w:right="425"/>
              <w:jc w:val="both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Chapters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Lecture and in-class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</w:t>
            </w:r>
          </w:p>
        </w:tc>
        <w:tc>
          <w:tcPr>
            <w:tcW w:w="1278" w:type="dxa"/>
          </w:tcPr>
          <w:p w14:paraId="37566B4F" w14:textId="77777777" w:rsidR="0081403C" w:rsidRDefault="0081403C">
            <w:pPr>
              <w:pStyle w:val="TableParagraph"/>
              <w:rPr>
                <w:sz w:val="16"/>
              </w:rPr>
            </w:pPr>
          </w:p>
          <w:p w14:paraId="37566B50" w14:textId="77777777" w:rsidR="0081403C" w:rsidRDefault="0081403C">
            <w:pPr>
              <w:pStyle w:val="TableParagraph"/>
              <w:spacing w:before="176"/>
              <w:rPr>
                <w:sz w:val="16"/>
              </w:rPr>
            </w:pPr>
          </w:p>
          <w:p w14:paraId="37566B51" w14:textId="77777777" w:rsidR="0081403C" w:rsidRDefault="001A6539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SLO#1,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#2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SLO#2,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PLO2</w:t>
            </w:r>
          </w:p>
        </w:tc>
        <w:tc>
          <w:tcPr>
            <w:tcW w:w="994" w:type="dxa"/>
          </w:tcPr>
          <w:p w14:paraId="37566B52" w14:textId="77777777" w:rsidR="0081403C" w:rsidRDefault="008140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03C" w14:paraId="37566B63" w14:textId="77777777">
        <w:trPr>
          <w:trHeight w:val="1531"/>
        </w:trPr>
        <w:tc>
          <w:tcPr>
            <w:tcW w:w="701" w:type="dxa"/>
          </w:tcPr>
          <w:p w14:paraId="37566B54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55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56" w14:textId="77777777" w:rsidR="0081403C" w:rsidRDefault="0081403C">
            <w:pPr>
              <w:pStyle w:val="TableParagraph"/>
              <w:spacing w:before="167"/>
              <w:rPr>
                <w:sz w:val="14"/>
              </w:rPr>
            </w:pPr>
          </w:p>
          <w:p w14:paraId="37566B57" w14:textId="77777777" w:rsidR="0081403C" w:rsidRDefault="001A6539">
            <w:pPr>
              <w:pStyle w:val="TableParagraph"/>
              <w:ind w:right="44"/>
              <w:jc w:val="center"/>
              <w:rPr>
                <w:sz w:val="14"/>
              </w:rPr>
            </w:pPr>
            <w:r>
              <w:rPr>
                <w:sz w:val="14"/>
              </w:rPr>
              <w:t>Week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98" w:type="dxa"/>
          </w:tcPr>
          <w:p w14:paraId="37566B58" w14:textId="77777777" w:rsidR="0081403C" w:rsidRDefault="0081403C">
            <w:pPr>
              <w:pStyle w:val="TableParagraph"/>
              <w:spacing w:before="177"/>
              <w:rPr>
                <w:sz w:val="16"/>
              </w:rPr>
            </w:pPr>
          </w:p>
          <w:p w14:paraId="37566B59" w14:textId="77777777" w:rsidR="0081403C" w:rsidRDefault="001A6539">
            <w:pPr>
              <w:pStyle w:val="TableParagraph"/>
              <w:ind w:left="108" w:right="144"/>
              <w:rPr>
                <w:sz w:val="16"/>
              </w:rPr>
            </w:pPr>
            <w:r>
              <w:rPr>
                <w:spacing w:val="-2"/>
                <w:sz w:val="16"/>
              </w:rPr>
              <w:t>Financial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2031" w:type="dxa"/>
          </w:tcPr>
          <w:p w14:paraId="37566B5A" w14:textId="77777777" w:rsidR="0081403C" w:rsidRDefault="001A6539">
            <w:pPr>
              <w:pStyle w:val="TableParagraph"/>
              <w:ind w:left="108" w:right="313"/>
              <w:rPr>
                <w:sz w:val="16"/>
              </w:rPr>
            </w:pPr>
            <w:r>
              <w:rPr>
                <w:color w:val="0E233D"/>
                <w:sz w:val="16"/>
              </w:rPr>
              <w:t>Compare and analyze</w:t>
            </w:r>
            <w:r>
              <w:rPr>
                <w:color w:val="0E233D"/>
                <w:spacing w:val="4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financial</w:t>
            </w:r>
            <w:r>
              <w:rPr>
                <w:color w:val="0E233D"/>
                <w:spacing w:val="-1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statements</w:t>
            </w:r>
            <w:r>
              <w:rPr>
                <w:color w:val="0E233D"/>
                <w:spacing w:val="-9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and</w:t>
            </w:r>
            <w:r>
              <w:rPr>
                <w:color w:val="0E233D"/>
                <w:spacing w:val="40"/>
                <w:sz w:val="16"/>
              </w:rPr>
              <w:t xml:space="preserve"> </w:t>
            </w:r>
            <w:r>
              <w:rPr>
                <w:color w:val="0E233D"/>
                <w:spacing w:val="-2"/>
                <w:sz w:val="16"/>
              </w:rPr>
              <w:t>reports.</w:t>
            </w:r>
          </w:p>
          <w:p w14:paraId="37566B5B" w14:textId="77777777" w:rsidR="0081403C" w:rsidRDefault="001A6539">
            <w:pPr>
              <w:pStyle w:val="TableParagraph"/>
              <w:ind w:left="108" w:right="122"/>
              <w:rPr>
                <w:sz w:val="16"/>
              </w:rPr>
            </w:pPr>
            <w:r>
              <w:rPr>
                <w:color w:val="0E233D"/>
                <w:sz w:val="16"/>
              </w:rPr>
              <w:t>Apply</w:t>
            </w:r>
            <w:r>
              <w:rPr>
                <w:color w:val="0E233D"/>
                <w:spacing w:val="-1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the</w:t>
            </w:r>
            <w:r>
              <w:rPr>
                <w:color w:val="0E233D"/>
                <w:spacing w:val="-9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Uniform</w:t>
            </w:r>
            <w:r>
              <w:rPr>
                <w:color w:val="0E233D"/>
                <w:spacing w:val="-9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System</w:t>
            </w:r>
            <w:r>
              <w:rPr>
                <w:color w:val="0E233D"/>
                <w:spacing w:val="4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of Accounting for the</w:t>
            </w:r>
            <w:r>
              <w:rPr>
                <w:color w:val="0E233D"/>
                <w:spacing w:val="40"/>
                <w:sz w:val="16"/>
              </w:rPr>
              <w:t xml:space="preserve"> </w:t>
            </w:r>
            <w:r>
              <w:rPr>
                <w:color w:val="0E233D"/>
                <w:sz w:val="16"/>
              </w:rPr>
              <w:t>hospitality &amp; restaurant</w:t>
            </w:r>
            <w:r>
              <w:rPr>
                <w:color w:val="0E233D"/>
                <w:spacing w:val="40"/>
                <w:sz w:val="16"/>
              </w:rPr>
              <w:t xml:space="preserve"> </w:t>
            </w:r>
            <w:r>
              <w:rPr>
                <w:color w:val="0E233D"/>
                <w:spacing w:val="-2"/>
                <w:sz w:val="16"/>
              </w:rPr>
              <w:t>industry.</w:t>
            </w:r>
          </w:p>
        </w:tc>
        <w:tc>
          <w:tcPr>
            <w:tcW w:w="1592" w:type="dxa"/>
          </w:tcPr>
          <w:p w14:paraId="37566B5C" w14:textId="77777777" w:rsidR="0081403C" w:rsidRDefault="001A6539">
            <w:pPr>
              <w:pStyle w:val="TableParagraph"/>
              <w:ind w:left="108" w:right="187"/>
              <w:rPr>
                <w:sz w:val="16"/>
              </w:rPr>
            </w:pPr>
            <w:r>
              <w:rPr>
                <w:sz w:val="16"/>
              </w:rPr>
              <w:t>Lab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Graded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Quiz</w:t>
            </w:r>
          </w:p>
        </w:tc>
        <w:tc>
          <w:tcPr>
            <w:tcW w:w="1870" w:type="dxa"/>
          </w:tcPr>
          <w:p w14:paraId="37566B5D" w14:textId="77777777" w:rsidR="0081403C" w:rsidRDefault="001A6539">
            <w:pPr>
              <w:pStyle w:val="TableParagraph"/>
              <w:ind w:left="107" w:right="115"/>
              <w:rPr>
                <w:sz w:val="16"/>
              </w:rPr>
            </w:pPr>
            <w:r>
              <w:rPr>
                <w:sz w:val="16"/>
              </w:rPr>
              <w:t>Read Chapters 3 &amp; 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 web pages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accompanying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handouts.</w:t>
            </w:r>
          </w:p>
        </w:tc>
        <w:tc>
          <w:tcPr>
            <w:tcW w:w="1278" w:type="dxa"/>
          </w:tcPr>
          <w:p w14:paraId="37566B5E" w14:textId="77777777" w:rsidR="0081403C" w:rsidRDefault="0081403C">
            <w:pPr>
              <w:pStyle w:val="TableParagraph"/>
              <w:rPr>
                <w:sz w:val="16"/>
              </w:rPr>
            </w:pPr>
          </w:p>
          <w:p w14:paraId="37566B5F" w14:textId="77777777" w:rsidR="0081403C" w:rsidRDefault="0081403C">
            <w:pPr>
              <w:pStyle w:val="TableParagraph"/>
              <w:spacing w:before="179"/>
              <w:rPr>
                <w:sz w:val="16"/>
              </w:rPr>
            </w:pPr>
          </w:p>
          <w:p w14:paraId="37566B60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SLO#3,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#2,</w:t>
            </w:r>
          </w:p>
          <w:p w14:paraId="37566B61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#4,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#2</w:t>
            </w:r>
          </w:p>
        </w:tc>
        <w:tc>
          <w:tcPr>
            <w:tcW w:w="994" w:type="dxa"/>
          </w:tcPr>
          <w:p w14:paraId="37566B62" w14:textId="77777777" w:rsidR="0081403C" w:rsidRDefault="008140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03C" w14:paraId="37566B74" w14:textId="77777777">
        <w:trPr>
          <w:trHeight w:val="1430"/>
        </w:trPr>
        <w:tc>
          <w:tcPr>
            <w:tcW w:w="701" w:type="dxa"/>
          </w:tcPr>
          <w:p w14:paraId="37566B64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65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66" w14:textId="77777777" w:rsidR="0081403C" w:rsidRDefault="0081403C">
            <w:pPr>
              <w:pStyle w:val="TableParagraph"/>
              <w:spacing w:before="114"/>
              <w:rPr>
                <w:sz w:val="14"/>
              </w:rPr>
            </w:pPr>
          </w:p>
          <w:p w14:paraId="37566B67" w14:textId="77777777" w:rsidR="0081403C" w:rsidRDefault="001A6539">
            <w:pPr>
              <w:pStyle w:val="TableParagraph"/>
              <w:ind w:right="44"/>
              <w:jc w:val="center"/>
              <w:rPr>
                <w:sz w:val="14"/>
              </w:rPr>
            </w:pPr>
            <w:r>
              <w:rPr>
                <w:sz w:val="14"/>
              </w:rPr>
              <w:t>Week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98" w:type="dxa"/>
          </w:tcPr>
          <w:p w14:paraId="37566B68" w14:textId="77777777" w:rsidR="0081403C" w:rsidRDefault="0081403C">
            <w:pPr>
              <w:pStyle w:val="TableParagraph"/>
              <w:spacing w:before="127"/>
              <w:rPr>
                <w:sz w:val="16"/>
              </w:rPr>
            </w:pPr>
          </w:p>
          <w:p w14:paraId="37566B69" w14:textId="77777777" w:rsidR="0081403C" w:rsidRDefault="001A6539">
            <w:pPr>
              <w:pStyle w:val="TableParagraph"/>
              <w:ind w:left="108" w:right="144"/>
              <w:rPr>
                <w:sz w:val="16"/>
              </w:rPr>
            </w:pPr>
            <w:r>
              <w:rPr>
                <w:spacing w:val="-2"/>
                <w:sz w:val="16"/>
              </w:rPr>
              <w:t>Financial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2031" w:type="dxa"/>
          </w:tcPr>
          <w:p w14:paraId="37566B6A" w14:textId="77777777" w:rsidR="0081403C" w:rsidRDefault="001A6539">
            <w:pPr>
              <w:pStyle w:val="TableParagraph"/>
              <w:ind w:left="108" w:right="261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Cycle</w:t>
            </w:r>
          </w:p>
          <w:p w14:paraId="37566B6B" w14:textId="77777777" w:rsidR="0081403C" w:rsidRDefault="001A6539">
            <w:pPr>
              <w:pStyle w:val="TableParagraph"/>
              <w:ind w:left="108" w:right="122"/>
              <w:rPr>
                <w:sz w:val="16"/>
              </w:rPr>
            </w:pPr>
            <w:r>
              <w:rPr>
                <w:sz w:val="16"/>
              </w:rPr>
              <w:t>Prepare an operating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budget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goods,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property, equipment,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labor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costs.</w:t>
            </w:r>
          </w:p>
        </w:tc>
        <w:tc>
          <w:tcPr>
            <w:tcW w:w="1592" w:type="dxa"/>
          </w:tcPr>
          <w:p w14:paraId="37566B6C" w14:textId="77777777" w:rsidR="0081403C" w:rsidRDefault="001A6539">
            <w:pPr>
              <w:pStyle w:val="TableParagraph"/>
              <w:ind w:left="108" w:right="187"/>
              <w:rPr>
                <w:sz w:val="16"/>
              </w:rPr>
            </w:pPr>
            <w:r>
              <w:rPr>
                <w:sz w:val="16"/>
              </w:rPr>
              <w:t>Lab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Graded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Quiz</w:t>
            </w:r>
          </w:p>
        </w:tc>
        <w:tc>
          <w:tcPr>
            <w:tcW w:w="1870" w:type="dxa"/>
          </w:tcPr>
          <w:p w14:paraId="37566B6D" w14:textId="77777777" w:rsidR="0081403C" w:rsidRDefault="001A6539">
            <w:pPr>
              <w:pStyle w:val="TableParagraph"/>
              <w:ind w:left="107" w:right="268"/>
              <w:rPr>
                <w:sz w:val="16"/>
              </w:rPr>
            </w:pPr>
            <w:r>
              <w:rPr>
                <w:sz w:val="16"/>
              </w:rPr>
              <w:t>Read Chapters 5 &amp; 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In-class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discussion.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pages and videos.</w:t>
            </w:r>
          </w:p>
        </w:tc>
        <w:tc>
          <w:tcPr>
            <w:tcW w:w="1278" w:type="dxa"/>
          </w:tcPr>
          <w:p w14:paraId="37566B6E" w14:textId="77777777" w:rsidR="0081403C" w:rsidRDefault="0081403C">
            <w:pPr>
              <w:pStyle w:val="TableParagraph"/>
              <w:rPr>
                <w:sz w:val="16"/>
              </w:rPr>
            </w:pPr>
          </w:p>
          <w:p w14:paraId="37566B6F" w14:textId="77777777" w:rsidR="0081403C" w:rsidRDefault="0081403C">
            <w:pPr>
              <w:pStyle w:val="TableParagraph"/>
              <w:spacing w:before="30"/>
              <w:rPr>
                <w:sz w:val="16"/>
              </w:rPr>
            </w:pPr>
          </w:p>
          <w:p w14:paraId="37566B70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#5,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PLO#2</w:t>
            </w:r>
          </w:p>
          <w:p w14:paraId="37566B71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#6,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#2,</w:t>
            </w:r>
          </w:p>
          <w:p w14:paraId="37566B72" w14:textId="77777777" w:rsidR="0081403C" w:rsidRDefault="001A6539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4" w:type="dxa"/>
          </w:tcPr>
          <w:p w14:paraId="37566B73" w14:textId="77777777" w:rsidR="0081403C" w:rsidRDefault="008140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03C" w14:paraId="37566B84" w14:textId="77777777">
        <w:trPr>
          <w:trHeight w:val="1209"/>
        </w:trPr>
        <w:tc>
          <w:tcPr>
            <w:tcW w:w="701" w:type="dxa"/>
          </w:tcPr>
          <w:p w14:paraId="37566B75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76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77" w14:textId="77777777" w:rsidR="0081403C" w:rsidRDefault="0081403C">
            <w:pPr>
              <w:pStyle w:val="TableParagraph"/>
              <w:spacing w:before="6"/>
              <w:rPr>
                <w:sz w:val="14"/>
              </w:rPr>
            </w:pPr>
          </w:p>
          <w:p w14:paraId="37566B78" w14:textId="77777777" w:rsidR="0081403C" w:rsidRDefault="001A6539">
            <w:pPr>
              <w:pStyle w:val="TableParagraph"/>
              <w:ind w:right="44"/>
              <w:jc w:val="center"/>
              <w:rPr>
                <w:sz w:val="14"/>
              </w:rPr>
            </w:pPr>
            <w:r>
              <w:rPr>
                <w:sz w:val="14"/>
              </w:rPr>
              <w:t>Week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98" w:type="dxa"/>
          </w:tcPr>
          <w:p w14:paraId="37566B79" w14:textId="77777777" w:rsidR="0081403C" w:rsidRDefault="0081403C">
            <w:pPr>
              <w:pStyle w:val="TableParagraph"/>
              <w:spacing w:before="16"/>
              <w:rPr>
                <w:sz w:val="16"/>
              </w:rPr>
            </w:pPr>
          </w:p>
          <w:p w14:paraId="37566B7A" w14:textId="77777777" w:rsidR="0081403C" w:rsidRDefault="001A6539">
            <w:pPr>
              <w:pStyle w:val="TableParagraph"/>
              <w:spacing w:before="1"/>
              <w:ind w:left="108" w:right="144"/>
              <w:rPr>
                <w:sz w:val="16"/>
              </w:rPr>
            </w:pPr>
            <w:r>
              <w:rPr>
                <w:spacing w:val="-2"/>
                <w:sz w:val="16"/>
              </w:rPr>
              <w:t>Financial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2031" w:type="dxa"/>
          </w:tcPr>
          <w:p w14:paraId="37566B7B" w14:textId="77777777" w:rsidR="0081403C" w:rsidRDefault="001A6539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reports.</w:t>
            </w:r>
          </w:p>
        </w:tc>
        <w:tc>
          <w:tcPr>
            <w:tcW w:w="1592" w:type="dxa"/>
          </w:tcPr>
          <w:p w14:paraId="37566B7C" w14:textId="77777777" w:rsidR="0081403C" w:rsidRDefault="001A6539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Exam </w:t>
            </w:r>
            <w:r>
              <w:rPr>
                <w:spacing w:val="-5"/>
                <w:sz w:val="16"/>
              </w:rPr>
              <w:t>#1</w:t>
            </w:r>
          </w:p>
          <w:p w14:paraId="37566B7D" w14:textId="77777777" w:rsidR="0081403C" w:rsidRDefault="001A6539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Graded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1870" w:type="dxa"/>
          </w:tcPr>
          <w:p w14:paraId="37566B7E" w14:textId="77777777" w:rsidR="0081403C" w:rsidRDefault="001A6539">
            <w:pPr>
              <w:pStyle w:val="TableParagraph"/>
              <w:ind w:left="107" w:right="723"/>
              <w:rPr>
                <w:sz w:val="16"/>
              </w:rPr>
            </w:pPr>
            <w:r>
              <w:rPr>
                <w:sz w:val="16"/>
              </w:rPr>
              <w:t>Class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Speaker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Exam</w:t>
            </w:r>
          </w:p>
        </w:tc>
        <w:tc>
          <w:tcPr>
            <w:tcW w:w="1278" w:type="dxa"/>
          </w:tcPr>
          <w:p w14:paraId="37566B7F" w14:textId="77777777" w:rsidR="0081403C" w:rsidRDefault="0081403C">
            <w:pPr>
              <w:pStyle w:val="TableParagraph"/>
              <w:rPr>
                <w:sz w:val="16"/>
              </w:rPr>
            </w:pPr>
          </w:p>
          <w:p w14:paraId="37566B80" w14:textId="77777777" w:rsidR="0081403C" w:rsidRDefault="0081403C">
            <w:pPr>
              <w:pStyle w:val="TableParagraph"/>
              <w:spacing w:before="18"/>
              <w:rPr>
                <w:sz w:val="16"/>
              </w:rPr>
            </w:pPr>
          </w:p>
          <w:p w14:paraId="37566B81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#7,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#2,</w:t>
            </w:r>
          </w:p>
          <w:p w14:paraId="37566B82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3,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4" w:type="dxa"/>
          </w:tcPr>
          <w:p w14:paraId="37566B83" w14:textId="77777777" w:rsidR="0081403C" w:rsidRDefault="008140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03C" w14:paraId="37566B90" w14:textId="77777777">
        <w:trPr>
          <w:trHeight w:val="890"/>
        </w:trPr>
        <w:tc>
          <w:tcPr>
            <w:tcW w:w="701" w:type="dxa"/>
          </w:tcPr>
          <w:p w14:paraId="37566B85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86" w14:textId="77777777" w:rsidR="0081403C" w:rsidRDefault="0081403C">
            <w:pPr>
              <w:pStyle w:val="TableParagraph"/>
              <w:spacing w:before="17"/>
              <w:rPr>
                <w:sz w:val="14"/>
              </w:rPr>
            </w:pPr>
          </w:p>
          <w:p w14:paraId="37566B87" w14:textId="77777777" w:rsidR="0081403C" w:rsidRDefault="001A6539">
            <w:pPr>
              <w:pStyle w:val="TableParagraph"/>
              <w:ind w:right="44"/>
              <w:jc w:val="center"/>
              <w:rPr>
                <w:sz w:val="14"/>
              </w:rPr>
            </w:pPr>
            <w:r>
              <w:rPr>
                <w:sz w:val="14"/>
              </w:rPr>
              <w:t>Week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298" w:type="dxa"/>
          </w:tcPr>
          <w:p w14:paraId="37566B88" w14:textId="77777777" w:rsidR="0081403C" w:rsidRDefault="001A6539">
            <w:pPr>
              <w:pStyle w:val="TableParagraph"/>
              <w:spacing w:before="54"/>
              <w:ind w:left="108" w:right="144"/>
              <w:rPr>
                <w:sz w:val="16"/>
              </w:rPr>
            </w:pPr>
            <w:r>
              <w:rPr>
                <w:spacing w:val="-2"/>
                <w:sz w:val="16"/>
              </w:rPr>
              <w:t>Budgets,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Forecasts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Revenue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2031" w:type="dxa"/>
          </w:tcPr>
          <w:p w14:paraId="37566B89" w14:textId="77777777" w:rsidR="0081403C" w:rsidRDefault="001A6539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reports.</w:t>
            </w:r>
          </w:p>
        </w:tc>
        <w:tc>
          <w:tcPr>
            <w:tcW w:w="1592" w:type="dxa"/>
          </w:tcPr>
          <w:p w14:paraId="37566B8A" w14:textId="77777777" w:rsidR="0081403C" w:rsidRDefault="001A6539">
            <w:pPr>
              <w:pStyle w:val="TableParagraph"/>
              <w:ind w:left="108" w:right="445"/>
              <w:rPr>
                <w:sz w:val="16"/>
              </w:rPr>
            </w:pPr>
            <w:r>
              <w:rPr>
                <w:sz w:val="16"/>
              </w:rPr>
              <w:t>Lab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Graded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Graded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Quiz</w:t>
            </w:r>
          </w:p>
        </w:tc>
        <w:tc>
          <w:tcPr>
            <w:tcW w:w="1870" w:type="dxa"/>
          </w:tcPr>
          <w:p w14:paraId="37566B8B" w14:textId="77777777" w:rsidR="0081403C" w:rsidRDefault="001A6539">
            <w:pPr>
              <w:pStyle w:val="TableParagraph"/>
              <w:ind w:left="107" w:right="115"/>
              <w:rPr>
                <w:sz w:val="16"/>
              </w:rPr>
            </w:pPr>
            <w:r>
              <w:rPr>
                <w:sz w:val="16"/>
              </w:rPr>
              <w:t>Read Chapters 7, 8, &amp; 9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 web pages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accompanying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handouts.</w:t>
            </w:r>
          </w:p>
        </w:tc>
        <w:tc>
          <w:tcPr>
            <w:tcW w:w="1278" w:type="dxa"/>
          </w:tcPr>
          <w:p w14:paraId="37566B8C" w14:textId="77777777" w:rsidR="0081403C" w:rsidRDefault="0081403C">
            <w:pPr>
              <w:pStyle w:val="TableParagraph"/>
              <w:spacing w:before="55"/>
              <w:rPr>
                <w:sz w:val="16"/>
              </w:rPr>
            </w:pPr>
          </w:p>
          <w:p w14:paraId="37566B8D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#7,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#2,</w:t>
            </w:r>
          </w:p>
          <w:p w14:paraId="37566B8E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3,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4" w:type="dxa"/>
          </w:tcPr>
          <w:p w14:paraId="37566B8F" w14:textId="77777777" w:rsidR="0081403C" w:rsidRDefault="008140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03C" w14:paraId="37566B9D" w14:textId="77777777">
        <w:trPr>
          <w:trHeight w:val="1010"/>
        </w:trPr>
        <w:tc>
          <w:tcPr>
            <w:tcW w:w="701" w:type="dxa"/>
          </w:tcPr>
          <w:p w14:paraId="37566B91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92" w14:textId="77777777" w:rsidR="0081403C" w:rsidRDefault="0081403C">
            <w:pPr>
              <w:pStyle w:val="TableParagraph"/>
              <w:spacing w:before="76"/>
              <w:rPr>
                <w:sz w:val="14"/>
              </w:rPr>
            </w:pPr>
          </w:p>
          <w:p w14:paraId="37566B93" w14:textId="77777777" w:rsidR="0081403C" w:rsidRDefault="001A6539">
            <w:pPr>
              <w:pStyle w:val="TableParagraph"/>
              <w:ind w:right="44"/>
              <w:jc w:val="center"/>
              <w:rPr>
                <w:sz w:val="14"/>
              </w:rPr>
            </w:pPr>
            <w:r>
              <w:rPr>
                <w:sz w:val="14"/>
              </w:rPr>
              <w:t>Week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298" w:type="dxa"/>
          </w:tcPr>
          <w:p w14:paraId="37566B94" w14:textId="77777777" w:rsidR="0081403C" w:rsidRDefault="001A6539">
            <w:pPr>
              <w:pStyle w:val="TableParagraph"/>
              <w:spacing w:before="114"/>
              <w:ind w:left="108" w:right="144"/>
              <w:rPr>
                <w:sz w:val="16"/>
              </w:rPr>
            </w:pPr>
            <w:r>
              <w:rPr>
                <w:spacing w:val="-2"/>
                <w:sz w:val="16"/>
              </w:rPr>
              <w:t>Budgets,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Forecasts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Revenue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2031" w:type="dxa"/>
          </w:tcPr>
          <w:p w14:paraId="37566B95" w14:textId="77777777" w:rsidR="0081403C" w:rsidRDefault="001A6539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Create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budgets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forecasting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methods.</w:t>
            </w:r>
          </w:p>
        </w:tc>
        <w:tc>
          <w:tcPr>
            <w:tcW w:w="1592" w:type="dxa"/>
          </w:tcPr>
          <w:p w14:paraId="37566B96" w14:textId="77777777" w:rsidR="0081403C" w:rsidRDefault="001A6539">
            <w:pPr>
              <w:pStyle w:val="TableParagraph"/>
              <w:ind w:left="108" w:right="187"/>
              <w:rPr>
                <w:sz w:val="16"/>
              </w:rPr>
            </w:pPr>
            <w:r>
              <w:rPr>
                <w:spacing w:val="-2"/>
                <w:sz w:val="16"/>
              </w:rPr>
              <w:t>Class/Group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</w:t>
            </w:r>
          </w:p>
          <w:p w14:paraId="37566B97" w14:textId="77777777" w:rsidR="0081403C" w:rsidRDefault="001A6539">
            <w:pPr>
              <w:pStyle w:val="TableParagraph"/>
              <w:ind w:left="108" w:right="187"/>
              <w:rPr>
                <w:sz w:val="16"/>
              </w:rPr>
            </w:pPr>
            <w:r>
              <w:rPr>
                <w:sz w:val="16"/>
              </w:rPr>
              <w:t>Graded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Quiz</w:t>
            </w:r>
          </w:p>
        </w:tc>
        <w:tc>
          <w:tcPr>
            <w:tcW w:w="1870" w:type="dxa"/>
          </w:tcPr>
          <w:p w14:paraId="37566B98" w14:textId="77777777" w:rsidR="0081403C" w:rsidRDefault="001A6539">
            <w:pPr>
              <w:pStyle w:val="TableParagraph"/>
              <w:ind w:left="107" w:right="115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Chapters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Lecture and in-class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1278" w:type="dxa"/>
          </w:tcPr>
          <w:p w14:paraId="37566B99" w14:textId="77777777" w:rsidR="0081403C" w:rsidRDefault="0081403C">
            <w:pPr>
              <w:pStyle w:val="TableParagraph"/>
              <w:spacing w:before="115"/>
              <w:rPr>
                <w:sz w:val="16"/>
              </w:rPr>
            </w:pPr>
          </w:p>
          <w:p w14:paraId="37566B9A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#8,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#1,</w:t>
            </w:r>
          </w:p>
          <w:p w14:paraId="37566B9B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2, 3,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4" w:type="dxa"/>
          </w:tcPr>
          <w:p w14:paraId="37566B9C" w14:textId="77777777" w:rsidR="0081403C" w:rsidRDefault="008140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03C" w14:paraId="37566BAC" w14:textId="77777777">
        <w:trPr>
          <w:trHeight w:val="1199"/>
        </w:trPr>
        <w:tc>
          <w:tcPr>
            <w:tcW w:w="701" w:type="dxa"/>
          </w:tcPr>
          <w:p w14:paraId="37566B9E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9F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A0" w14:textId="77777777" w:rsidR="0081403C" w:rsidRDefault="0081403C">
            <w:pPr>
              <w:pStyle w:val="TableParagraph"/>
              <w:spacing w:before="1"/>
              <w:rPr>
                <w:sz w:val="14"/>
              </w:rPr>
            </w:pPr>
          </w:p>
          <w:p w14:paraId="37566BA1" w14:textId="77777777" w:rsidR="0081403C" w:rsidRDefault="001A6539">
            <w:pPr>
              <w:pStyle w:val="TableParagraph"/>
              <w:spacing w:before="1"/>
              <w:ind w:right="44"/>
              <w:jc w:val="center"/>
              <w:rPr>
                <w:sz w:val="14"/>
              </w:rPr>
            </w:pPr>
            <w:r>
              <w:rPr>
                <w:sz w:val="14"/>
              </w:rPr>
              <w:t>Week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298" w:type="dxa"/>
          </w:tcPr>
          <w:p w14:paraId="37566BA2" w14:textId="77777777" w:rsidR="0081403C" w:rsidRDefault="0081403C">
            <w:pPr>
              <w:pStyle w:val="TableParagraph"/>
              <w:spacing w:before="14"/>
              <w:rPr>
                <w:sz w:val="16"/>
              </w:rPr>
            </w:pPr>
          </w:p>
          <w:p w14:paraId="37566BA3" w14:textId="77777777" w:rsidR="0081403C" w:rsidRDefault="001A6539">
            <w:pPr>
              <w:pStyle w:val="TableParagraph"/>
              <w:ind w:left="108" w:right="203"/>
              <w:rPr>
                <w:sz w:val="16"/>
              </w:rPr>
            </w:pPr>
            <w:r>
              <w:rPr>
                <w:sz w:val="16"/>
              </w:rPr>
              <w:t>Analysis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Reporting</w:t>
            </w:r>
          </w:p>
        </w:tc>
        <w:tc>
          <w:tcPr>
            <w:tcW w:w="2031" w:type="dxa"/>
          </w:tcPr>
          <w:p w14:paraId="37566BA4" w14:textId="77777777" w:rsidR="0081403C" w:rsidRDefault="001A6539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types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transactions.</w:t>
            </w:r>
          </w:p>
        </w:tc>
        <w:tc>
          <w:tcPr>
            <w:tcW w:w="1592" w:type="dxa"/>
          </w:tcPr>
          <w:p w14:paraId="37566BA5" w14:textId="77777777" w:rsidR="0081403C" w:rsidRDefault="001A6539">
            <w:pPr>
              <w:pStyle w:val="TableParagraph"/>
              <w:ind w:left="108" w:right="187"/>
              <w:rPr>
                <w:sz w:val="16"/>
              </w:rPr>
            </w:pPr>
            <w:r>
              <w:rPr>
                <w:sz w:val="16"/>
              </w:rPr>
              <w:t>Lab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Graded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Quiz</w:t>
            </w:r>
          </w:p>
        </w:tc>
        <w:tc>
          <w:tcPr>
            <w:tcW w:w="1870" w:type="dxa"/>
          </w:tcPr>
          <w:p w14:paraId="37566BA6" w14:textId="77777777" w:rsidR="0081403C" w:rsidRDefault="001A6539">
            <w:pPr>
              <w:pStyle w:val="TableParagraph"/>
              <w:ind w:left="107" w:right="115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Chapters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 webpage links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accompanying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handouts.</w:t>
            </w:r>
          </w:p>
        </w:tc>
        <w:tc>
          <w:tcPr>
            <w:tcW w:w="1278" w:type="dxa"/>
          </w:tcPr>
          <w:p w14:paraId="37566BA7" w14:textId="77777777" w:rsidR="0081403C" w:rsidRDefault="0081403C">
            <w:pPr>
              <w:pStyle w:val="TableParagraph"/>
              <w:rPr>
                <w:sz w:val="16"/>
              </w:rPr>
            </w:pPr>
          </w:p>
          <w:p w14:paraId="37566BA8" w14:textId="77777777" w:rsidR="0081403C" w:rsidRDefault="0081403C">
            <w:pPr>
              <w:pStyle w:val="TableParagraph"/>
              <w:spacing w:before="13"/>
              <w:rPr>
                <w:sz w:val="16"/>
              </w:rPr>
            </w:pPr>
          </w:p>
          <w:p w14:paraId="37566BA9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#1,</w:t>
            </w:r>
          </w:p>
          <w:p w14:paraId="37566BAA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4" w:type="dxa"/>
          </w:tcPr>
          <w:p w14:paraId="37566BAB" w14:textId="77777777" w:rsidR="0081403C" w:rsidRDefault="008140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03C" w14:paraId="37566BBB" w14:textId="77777777">
        <w:trPr>
          <w:trHeight w:val="1493"/>
        </w:trPr>
        <w:tc>
          <w:tcPr>
            <w:tcW w:w="701" w:type="dxa"/>
          </w:tcPr>
          <w:p w14:paraId="37566BAD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AE" w14:textId="77777777" w:rsidR="0081403C" w:rsidRDefault="0081403C">
            <w:pPr>
              <w:pStyle w:val="TableParagraph"/>
              <w:rPr>
                <w:sz w:val="14"/>
              </w:rPr>
            </w:pPr>
          </w:p>
          <w:p w14:paraId="37566BAF" w14:textId="77777777" w:rsidR="0081403C" w:rsidRDefault="0081403C">
            <w:pPr>
              <w:pStyle w:val="TableParagraph"/>
              <w:spacing w:before="146"/>
              <w:rPr>
                <w:sz w:val="14"/>
              </w:rPr>
            </w:pPr>
          </w:p>
          <w:p w14:paraId="37566BB0" w14:textId="77777777" w:rsidR="0081403C" w:rsidRDefault="001A6539">
            <w:pPr>
              <w:pStyle w:val="TableParagraph"/>
              <w:ind w:right="44"/>
              <w:jc w:val="center"/>
              <w:rPr>
                <w:sz w:val="14"/>
              </w:rPr>
            </w:pPr>
            <w:r>
              <w:rPr>
                <w:sz w:val="14"/>
              </w:rPr>
              <w:t>Week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298" w:type="dxa"/>
          </w:tcPr>
          <w:p w14:paraId="37566BB1" w14:textId="77777777" w:rsidR="0081403C" w:rsidRDefault="0081403C">
            <w:pPr>
              <w:pStyle w:val="TableParagraph"/>
              <w:spacing w:before="158"/>
              <w:rPr>
                <w:sz w:val="16"/>
              </w:rPr>
            </w:pPr>
          </w:p>
          <w:p w14:paraId="37566BB2" w14:textId="77777777" w:rsidR="0081403C" w:rsidRDefault="001A6539">
            <w:pPr>
              <w:pStyle w:val="TableParagraph"/>
              <w:ind w:left="108" w:right="203"/>
              <w:rPr>
                <w:sz w:val="16"/>
              </w:rPr>
            </w:pPr>
            <w:r>
              <w:rPr>
                <w:sz w:val="16"/>
              </w:rPr>
              <w:t>Analysis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Reporting</w:t>
            </w:r>
          </w:p>
        </w:tc>
        <w:tc>
          <w:tcPr>
            <w:tcW w:w="2031" w:type="dxa"/>
          </w:tcPr>
          <w:p w14:paraId="37566BB3" w14:textId="77777777" w:rsidR="0081403C" w:rsidRDefault="001A6539">
            <w:pPr>
              <w:pStyle w:val="TableParagraph"/>
              <w:spacing w:before="1"/>
              <w:ind w:left="108" w:right="196"/>
              <w:rPr>
                <w:sz w:val="16"/>
              </w:rPr>
            </w:pPr>
            <w:r>
              <w:rPr>
                <w:sz w:val="16"/>
              </w:rPr>
              <w:t>Analyze and compare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restaurant/food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revenue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reports.</w:t>
            </w:r>
          </w:p>
        </w:tc>
        <w:tc>
          <w:tcPr>
            <w:tcW w:w="1592" w:type="dxa"/>
          </w:tcPr>
          <w:p w14:paraId="37566BB4" w14:textId="77777777" w:rsidR="0081403C" w:rsidRDefault="001A6539">
            <w:pPr>
              <w:pStyle w:val="TableParagraph"/>
              <w:spacing w:before="1"/>
              <w:ind w:left="108" w:right="915"/>
              <w:rPr>
                <w:sz w:val="16"/>
              </w:rPr>
            </w:pPr>
            <w:r>
              <w:rPr>
                <w:sz w:val="16"/>
              </w:rPr>
              <w:t>Exam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#2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Project</w:t>
            </w:r>
          </w:p>
        </w:tc>
        <w:tc>
          <w:tcPr>
            <w:tcW w:w="1870" w:type="dxa"/>
          </w:tcPr>
          <w:p w14:paraId="37566BB5" w14:textId="77777777" w:rsidR="0081403C" w:rsidRDefault="001A6539">
            <w:pPr>
              <w:pStyle w:val="TableParagraph"/>
              <w:spacing w:before="1"/>
              <w:ind w:left="107" w:right="461"/>
              <w:rPr>
                <w:sz w:val="16"/>
              </w:rPr>
            </w:pPr>
            <w:r>
              <w:rPr>
                <w:sz w:val="16"/>
              </w:rPr>
              <w:t>Lecture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in-class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assignment.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presentations</w:t>
            </w:r>
          </w:p>
        </w:tc>
        <w:tc>
          <w:tcPr>
            <w:tcW w:w="1278" w:type="dxa"/>
          </w:tcPr>
          <w:p w14:paraId="37566BB6" w14:textId="77777777" w:rsidR="0081403C" w:rsidRDefault="0081403C">
            <w:pPr>
              <w:pStyle w:val="TableParagraph"/>
              <w:rPr>
                <w:sz w:val="16"/>
              </w:rPr>
            </w:pPr>
          </w:p>
          <w:p w14:paraId="37566BB7" w14:textId="77777777" w:rsidR="0081403C" w:rsidRDefault="0081403C">
            <w:pPr>
              <w:pStyle w:val="TableParagraph"/>
              <w:spacing w:before="160"/>
              <w:rPr>
                <w:sz w:val="16"/>
              </w:rPr>
            </w:pPr>
          </w:p>
          <w:p w14:paraId="37566BB8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#10,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PLO</w:t>
            </w:r>
          </w:p>
          <w:p w14:paraId="37566BB9" w14:textId="77777777" w:rsidR="0081403C" w:rsidRDefault="001A6539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#2,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4" w:type="dxa"/>
          </w:tcPr>
          <w:p w14:paraId="37566BBA" w14:textId="77777777" w:rsidR="0081403C" w:rsidRDefault="008140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566BBC" w14:textId="77777777" w:rsidR="001A6539" w:rsidRDefault="001A6539"/>
    <w:sectPr w:rsidR="00000000">
      <w:pgSz w:w="12240" w:h="15840"/>
      <w:pgMar w:top="980" w:right="720" w:bottom="680" w:left="108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6BC5" w14:textId="77777777" w:rsidR="001A6539" w:rsidRDefault="001A6539">
      <w:r>
        <w:separator/>
      </w:r>
    </w:p>
  </w:endnote>
  <w:endnote w:type="continuationSeparator" w:id="0">
    <w:p w14:paraId="37566BC7" w14:textId="77777777" w:rsidR="001A6539" w:rsidRDefault="001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6BC0" w14:textId="77777777" w:rsidR="0081403C" w:rsidRDefault="001A653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37566BC1" wp14:editId="37566BC2">
              <wp:simplePos x="0" y="0"/>
              <wp:positionH relativeFrom="page">
                <wp:posOffset>7019290</wp:posOffset>
              </wp:positionH>
              <wp:positionV relativeFrom="page">
                <wp:posOffset>9611190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66BC3" w14:textId="77777777" w:rsidR="0081403C" w:rsidRDefault="001A6539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66B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7pt;margin-top:756.8pt;width:13pt;height:15.3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9PxFVeIAAAAP&#10;AQAADwAAAAAAAAAAAAAAAADsAwAAZHJzL2Rvd25yZXYueG1sUEsFBgAAAAAEAAQA8wAAAPsEAAAA&#10;AA==&#10;" filled="f" stroked="f">
              <v:textbox inset="0,0,0,0">
                <w:txbxContent>
                  <w:p w14:paraId="37566BC3" w14:textId="77777777" w:rsidR="0081403C" w:rsidRDefault="001A6539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6BC1" w14:textId="77777777" w:rsidR="001A6539" w:rsidRDefault="001A6539">
      <w:r>
        <w:separator/>
      </w:r>
    </w:p>
  </w:footnote>
  <w:footnote w:type="continuationSeparator" w:id="0">
    <w:p w14:paraId="37566BC3" w14:textId="77777777" w:rsidR="001A6539" w:rsidRDefault="001A6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4560"/>
    <w:multiLevelType w:val="hybridMultilevel"/>
    <w:tmpl w:val="D7FA13A8"/>
    <w:lvl w:ilvl="0" w:tplc="92C6203C">
      <w:start w:val="1"/>
      <w:numFmt w:val="decimal"/>
      <w:lvlText w:val="%1."/>
      <w:lvlJc w:val="left"/>
      <w:pPr>
        <w:ind w:left="940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E2E064E">
      <w:start w:val="1"/>
      <w:numFmt w:val="upperRoman"/>
      <w:lvlText w:val="%2."/>
      <w:lvlJc w:val="left"/>
      <w:pPr>
        <w:ind w:left="1512" w:hanging="6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256705E">
      <w:numFmt w:val="bullet"/>
      <w:lvlText w:val="•"/>
      <w:lvlJc w:val="left"/>
      <w:pPr>
        <w:ind w:left="2511" w:hanging="629"/>
      </w:pPr>
      <w:rPr>
        <w:rFonts w:hint="default"/>
        <w:lang w:val="en-US" w:eastAsia="en-US" w:bidi="ar-SA"/>
      </w:rPr>
    </w:lvl>
    <w:lvl w:ilvl="3" w:tplc="332C8958">
      <w:numFmt w:val="bullet"/>
      <w:lvlText w:val="•"/>
      <w:lvlJc w:val="left"/>
      <w:pPr>
        <w:ind w:left="3502" w:hanging="629"/>
      </w:pPr>
      <w:rPr>
        <w:rFonts w:hint="default"/>
        <w:lang w:val="en-US" w:eastAsia="en-US" w:bidi="ar-SA"/>
      </w:rPr>
    </w:lvl>
    <w:lvl w:ilvl="4" w:tplc="566E12F4">
      <w:numFmt w:val="bullet"/>
      <w:lvlText w:val="•"/>
      <w:lvlJc w:val="left"/>
      <w:pPr>
        <w:ind w:left="4493" w:hanging="629"/>
      </w:pPr>
      <w:rPr>
        <w:rFonts w:hint="default"/>
        <w:lang w:val="en-US" w:eastAsia="en-US" w:bidi="ar-SA"/>
      </w:rPr>
    </w:lvl>
    <w:lvl w:ilvl="5" w:tplc="5E7891EA">
      <w:numFmt w:val="bullet"/>
      <w:lvlText w:val="•"/>
      <w:lvlJc w:val="left"/>
      <w:pPr>
        <w:ind w:left="5484" w:hanging="629"/>
      </w:pPr>
      <w:rPr>
        <w:rFonts w:hint="default"/>
        <w:lang w:val="en-US" w:eastAsia="en-US" w:bidi="ar-SA"/>
      </w:rPr>
    </w:lvl>
    <w:lvl w:ilvl="6" w:tplc="48D476BA">
      <w:numFmt w:val="bullet"/>
      <w:lvlText w:val="•"/>
      <w:lvlJc w:val="left"/>
      <w:pPr>
        <w:ind w:left="6475" w:hanging="629"/>
      </w:pPr>
      <w:rPr>
        <w:rFonts w:hint="default"/>
        <w:lang w:val="en-US" w:eastAsia="en-US" w:bidi="ar-SA"/>
      </w:rPr>
    </w:lvl>
    <w:lvl w:ilvl="7" w:tplc="4CF2761C">
      <w:numFmt w:val="bullet"/>
      <w:lvlText w:val="•"/>
      <w:lvlJc w:val="left"/>
      <w:pPr>
        <w:ind w:left="7466" w:hanging="629"/>
      </w:pPr>
      <w:rPr>
        <w:rFonts w:hint="default"/>
        <w:lang w:val="en-US" w:eastAsia="en-US" w:bidi="ar-SA"/>
      </w:rPr>
    </w:lvl>
    <w:lvl w:ilvl="8" w:tplc="AFF4CC48">
      <w:numFmt w:val="bullet"/>
      <w:lvlText w:val="•"/>
      <w:lvlJc w:val="left"/>
      <w:pPr>
        <w:ind w:left="8457" w:hanging="629"/>
      </w:pPr>
      <w:rPr>
        <w:rFonts w:hint="default"/>
        <w:lang w:val="en-US" w:eastAsia="en-US" w:bidi="ar-SA"/>
      </w:rPr>
    </w:lvl>
  </w:abstractNum>
  <w:abstractNum w:abstractNumId="1" w15:restartNumberingAfterBreak="0">
    <w:nsid w:val="277B4154"/>
    <w:multiLevelType w:val="hybridMultilevel"/>
    <w:tmpl w:val="EC60C5D8"/>
    <w:lvl w:ilvl="0" w:tplc="7FF68CCC">
      <w:start w:val="1"/>
      <w:numFmt w:val="decimal"/>
      <w:lvlText w:val="%1."/>
      <w:lvlJc w:val="left"/>
      <w:pPr>
        <w:ind w:left="9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000B1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4336DA0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9CBA0EEE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4" w:tplc="3C1448D0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D46605EA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38BA9F30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6B3ECA2A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4504FEB0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8743A2"/>
    <w:multiLevelType w:val="hybridMultilevel"/>
    <w:tmpl w:val="D93EAF9A"/>
    <w:lvl w:ilvl="0" w:tplc="3FAE812E">
      <w:start w:val="1"/>
      <w:numFmt w:val="decimal"/>
      <w:lvlText w:val="%1."/>
      <w:lvlJc w:val="left"/>
      <w:pPr>
        <w:ind w:left="850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E233D"/>
        <w:spacing w:val="-1"/>
        <w:w w:val="100"/>
        <w:sz w:val="24"/>
        <w:szCs w:val="24"/>
        <w:lang w:val="en-US" w:eastAsia="en-US" w:bidi="ar-SA"/>
      </w:rPr>
    </w:lvl>
    <w:lvl w:ilvl="1" w:tplc="1F2893AE">
      <w:numFmt w:val="bullet"/>
      <w:lvlText w:val="•"/>
      <w:lvlJc w:val="left"/>
      <w:pPr>
        <w:ind w:left="1818" w:hanging="238"/>
      </w:pPr>
      <w:rPr>
        <w:rFonts w:hint="default"/>
        <w:lang w:val="en-US" w:eastAsia="en-US" w:bidi="ar-SA"/>
      </w:rPr>
    </w:lvl>
    <w:lvl w:ilvl="2" w:tplc="0632F41C">
      <w:numFmt w:val="bullet"/>
      <w:lvlText w:val="•"/>
      <w:lvlJc w:val="left"/>
      <w:pPr>
        <w:ind w:left="2776" w:hanging="238"/>
      </w:pPr>
      <w:rPr>
        <w:rFonts w:hint="default"/>
        <w:lang w:val="en-US" w:eastAsia="en-US" w:bidi="ar-SA"/>
      </w:rPr>
    </w:lvl>
    <w:lvl w:ilvl="3" w:tplc="73724B90">
      <w:numFmt w:val="bullet"/>
      <w:lvlText w:val="•"/>
      <w:lvlJc w:val="left"/>
      <w:pPr>
        <w:ind w:left="3734" w:hanging="238"/>
      </w:pPr>
      <w:rPr>
        <w:rFonts w:hint="default"/>
        <w:lang w:val="en-US" w:eastAsia="en-US" w:bidi="ar-SA"/>
      </w:rPr>
    </w:lvl>
    <w:lvl w:ilvl="4" w:tplc="3D36D50E">
      <w:numFmt w:val="bullet"/>
      <w:lvlText w:val="•"/>
      <w:lvlJc w:val="left"/>
      <w:pPr>
        <w:ind w:left="4692" w:hanging="238"/>
      </w:pPr>
      <w:rPr>
        <w:rFonts w:hint="default"/>
        <w:lang w:val="en-US" w:eastAsia="en-US" w:bidi="ar-SA"/>
      </w:rPr>
    </w:lvl>
    <w:lvl w:ilvl="5" w:tplc="37B80A90">
      <w:numFmt w:val="bullet"/>
      <w:lvlText w:val="•"/>
      <w:lvlJc w:val="left"/>
      <w:pPr>
        <w:ind w:left="5650" w:hanging="238"/>
      </w:pPr>
      <w:rPr>
        <w:rFonts w:hint="default"/>
        <w:lang w:val="en-US" w:eastAsia="en-US" w:bidi="ar-SA"/>
      </w:rPr>
    </w:lvl>
    <w:lvl w:ilvl="6" w:tplc="AC469B48">
      <w:numFmt w:val="bullet"/>
      <w:lvlText w:val="•"/>
      <w:lvlJc w:val="left"/>
      <w:pPr>
        <w:ind w:left="6608" w:hanging="238"/>
      </w:pPr>
      <w:rPr>
        <w:rFonts w:hint="default"/>
        <w:lang w:val="en-US" w:eastAsia="en-US" w:bidi="ar-SA"/>
      </w:rPr>
    </w:lvl>
    <w:lvl w:ilvl="7" w:tplc="9E220D86">
      <w:numFmt w:val="bullet"/>
      <w:lvlText w:val="•"/>
      <w:lvlJc w:val="left"/>
      <w:pPr>
        <w:ind w:left="7566" w:hanging="238"/>
      </w:pPr>
      <w:rPr>
        <w:rFonts w:hint="default"/>
        <w:lang w:val="en-US" w:eastAsia="en-US" w:bidi="ar-SA"/>
      </w:rPr>
    </w:lvl>
    <w:lvl w:ilvl="8" w:tplc="43DE2606">
      <w:numFmt w:val="bullet"/>
      <w:lvlText w:val="•"/>
      <w:lvlJc w:val="left"/>
      <w:pPr>
        <w:ind w:left="8524" w:hanging="238"/>
      </w:pPr>
      <w:rPr>
        <w:rFonts w:hint="default"/>
        <w:lang w:val="en-US" w:eastAsia="en-US" w:bidi="ar-SA"/>
      </w:rPr>
    </w:lvl>
  </w:abstractNum>
  <w:num w:numId="1" w16cid:durableId="1581596718">
    <w:abstractNumId w:val="0"/>
  </w:num>
  <w:num w:numId="2" w16cid:durableId="164172678">
    <w:abstractNumId w:val="2"/>
  </w:num>
  <w:num w:numId="3" w16cid:durableId="16359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Ur+lozvj5mWPBF1YxPZPlt6jEPMbeYDxBLwWMcY2JjaEfxTafwhWeoXAyniNCPyaTMGknE6Q/ZhL3m74y/8FsQ==" w:salt="6ZWRPM1arNxZJ49WAOtC6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03C"/>
    <w:rsid w:val="001A6539"/>
    <w:rsid w:val="0077472C"/>
    <w:rsid w:val="0081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66ACD"/>
  <w15:docId w15:val="{053E60E1-1B82-41B9-8E5B-BFD8C565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0"/>
      <w:ind w:left="4349" w:right="1282" w:hanging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26EA5-05F5-4E0A-8F41-43CE532F5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FA930-E832-4CBA-9ACB-E4900D59B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AFB4C8-D7CD-4C6E-B8A8-CE3450F003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6248</Characters>
  <Application>Microsoft Office Word</Application>
  <DocSecurity>8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2026-05-16T11:12:00Z</dcterms:created>
  <dcterms:modified xsi:type="dcterms:W3CDTF">2026-05-16T17:52:00Z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