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31C5C"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413AF6B"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18893F23" wp14:editId="412E548D">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723D65F9"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387DF3F3"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530479BB"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6DBEED92" w14:textId="77777777" w:rsidR="003C3743" w:rsidRPr="00A052FB" w:rsidRDefault="003C3743" w:rsidP="003C3743">
      <w:pPr>
        <w:rPr>
          <w:rFonts w:ascii="Calibri" w:hAnsi="Calibri" w:cs="Arial"/>
          <w:b/>
          <w:sz w:val="28"/>
        </w:rPr>
      </w:pPr>
    </w:p>
    <w:p w14:paraId="50ACF6CB" w14:textId="77777777" w:rsidR="000F16CC" w:rsidRDefault="000F16CC" w:rsidP="00BD72BE">
      <w:pPr>
        <w:rPr>
          <w:rFonts w:ascii="Calibri" w:hAnsi="Calibri" w:cs="Arial"/>
          <w:b/>
        </w:rPr>
      </w:pPr>
    </w:p>
    <w:p w14:paraId="1684B439" w14:textId="77777777" w:rsidR="002F4123" w:rsidRPr="00F923CC" w:rsidRDefault="002F4123" w:rsidP="002F4123">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APPL 2553</w:t>
      </w:r>
      <w:r>
        <w:rPr>
          <w:rFonts w:ascii="Calibri" w:hAnsi="Calibri" w:cs="Arial"/>
          <w:b/>
        </w:rPr>
        <w:tab/>
        <w:t>AV Technologies</w:t>
      </w:r>
    </w:p>
    <w:p w14:paraId="7C02A673" w14:textId="77777777" w:rsidR="002F4123" w:rsidRPr="00F923CC" w:rsidRDefault="002F4123" w:rsidP="002F4123">
      <w:pPr>
        <w:rPr>
          <w:rFonts w:ascii="Calibri" w:hAnsi="Calibri" w:cs="Arial"/>
          <w:b/>
        </w:rPr>
      </w:pPr>
    </w:p>
    <w:p w14:paraId="0CB88F61" w14:textId="77777777" w:rsidR="002F4123" w:rsidRPr="00F923CC" w:rsidRDefault="002F4123" w:rsidP="002F4123">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 xml:space="preserve">3                </w:t>
      </w:r>
      <w:r w:rsidRPr="00F923CC">
        <w:rPr>
          <w:rFonts w:ascii="Calibri" w:hAnsi="Calibri" w:cs="Arial"/>
          <w:b/>
        </w:rPr>
        <w:t xml:space="preserve">PREREQUISITES: </w:t>
      </w:r>
      <w:r>
        <w:rPr>
          <w:rFonts w:ascii="Calibri" w:hAnsi="Calibri" w:cs="Arial"/>
          <w:b/>
        </w:rPr>
        <w:t>None</w:t>
      </w:r>
    </w:p>
    <w:p w14:paraId="1F612A9F" w14:textId="77777777" w:rsidR="002F4123" w:rsidRPr="00F923CC" w:rsidRDefault="002F4123" w:rsidP="002F4123">
      <w:pPr>
        <w:rPr>
          <w:rFonts w:ascii="Calibri" w:hAnsi="Calibri" w:cs="Arial"/>
          <w:b/>
        </w:rPr>
      </w:pPr>
    </w:p>
    <w:p w14:paraId="6DACD9F2" w14:textId="77777777" w:rsidR="002F4123" w:rsidRPr="00F923CC" w:rsidRDefault="002F4123" w:rsidP="002F4123">
      <w:pPr>
        <w:rPr>
          <w:rFonts w:ascii="Calibri" w:hAnsi="Calibri" w:cs="Arial"/>
          <w:b/>
        </w:rPr>
      </w:pPr>
      <w:r w:rsidRPr="00F923CC">
        <w:rPr>
          <w:rFonts w:ascii="Calibri" w:hAnsi="Calibri" w:cs="Arial"/>
          <w:b/>
        </w:rPr>
        <w:t>DESCRIPTION OF COURSE</w:t>
      </w:r>
      <w:r>
        <w:rPr>
          <w:rFonts w:ascii="Calibri" w:hAnsi="Calibri" w:cs="Arial"/>
          <w:b/>
        </w:rPr>
        <w:t>:</w:t>
      </w:r>
    </w:p>
    <w:p w14:paraId="1B31FDFF" w14:textId="77777777" w:rsidR="002F4123" w:rsidRPr="00242210" w:rsidRDefault="002F4123" w:rsidP="002F4123">
      <w:pPr>
        <w:rPr>
          <w:rFonts w:asciiTheme="minorHAnsi" w:hAnsiTheme="minorHAnsi"/>
          <w:color w:val="000000"/>
        </w:rPr>
      </w:pPr>
      <w:r w:rsidRPr="00242210">
        <w:rPr>
          <w:rFonts w:asciiTheme="minorHAnsi" w:hAnsiTheme="minorHAnsi"/>
          <w:color w:val="000000"/>
        </w:rPr>
        <w:t>The average building is far more technologically sophisticated than the home of just a few years ago. The Audio/Video Technology course prepares the commercial install/technician to understand this technological sophistication. The course familiarizes the student with wireless control technologies, cabling infrastructures, audio/video fundamentals, commercial theater basics, automation controls, and RF distribution. The content of this course will prove to be useful in the commercial construction industry.</w:t>
      </w:r>
    </w:p>
    <w:p w14:paraId="67E9D476" w14:textId="77777777" w:rsidR="002F4123" w:rsidRPr="00F923CC" w:rsidRDefault="002F4123" w:rsidP="002F4123">
      <w:pPr>
        <w:rPr>
          <w:rFonts w:ascii="Calibri" w:hAnsi="Calibri" w:cs="Arial"/>
          <w:b/>
        </w:rPr>
      </w:pPr>
    </w:p>
    <w:p w14:paraId="10888EE2" w14:textId="77777777" w:rsidR="002F4123" w:rsidRPr="00F923CC" w:rsidRDefault="002F4123" w:rsidP="002F4123">
      <w:pPr>
        <w:rPr>
          <w:rFonts w:ascii="Calibri" w:hAnsi="Calibri" w:cs="Arial"/>
          <w:b/>
        </w:rPr>
      </w:pPr>
      <w:r w:rsidRPr="005364E5">
        <w:rPr>
          <w:rFonts w:ascii="Calibri" w:hAnsi="Calibri" w:cs="Arial"/>
          <w:b/>
        </w:rPr>
        <w:t>STUDENT LEARNING OUTCOMES</w:t>
      </w:r>
    </w:p>
    <w:p w14:paraId="61DE29AC" w14:textId="77777777" w:rsidR="002F4123" w:rsidRPr="00242210" w:rsidRDefault="002F4123" w:rsidP="002F4123">
      <w:pPr>
        <w:pStyle w:val="ListParagraph"/>
        <w:numPr>
          <w:ilvl w:val="0"/>
          <w:numId w:val="3"/>
        </w:numPr>
        <w:rPr>
          <w:rFonts w:asciiTheme="minorHAnsi" w:hAnsiTheme="minorHAnsi" w:cs="Calibri"/>
        </w:rPr>
      </w:pPr>
      <w:r w:rsidRPr="00242210">
        <w:rPr>
          <w:rFonts w:asciiTheme="minorHAnsi" w:hAnsiTheme="minorHAnsi" w:cs="Calibri"/>
        </w:rPr>
        <w:t xml:space="preserve">Provide an overview of current wireless control technology.  </w:t>
      </w:r>
    </w:p>
    <w:p w14:paraId="22F1A6D2" w14:textId="77777777" w:rsidR="002F4123" w:rsidRPr="00242210" w:rsidRDefault="002F4123" w:rsidP="002F4123">
      <w:pPr>
        <w:pStyle w:val="ListParagraph"/>
        <w:numPr>
          <w:ilvl w:val="0"/>
          <w:numId w:val="3"/>
        </w:numPr>
        <w:rPr>
          <w:rFonts w:asciiTheme="minorHAnsi" w:hAnsiTheme="minorHAnsi" w:cs="Calibri"/>
        </w:rPr>
      </w:pPr>
      <w:r w:rsidRPr="00242210">
        <w:rPr>
          <w:rFonts w:asciiTheme="minorHAnsi" w:hAnsiTheme="minorHAnsi" w:cs="Calibri"/>
        </w:rPr>
        <w:t>Detail at least three key aspects of a typical building’s cabling infrastructure.</w:t>
      </w:r>
    </w:p>
    <w:p w14:paraId="2B997904" w14:textId="77777777" w:rsidR="002F4123" w:rsidRPr="00242210" w:rsidRDefault="002F4123" w:rsidP="002F4123">
      <w:pPr>
        <w:pStyle w:val="ListParagraph"/>
        <w:numPr>
          <w:ilvl w:val="0"/>
          <w:numId w:val="3"/>
        </w:numPr>
        <w:rPr>
          <w:rFonts w:asciiTheme="minorHAnsi" w:hAnsiTheme="minorHAnsi" w:cs="Calibri"/>
        </w:rPr>
      </w:pPr>
      <w:r w:rsidRPr="00242210">
        <w:rPr>
          <w:rFonts w:asciiTheme="minorHAnsi" w:hAnsiTheme="minorHAnsi" w:cs="Calibri"/>
        </w:rPr>
        <w:t>List at least three examples of automation controls found in a typical building.</w:t>
      </w:r>
    </w:p>
    <w:p w14:paraId="39C4672B" w14:textId="77777777" w:rsidR="002F4123" w:rsidRPr="00242210" w:rsidRDefault="002F4123" w:rsidP="002F4123">
      <w:pPr>
        <w:pStyle w:val="ListParagraph"/>
        <w:numPr>
          <w:ilvl w:val="0"/>
          <w:numId w:val="3"/>
        </w:numPr>
        <w:rPr>
          <w:rFonts w:asciiTheme="minorHAnsi" w:hAnsiTheme="minorHAnsi" w:cs="Calibri"/>
        </w:rPr>
      </w:pPr>
      <w:r w:rsidRPr="00242210">
        <w:rPr>
          <w:rFonts w:asciiTheme="minorHAnsi" w:hAnsiTheme="minorHAnsi" w:cs="Calibri"/>
        </w:rPr>
        <w:t>Lay out a comprehensive plan for minimizing signal interference among AV systems in a typical building.</w:t>
      </w:r>
    </w:p>
    <w:p w14:paraId="3EB6B8DC" w14:textId="77777777" w:rsidR="002F4123" w:rsidRDefault="002F4123" w:rsidP="002F4123">
      <w:pPr>
        <w:rPr>
          <w:rFonts w:ascii="Calibri" w:hAnsi="Calibri" w:cs="Arial"/>
          <w:b/>
        </w:rPr>
      </w:pPr>
    </w:p>
    <w:p w14:paraId="02DE9A68" w14:textId="77777777" w:rsidR="006F38FD" w:rsidRPr="00F3549D" w:rsidRDefault="006F38FD" w:rsidP="006F38FD">
      <w:pPr>
        <w:rPr>
          <w:rFonts w:ascii="Calibri" w:hAnsi="Calibri" w:cs="Arial"/>
          <w:b/>
          <w:i/>
        </w:rPr>
      </w:pPr>
      <w:bookmarkStart w:id="0" w:name="_Hlk506969946"/>
      <w:bookmarkStart w:id="1" w:name="_Hlk495592716"/>
      <w:r w:rsidRPr="00F3549D">
        <w:rPr>
          <w:rFonts w:ascii="Calibri" w:hAnsi="Calibri" w:cs="Arial"/>
          <w:b/>
        </w:rPr>
        <w:t xml:space="preserve">PROGRAM OUTCOMES </w:t>
      </w:r>
    </w:p>
    <w:p w14:paraId="30D62A06" w14:textId="77777777" w:rsidR="006F38FD" w:rsidRPr="009C1964" w:rsidRDefault="006F38FD" w:rsidP="006F38FD">
      <w:pPr>
        <w:numPr>
          <w:ilvl w:val="0"/>
          <w:numId w:val="5"/>
        </w:numPr>
        <w:rPr>
          <w:rFonts w:asciiTheme="minorHAnsi" w:hAnsiTheme="minorHAnsi"/>
        </w:rPr>
      </w:pPr>
      <w:r w:rsidRPr="009C1964">
        <w:rPr>
          <w:rFonts w:asciiTheme="minorHAnsi" w:hAnsiTheme="minorHAnsi"/>
        </w:rPr>
        <w:t>Understand the role and function of low-voltage installer technicians in the construction industry.</w:t>
      </w:r>
    </w:p>
    <w:p w14:paraId="23170266" w14:textId="77777777" w:rsidR="006F38FD" w:rsidRPr="00F3549D" w:rsidRDefault="006F38FD" w:rsidP="006F38FD">
      <w:pPr>
        <w:numPr>
          <w:ilvl w:val="0"/>
          <w:numId w:val="5"/>
        </w:numPr>
        <w:rPr>
          <w:rFonts w:ascii="Calibri" w:hAnsi="Calibri"/>
        </w:rPr>
      </w:pPr>
      <w:r w:rsidRPr="009C1964">
        <w:rPr>
          <w:rFonts w:asciiTheme="minorHAnsi" w:hAnsiTheme="minorHAnsi"/>
        </w:rPr>
        <w:t>Interrelate the low-voltage work they perform with the other trades in the overall scope of a construction project.</w:t>
      </w:r>
    </w:p>
    <w:p w14:paraId="44C3C1D8" w14:textId="77777777" w:rsidR="006F38FD" w:rsidRPr="000F686E" w:rsidRDefault="006F38FD" w:rsidP="006F38FD">
      <w:pPr>
        <w:pStyle w:val="NormalWeb"/>
        <w:numPr>
          <w:ilvl w:val="0"/>
          <w:numId w:val="5"/>
        </w:numPr>
        <w:rPr>
          <w:rFonts w:ascii="Calibri" w:hAnsi="Calibri"/>
        </w:rPr>
      </w:pPr>
      <w:r w:rsidRPr="00F3549D">
        <w:rPr>
          <w:rFonts w:ascii="Calibri" w:hAnsi="Calibri"/>
        </w:rPr>
        <w:t xml:space="preserve">Apply underlying theories and principles that are foundational </w:t>
      </w:r>
      <w:r w:rsidRPr="000F686E">
        <w:rPr>
          <w:rFonts w:asciiTheme="minorHAnsi" w:hAnsiTheme="minorHAnsi"/>
        </w:rPr>
        <w:t>to the low-voltage installer technician trade.</w:t>
      </w:r>
    </w:p>
    <w:p w14:paraId="24F05D8D" w14:textId="77777777" w:rsidR="006F38FD" w:rsidRPr="000F686E" w:rsidRDefault="006F38FD" w:rsidP="006F38FD">
      <w:pPr>
        <w:pStyle w:val="NormalWeb"/>
        <w:numPr>
          <w:ilvl w:val="0"/>
          <w:numId w:val="5"/>
        </w:numPr>
        <w:rPr>
          <w:rFonts w:ascii="Calibri" w:hAnsi="Calibri"/>
        </w:rPr>
      </w:pPr>
      <w:r>
        <w:rPr>
          <w:rFonts w:asciiTheme="minorHAnsi" w:hAnsiTheme="minorHAnsi"/>
        </w:rPr>
        <w:t xml:space="preserve">Be </w:t>
      </w:r>
      <w:r w:rsidRPr="000F686E">
        <w:rPr>
          <w:rFonts w:asciiTheme="minorHAnsi" w:hAnsiTheme="minorHAnsi"/>
        </w:rPr>
        <w:t>qualified and prepared to become a lead worker and/or mentor to others on construction and maintenance job sites.</w:t>
      </w:r>
    </w:p>
    <w:p w14:paraId="3441BB25" w14:textId="77777777" w:rsidR="006F38FD" w:rsidRPr="000F686E" w:rsidRDefault="006F38FD" w:rsidP="006F38FD">
      <w:pPr>
        <w:pStyle w:val="NormalWeb"/>
        <w:numPr>
          <w:ilvl w:val="0"/>
          <w:numId w:val="5"/>
        </w:numPr>
        <w:rPr>
          <w:rFonts w:asciiTheme="minorHAnsi" w:hAnsiTheme="minorHAnsi"/>
        </w:rPr>
      </w:pPr>
      <w:r w:rsidRPr="000F686E">
        <w:rPr>
          <w:rFonts w:asciiTheme="minorHAnsi" w:hAnsiTheme="minorHAnsi"/>
        </w:rPr>
        <w:t>Demonstrate skills and proper work practices in all installation, renovation, or repair activities.</w:t>
      </w:r>
    </w:p>
    <w:p w14:paraId="58B55ADF" w14:textId="77777777" w:rsidR="006F38FD" w:rsidRPr="00F3549D" w:rsidRDefault="006F38FD" w:rsidP="006F38FD">
      <w:pPr>
        <w:pStyle w:val="NormalWeb"/>
        <w:numPr>
          <w:ilvl w:val="0"/>
          <w:numId w:val="5"/>
        </w:numPr>
        <w:rPr>
          <w:rFonts w:ascii="Calibri" w:hAnsi="Calibri"/>
        </w:rPr>
      </w:pPr>
      <w:r w:rsidRPr="00F3549D">
        <w:rPr>
          <w:rFonts w:ascii="Calibri" w:hAnsi="Calibri"/>
        </w:rPr>
        <w:t xml:space="preserve">Read, interpret, and follow construction drawings. </w:t>
      </w:r>
    </w:p>
    <w:p w14:paraId="406C1473" w14:textId="77777777" w:rsidR="006F38FD" w:rsidRPr="00F3549D" w:rsidRDefault="006F38FD" w:rsidP="006F38FD">
      <w:pPr>
        <w:pStyle w:val="NormalWeb"/>
        <w:numPr>
          <w:ilvl w:val="0"/>
          <w:numId w:val="5"/>
        </w:numPr>
        <w:rPr>
          <w:rFonts w:ascii="Calibri" w:hAnsi="Calibri"/>
        </w:rPr>
      </w:pPr>
      <w:r w:rsidRPr="00F3549D">
        <w:rPr>
          <w:rFonts w:ascii="Calibri" w:hAnsi="Calibri"/>
        </w:rPr>
        <w:t>Apply current industry-specific building codes in the planning and execution of</w:t>
      </w:r>
      <w:r>
        <w:rPr>
          <w:rFonts w:ascii="Calibri" w:hAnsi="Calibri"/>
        </w:rPr>
        <w:t xml:space="preserve"> their</w:t>
      </w:r>
      <w:r w:rsidRPr="00F3549D">
        <w:rPr>
          <w:rFonts w:ascii="Calibri" w:hAnsi="Calibri"/>
        </w:rPr>
        <w:t xml:space="preserve"> work</w:t>
      </w:r>
      <w:r>
        <w:rPr>
          <w:rFonts w:ascii="Calibri" w:hAnsi="Calibri"/>
        </w:rPr>
        <w:t>.</w:t>
      </w:r>
      <w:r w:rsidRPr="00F3549D">
        <w:rPr>
          <w:rFonts w:ascii="Calibri" w:hAnsi="Calibri"/>
        </w:rPr>
        <w:t xml:space="preserve"> </w:t>
      </w:r>
    </w:p>
    <w:p w14:paraId="0D5947C9" w14:textId="77777777" w:rsidR="006F38FD" w:rsidRPr="00F3549D" w:rsidRDefault="006F38FD" w:rsidP="006F38FD">
      <w:pPr>
        <w:pStyle w:val="NormalWeb"/>
        <w:numPr>
          <w:ilvl w:val="0"/>
          <w:numId w:val="5"/>
        </w:numPr>
        <w:rPr>
          <w:rFonts w:ascii="Calibri" w:hAnsi="Calibri"/>
          <w:b/>
          <w:bCs/>
          <w:i/>
        </w:rPr>
      </w:pPr>
      <w:r w:rsidRPr="00F3549D">
        <w:rPr>
          <w:rFonts w:ascii="Calibri" w:hAnsi="Calibri"/>
        </w:rPr>
        <w:t>Demonstrate the</w:t>
      </w:r>
      <w:r>
        <w:rPr>
          <w:rFonts w:ascii="Calibri" w:hAnsi="Calibri"/>
        </w:rPr>
        <w:t xml:space="preserve"> </w:t>
      </w:r>
      <w:r w:rsidRPr="00F3549D">
        <w:rPr>
          <w:rFonts w:ascii="Calibri" w:hAnsi="Calibri"/>
        </w:rPr>
        <w:t xml:space="preserve">proper use of safety procedures </w:t>
      </w:r>
      <w:r w:rsidRPr="000F686E">
        <w:rPr>
          <w:rFonts w:asciiTheme="minorHAnsi" w:hAnsiTheme="minorHAnsi"/>
        </w:rPr>
        <w:t>in all low-voltage installation and repair activities.</w:t>
      </w:r>
    </w:p>
    <w:bookmarkEnd w:id="0"/>
    <w:p w14:paraId="3523B2DA" w14:textId="77777777" w:rsidR="006F38FD" w:rsidRPr="00192A7C" w:rsidRDefault="006F38FD" w:rsidP="006F38FD">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35911DF4" w14:textId="77777777" w:rsidR="0045274B" w:rsidRDefault="006F38FD" w:rsidP="006F38FD">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45274B">
        <w:rPr>
          <w:rFonts w:ascii="Calibri" w:hAnsi="Calibri" w:cs="Tahoma"/>
          <w:b/>
        </w:rPr>
        <w:t>(BOLD - applies to this course)</w:t>
      </w:r>
      <w:r w:rsidR="0045274B">
        <w:rPr>
          <w:rFonts w:ascii="Calibri" w:hAnsi="Calibri" w:cs="Tahoma"/>
        </w:rPr>
        <w:t>:</w:t>
      </w:r>
    </w:p>
    <w:p w14:paraId="1B36DB6E" w14:textId="77777777" w:rsidR="0045274B" w:rsidRDefault="0045274B" w:rsidP="0045274B">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228CD0DF" w14:textId="77777777" w:rsidR="0045274B" w:rsidRDefault="0045274B" w:rsidP="0045274B">
      <w:pPr>
        <w:numPr>
          <w:ilvl w:val="0"/>
          <w:numId w:val="1"/>
        </w:numPr>
        <w:ind w:left="720" w:hanging="720"/>
        <w:rPr>
          <w:rFonts w:ascii="Calibri" w:hAnsi="Calibri" w:cs="Tahoma"/>
        </w:rPr>
      </w:pPr>
      <w:r>
        <w:rPr>
          <w:rFonts w:ascii="Calibri" w:hAnsi="Calibri" w:cs="Tahoma"/>
        </w:rPr>
        <w:lastRenderedPageBreak/>
        <w:t xml:space="preserve">Ethical Reasoning </w:t>
      </w:r>
    </w:p>
    <w:p w14:paraId="0F35C08C" w14:textId="77777777" w:rsidR="0045274B" w:rsidRPr="0045274B" w:rsidRDefault="0045274B" w:rsidP="0045274B">
      <w:pPr>
        <w:numPr>
          <w:ilvl w:val="0"/>
          <w:numId w:val="1"/>
        </w:numPr>
        <w:ind w:left="720" w:hanging="720"/>
        <w:rPr>
          <w:rFonts w:ascii="Calibri" w:hAnsi="Calibri" w:cs="Tahoma"/>
        </w:rPr>
      </w:pPr>
      <w:r w:rsidRPr="0045274B">
        <w:rPr>
          <w:rFonts w:ascii="Calibri" w:hAnsi="Calibri" w:cs="Tahoma"/>
        </w:rPr>
        <w:t>Quantitative Skills</w:t>
      </w:r>
    </w:p>
    <w:p w14:paraId="1C2883EB" w14:textId="77777777" w:rsidR="0045274B" w:rsidRPr="00975D43" w:rsidRDefault="0045274B" w:rsidP="0045274B">
      <w:pPr>
        <w:numPr>
          <w:ilvl w:val="0"/>
          <w:numId w:val="1"/>
        </w:numPr>
        <w:ind w:left="720" w:hanging="720"/>
        <w:rPr>
          <w:rFonts w:ascii="Calibri" w:hAnsi="Calibri" w:cs="Tahoma"/>
          <w:b/>
        </w:rPr>
      </w:pPr>
      <w:r w:rsidRPr="00975D43">
        <w:rPr>
          <w:rFonts w:ascii="Calibri" w:hAnsi="Calibri" w:cs="Tahoma"/>
          <w:b/>
        </w:rPr>
        <w:t xml:space="preserve">Scientific Literacy </w:t>
      </w:r>
    </w:p>
    <w:p w14:paraId="595985AB" w14:textId="77777777" w:rsidR="0045274B" w:rsidRDefault="0045274B" w:rsidP="0045274B">
      <w:pPr>
        <w:numPr>
          <w:ilvl w:val="0"/>
          <w:numId w:val="1"/>
        </w:numPr>
        <w:ind w:left="720" w:hanging="720"/>
        <w:rPr>
          <w:rFonts w:ascii="Calibri" w:hAnsi="Calibri" w:cs="Tahoma"/>
        </w:rPr>
      </w:pPr>
      <w:r>
        <w:rPr>
          <w:rFonts w:ascii="Calibri" w:hAnsi="Calibri" w:cs="Tahoma"/>
        </w:rPr>
        <w:t>Technological Competence</w:t>
      </w:r>
    </w:p>
    <w:p w14:paraId="5A69CCE8" w14:textId="77777777" w:rsidR="0045274B" w:rsidRDefault="0045274B" w:rsidP="0045274B">
      <w:pPr>
        <w:numPr>
          <w:ilvl w:val="0"/>
          <w:numId w:val="1"/>
        </w:numPr>
        <w:ind w:left="720" w:hanging="720"/>
        <w:rPr>
          <w:rFonts w:ascii="Calibri" w:hAnsi="Calibri" w:cs="Tahoma"/>
        </w:rPr>
      </w:pPr>
      <w:r>
        <w:rPr>
          <w:rFonts w:ascii="Calibri" w:hAnsi="Calibri" w:cs="Tahoma"/>
        </w:rPr>
        <w:t>Communication Competence</w:t>
      </w:r>
    </w:p>
    <w:p w14:paraId="27E6CDAE" w14:textId="77777777" w:rsidR="0045274B" w:rsidRDefault="0045274B" w:rsidP="0045274B">
      <w:pPr>
        <w:numPr>
          <w:ilvl w:val="0"/>
          <w:numId w:val="1"/>
        </w:numPr>
        <w:ind w:left="720" w:hanging="720"/>
        <w:rPr>
          <w:rFonts w:ascii="Calibri" w:hAnsi="Calibri" w:cs="Tahoma"/>
        </w:rPr>
      </w:pPr>
      <w:r>
        <w:rPr>
          <w:rFonts w:ascii="Calibri" w:hAnsi="Calibri" w:cs="Tahoma"/>
        </w:rPr>
        <w:t xml:space="preserve">Cultural and Social Awareness </w:t>
      </w:r>
    </w:p>
    <w:p w14:paraId="5C6D472E" w14:textId="77777777" w:rsidR="0045274B" w:rsidRDefault="0045274B" w:rsidP="0045274B">
      <w:pPr>
        <w:numPr>
          <w:ilvl w:val="0"/>
          <w:numId w:val="1"/>
        </w:numPr>
        <w:ind w:left="720" w:hanging="720"/>
        <w:rPr>
          <w:rFonts w:ascii="Calibri" w:hAnsi="Calibri" w:cs="Tahoma"/>
        </w:rPr>
      </w:pPr>
      <w:r>
        <w:rPr>
          <w:rFonts w:ascii="Calibri" w:hAnsi="Calibri" w:cs="Tahoma"/>
        </w:rPr>
        <w:t>Professional &amp; Life Skills</w:t>
      </w:r>
    </w:p>
    <w:bookmarkEnd w:id="1"/>
    <w:p w14:paraId="675087AD" w14:textId="77777777" w:rsidR="002F4123" w:rsidRPr="00BF7B34" w:rsidRDefault="002F4123" w:rsidP="002F4123">
      <w:pPr>
        <w:ind w:left="720"/>
        <w:rPr>
          <w:rFonts w:ascii="Calibri" w:hAnsi="Calibri" w:cs="Tahoma"/>
        </w:rPr>
      </w:pPr>
    </w:p>
    <w:p w14:paraId="1771DB21" w14:textId="77777777" w:rsidR="006F38FD" w:rsidRDefault="006F38FD" w:rsidP="006F38FD">
      <w:pPr>
        <w:rPr>
          <w:rFonts w:ascii="Calibri" w:hAnsi="Calibri"/>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05F04E51" w14:textId="77777777" w:rsidR="006F38FD" w:rsidRDefault="006F38FD" w:rsidP="002F4123">
      <w:pPr>
        <w:rPr>
          <w:rFonts w:ascii="Calibri" w:hAnsi="Calibri" w:cs="Arial"/>
          <w:b/>
        </w:rPr>
      </w:pPr>
    </w:p>
    <w:p w14:paraId="6EF93E48" w14:textId="77777777" w:rsidR="002F4123" w:rsidRPr="00F923CC" w:rsidRDefault="002F4123" w:rsidP="002F4123">
      <w:pPr>
        <w:rPr>
          <w:rFonts w:ascii="Calibri" w:hAnsi="Calibri" w:cs="Arial"/>
          <w:b/>
        </w:rPr>
      </w:pPr>
      <w:r>
        <w:rPr>
          <w:rFonts w:ascii="Calibri" w:hAnsi="Calibri" w:cs="Arial"/>
          <w:b/>
        </w:rPr>
        <w:t>COURSE MATERIALS REQUIRED</w:t>
      </w:r>
    </w:p>
    <w:p w14:paraId="6AD74D95" w14:textId="77777777" w:rsidR="002F4123" w:rsidRPr="00046BEC" w:rsidRDefault="002F4123" w:rsidP="002F4123">
      <w:pPr>
        <w:rPr>
          <w:rFonts w:ascii="Calibri" w:hAnsi="Calibri" w:cs="Arial"/>
        </w:rPr>
      </w:pPr>
      <w:r>
        <w:rPr>
          <w:rFonts w:ascii="Calibri" w:hAnsi="Calibri" w:cs="Arial"/>
        </w:rPr>
        <w:t>White Board; PC Terminal with Video Display and Projection Capability; Demonstration Tools, and plumbing materials.</w:t>
      </w:r>
    </w:p>
    <w:p w14:paraId="60C85007" w14:textId="77777777" w:rsidR="002F4123" w:rsidRDefault="002F4123" w:rsidP="002F4123">
      <w:pPr>
        <w:rPr>
          <w:rFonts w:ascii="Calibri" w:hAnsi="Calibri" w:cs="Arial"/>
          <w:b/>
        </w:rPr>
      </w:pPr>
    </w:p>
    <w:p w14:paraId="7FB302F7" w14:textId="77777777" w:rsidR="002F4123" w:rsidRDefault="002F4123" w:rsidP="002F4123">
      <w:pPr>
        <w:rPr>
          <w:rFonts w:ascii="Calibri" w:hAnsi="Calibri" w:cs="Arial"/>
          <w:b/>
        </w:rPr>
      </w:pPr>
      <w:r w:rsidRPr="00F923CC">
        <w:rPr>
          <w:rFonts w:ascii="Calibri" w:hAnsi="Calibri" w:cs="Arial"/>
          <w:b/>
        </w:rPr>
        <w:t>TEXTBOOK, MANUALS, REFERENCES, AND OTHER READINGS</w:t>
      </w:r>
    </w:p>
    <w:p w14:paraId="1185C98D" w14:textId="77777777" w:rsidR="002F4123" w:rsidRPr="006F38FD" w:rsidRDefault="002F4123" w:rsidP="002F4123">
      <w:pPr>
        <w:pStyle w:val="BodyTextIndent"/>
        <w:tabs>
          <w:tab w:val="right" w:pos="2520"/>
        </w:tabs>
        <w:spacing w:line="220" w:lineRule="exact"/>
        <w:ind w:left="0"/>
        <w:rPr>
          <w:rFonts w:asciiTheme="minorHAnsi" w:hAnsiTheme="minorHAnsi"/>
          <w:sz w:val="24"/>
          <w:szCs w:val="24"/>
        </w:rPr>
      </w:pPr>
      <w:r w:rsidRPr="006F38FD">
        <w:rPr>
          <w:rFonts w:asciiTheme="minorHAnsi" w:hAnsiTheme="minorHAnsi"/>
          <w:sz w:val="24"/>
          <w:szCs w:val="24"/>
          <w:u w:val="single"/>
        </w:rPr>
        <w:t>Residential Audio &amp; Video Systems</w:t>
      </w:r>
      <w:r w:rsidRPr="006F38FD">
        <w:rPr>
          <w:rFonts w:asciiTheme="minorHAnsi" w:hAnsiTheme="minorHAnsi"/>
          <w:sz w:val="24"/>
          <w:szCs w:val="24"/>
        </w:rPr>
        <w:t xml:space="preserve">, </w:t>
      </w:r>
      <w:proofErr w:type="spellStart"/>
      <w:r w:rsidRPr="006F38FD">
        <w:rPr>
          <w:rFonts w:asciiTheme="minorHAnsi" w:hAnsiTheme="minorHAnsi"/>
          <w:sz w:val="24"/>
          <w:szCs w:val="24"/>
        </w:rPr>
        <w:t>Heathkit</w:t>
      </w:r>
      <w:proofErr w:type="spellEnd"/>
      <w:r w:rsidRPr="006F38FD">
        <w:rPr>
          <w:rFonts w:asciiTheme="minorHAnsi" w:hAnsiTheme="minorHAnsi"/>
          <w:sz w:val="24"/>
          <w:szCs w:val="24"/>
        </w:rPr>
        <w:t xml:space="preserve"> Company, Inc., Benton Harbor, MI, 2006. ISBN: 0-87119-380-9; </w:t>
      </w:r>
      <w:r w:rsidRPr="006F38FD">
        <w:rPr>
          <w:rFonts w:asciiTheme="minorHAnsi" w:hAnsiTheme="minorHAnsi"/>
          <w:sz w:val="24"/>
          <w:szCs w:val="24"/>
          <w:u w:val="single"/>
        </w:rPr>
        <w:t>NJATC Course in Residential Advanced Technology Student Workbook</w:t>
      </w:r>
      <w:r w:rsidRPr="006F38FD">
        <w:rPr>
          <w:rFonts w:asciiTheme="minorHAnsi" w:hAnsiTheme="minorHAnsi"/>
          <w:sz w:val="24"/>
          <w:szCs w:val="24"/>
        </w:rPr>
        <w:t>, 2006.</w:t>
      </w:r>
    </w:p>
    <w:p w14:paraId="5491D799" w14:textId="77777777" w:rsidR="002F4123" w:rsidRDefault="002F4123" w:rsidP="002F4123">
      <w:pPr>
        <w:pStyle w:val="BodyTextIndent"/>
        <w:tabs>
          <w:tab w:val="right" w:pos="2520"/>
        </w:tabs>
        <w:spacing w:line="220" w:lineRule="exact"/>
        <w:ind w:left="0"/>
        <w:rPr>
          <w:szCs w:val="22"/>
        </w:rPr>
      </w:pPr>
    </w:p>
    <w:p w14:paraId="7A08FD51" w14:textId="77777777" w:rsidR="002F4123" w:rsidRPr="00F923CC" w:rsidRDefault="002F4123" w:rsidP="002F4123">
      <w:pPr>
        <w:rPr>
          <w:rFonts w:ascii="Calibri" w:hAnsi="Calibri" w:cs="Arial"/>
          <w:b/>
        </w:rPr>
      </w:pPr>
      <w:r>
        <w:rPr>
          <w:rFonts w:ascii="Calibri" w:hAnsi="Calibri" w:cs="Arial"/>
          <w:b/>
        </w:rPr>
        <w:t>GENERAL INSTRUCTIONAL METHODS</w:t>
      </w:r>
    </w:p>
    <w:p w14:paraId="45EB0C7A" w14:textId="77777777" w:rsidR="0045274B" w:rsidRDefault="002F4123" w:rsidP="0045274B">
      <w:pPr>
        <w:rPr>
          <w:rFonts w:ascii="Calibri" w:hAnsi="Calibri" w:cs="Arial"/>
          <w:b/>
        </w:rPr>
      </w:pPr>
      <w:r>
        <w:rPr>
          <w:rFonts w:ascii="Calibri" w:hAnsi="Calibri" w:cs="Arial"/>
        </w:rPr>
        <w:t>Lecture, Demonstration, Practical Exercise, and Technical Videos</w:t>
      </w:r>
    </w:p>
    <w:p w14:paraId="654A8E7E" w14:textId="77777777" w:rsidR="002F4123" w:rsidRDefault="002F4123" w:rsidP="002F4123">
      <w:pPr>
        <w:rPr>
          <w:rFonts w:ascii="Calibri" w:hAnsi="Calibri" w:cs="Arial"/>
          <w:b/>
        </w:rPr>
      </w:pPr>
    </w:p>
    <w:p w14:paraId="7849605F" w14:textId="77777777" w:rsidR="002F4123" w:rsidRPr="00F923CC" w:rsidRDefault="002F4123" w:rsidP="002F4123">
      <w:pPr>
        <w:rPr>
          <w:rFonts w:ascii="Calibri" w:hAnsi="Calibri" w:cs="Arial"/>
          <w:b/>
        </w:rPr>
      </w:pPr>
      <w:r w:rsidRPr="00F923CC">
        <w:rPr>
          <w:rFonts w:ascii="Calibri" w:hAnsi="Calibri" w:cs="Arial"/>
          <w:b/>
        </w:rPr>
        <w:t>STAND</w:t>
      </w:r>
      <w:r>
        <w:rPr>
          <w:rFonts w:ascii="Calibri" w:hAnsi="Calibri" w:cs="Arial"/>
          <w:b/>
        </w:rPr>
        <w:t>ARDS AND METHODS FOR EVALUATION</w:t>
      </w:r>
    </w:p>
    <w:p w14:paraId="32030C3B" w14:textId="77777777" w:rsidR="002F4123" w:rsidRDefault="002F4123" w:rsidP="002F4123">
      <w:pPr>
        <w:rPr>
          <w:rFonts w:ascii="Calibri" w:hAnsi="Calibri" w:cs="Arial"/>
        </w:rPr>
      </w:pPr>
      <w:r>
        <w:rPr>
          <w:rFonts w:ascii="Calibri" w:hAnsi="Calibri" w:cs="Arial"/>
        </w:rPr>
        <w:t>Homework -</w:t>
      </w:r>
      <w:r>
        <w:rPr>
          <w:rFonts w:ascii="Calibri" w:hAnsi="Calibri" w:cs="Arial"/>
        </w:rPr>
        <w:tab/>
      </w:r>
      <w:r>
        <w:rPr>
          <w:rFonts w:ascii="Calibri" w:hAnsi="Calibri" w:cs="Arial"/>
        </w:rPr>
        <w:tab/>
      </w:r>
      <w:r>
        <w:rPr>
          <w:rFonts w:ascii="Calibri" w:hAnsi="Calibri" w:cs="Arial"/>
        </w:rPr>
        <w:tab/>
        <w:t>20%</w:t>
      </w:r>
    </w:p>
    <w:p w14:paraId="39F906AE" w14:textId="77777777" w:rsidR="002F4123" w:rsidRDefault="002F4123" w:rsidP="002F4123">
      <w:pPr>
        <w:rPr>
          <w:rFonts w:ascii="Calibri" w:hAnsi="Calibri" w:cs="Arial"/>
        </w:rPr>
      </w:pPr>
      <w:r>
        <w:rPr>
          <w:rFonts w:ascii="Calibri" w:hAnsi="Calibri" w:cs="Arial"/>
        </w:rPr>
        <w:t>Quizzes and Midterm -</w:t>
      </w:r>
      <w:r>
        <w:rPr>
          <w:rFonts w:ascii="Calibri" w:hAnsi="Calibri" w:cs="Arial"/>
        </w:rPr>
        <w:tab/>
        <w:t>30%</w:t>
      </w:r>
    </w:p>
    <w:p w14:paraId="2182137C" w14:textId="77777777" w:rsidR="002F4123" w:rsidRDefault="002F4123" w:rsidP="002F4123">
      <w:pPr>
        <w:rPr>
          <w:rFonts w:ascii="Calibri" w:hAnsi="Calibri" w:cs="Arial"/>
        </w:rPr>
      </w:pPr>
      <w:r>
        <w:rPr>
          <w:rFonts w:ascii="Calibri" w:hAnsi="Calibri" w:cs="Arial"/>
        </w:rPr>
        <w:t>Final Exam (comprehensive)-</w:t>
      </w:r>
      <w:r>
        <w:rPr>
          <w:rFonts w:ascii="Calibri" w:hAnsi="Calibri" w:cs="Arial"/>
        </w:rPr>
        <w:tab/>
        <w:t>30%</w:t>
      </w:r>
    </w:p>
    <w:p w14:paraId="16324076" w14:textId="77777777" w:rsidR="002F4123" w:rsidRPr="00046BEC" w:rsidRDefault="002F4123" w:rsidP="002F4123">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20%</w:t>
      </w:r>
    </w:p>
    <w:p w14:paraId="20DF9C20" w14:textId="77777777" w:rsidR="002F4123" w:rsidRPr="00F923CC" w:rsidRDefault="002F4123" w:rsidP="002F4123">
      <w:pPr>
        <w:rPr>
          <w:rFonts w:ascii="Calibri" w:hAnsi="Calibri" w:cs="Arial"/>
          <w:b/>
        </w:rPr>
      </w:pPr>
    </w:p>
    <w:p w14:paraId="3D754660" w14:textId="77777777" w:rsidR="002F4123" w:rsidRPr="00F923CC" w:rsidRDefault="002F4123" w:rsidP="002F4123">
      <w:pPr>
        <w:rPr>
          <w:rFonts w:ascii="Calibri" w:hAnsi="Calibri" w:cs="Arial"/>
          <w:b/>
        </w:rPr>
      </w:pPr>
      <w:r>
        <w:rPr>
          <w:rFonts w:ascii="Calibri" w:hAnsi="Calibri" w:cs="Arial"/>
          <w:b/>
        </w:rPr>
        <w:t>GRADING SCALE</w:t>
      </w:r>
    </w:p>
    <w:p w14:paraId="5719A70B" w14:textId="77777777" w:rsidR="002F4123" w:rsidRDefault="002F4123" w:rsidP="002F4123">
      <w:pPr>
        <w:rPr>
          <w:rFonts w:ascii="Calibri" w:hAnsi="Calibri" w:cs="Arial"/>
        </w:rPr>
      </w:pPr>
      <w:r>
        <w:rPr>
          <w:rFonts w:ascii="Calibri" w:hAnsi="Calibri" w:cs="Arial"/>
        </w:rPr>
        <w:t>92 – 100</w:t>
      </w:r>
      <w:r>
        <w:rPr>
          <w:rFonts w:ascii="Calibri" w:hAnsi="Calibri" w:cs="Arial"/>
        </w:rPr>
        <w:tab/>
        <w:t>A</w:t>
      </w:r>
    </w:p>
    <w:p w14:paraId="0E2A267E" w14:textId="77777777" w:rsidR="002F4123" w:rsidRDefault="002F4123" w:rsidP="002F4123">
      <w:pPr>
        <w:rPr>
          <w:rFonts w:ascii="Calibri" w:hAnsi="Calibri" w:cs="Arial"/>
        </w:rPr>
      </w:pPr>
      <w:r>
        <w:rPr>
          <w:rFonts w:ascii="Calibri" w:hAnsi="Calibri" w:cs="Arial"/>
        </w:rPr>
        <w:t>84 – 91</w:t>
      </w:r>
      <w:r>
        <w:rPr>
          <w:rFonts w:ascii="Calibri" w:hAnsi="Calibri" w:cs="Arial"/>
        </w:rPr>
        <w:tab/>
        <w:t>.9</w:t>
      </w:r>
      <w:r>
        <w:rPr>
          <w:rFonts w:ascii="Calibri" w:hAnsi="Calibri" w:cs="Arial"/>
        </w:rPr>
        <w:tab/>
        <w:t>B</w:t>
      </w:r>
    </w:p>
    <w:p w14:paraId="02136CEB" w14:textId="77777777" w:rsidR="002F4123" w:rsidRDefault="002F4123" w:rsidP="002F4123">
      <w:pPr>
        <w:rPr>
          <w:rFonts w:ascii="Calibri" w:hAnsi="Calibri" w:cs="Arial"/>
        </w:rPr>
      </w:pPr>
      <w:r>
        <w:rPr>
          <w:rFonts w:ascii="Calibri" w:hAnsi="Calibri" w:cs="Arial"/>
        </w:rPr>
        <w:t>75 – 83.9</w:t>
      </w:r>
      <w:r>
        <w:rPr>
          <w:rFonts w:ascii="Calibri" w:hAnsi="Calibri" w:cs="Arial"/>
        </w:rPr>
        <w:tab/>
        <w:t>C</w:t>
      </w:r>
    </w:p>
    <w:p w14:paraId="3E462F3D" w14:textId="77777777" w:rsidR="002F4123" w:rsidRPr="00F923CC" w:rsidRDefault="002F4123" w:rsidP="002F4123">
      <w:pPr>
        <w:rPr>
          <w:rFonts w:ascii="Calibri" w:hAnsi="Calibri" w:cs="Arial"/>
          <w:b/>
        </w:rPr>
      </w:pPr>
      <w:r>
        <w:rPr>
          <w:rFonts w:ascii="Calibri" w:hAnsi="Calibri" w:cs="Arial"/>
        </w:rPr>
        <w:t>00 – 74</w:t>
      </w:r>
      <w:r>
        <w:rPr>
          <w:rFonts w:ascii="Calibri" w:hAnsi="Calibri" w:cs="Arial"/>
        </w:rPr>
        <w:tab/>
        <w:t>.9</w:t>
      </w:r>
      <w:r>
        <w:rPr>
          <w:rFonts w:ascii="Calibri" w:hAnsi="Calibri" w:cs="Arial"/>
        </w:rPr>
        <w:tab/>
        <w:t>E</w:t>
      </w:r>
    </w:p>
    <w:p w14:paraId="258F1606" w14:textId="77777777" w:rsidR="002F4123" w:rsidRPr="00F923CC" w:rsidRDefault="002F4123" w:rsidP="002F4123">
      <w:pPr>
        <w:rPr>
          <w:rFonts w:ascii="Calibri" w:hAnsi="Calibri" w:cs="Arial"/>
          <w:b/>
        </w:rPr>
      </w:pPr>
    </w:p>
    <w:p w14:paraId="7D4CAD02" w14:textId="77777777" w:rsidR="006F38FD" w:rsidRDefault="006F38FD" w:rsidP="006F38FD">
      <w:pPr>
        <w:rPr>
          <w:rFonts w:ascii="Calibri" w:hAnsi="Calibri" w:cs="Arial"/>
          <w:b/>
        </w:rPr>
      </w:pPr>
      <w:bookmarkStart w:id="2" w:name="_Hlk506970049"/>
      <w:r>
        <w:rPr>
          <w:rFonts w:ascii="Calibri" w:hAnsi="Calibri" w:cs="Arial"/>
          <w:b/>
        </w:rPr>
        <w:t>SPECIAL COURSE REQUIREMENTS</w:t>
      </w:r>
    </w:p>
    <w:p w14:paraId="019614D9" w14:textId="77777777" w:rsidR="006F38FD" w:rsidRDefault="006F38FD" w:rsidP="006F38FD">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75AA8AB1" w14:textId="77777777" w:rsidR="006F38FD" w:rsidRDefault="006F38FD" w:rsidP="006F38FD">
      <w:pPr>
        <w:rPr>
          <w:rFonts w:ascii="Calibri" w:hAnsi="Calibri" w:cs="Arial"/>
          <w:b/>
        </w:rPr>
      </w:pPr>
    </w:p>
    <w:p w14:paraId="2A979B8B" w14:textId="77777777" w:rsidR="006F38FD" w:rsidRPr="00F923CC" w:rsidRDefault="006F38FD" w:rsidP="006F38FD">
      <w:pPr>
        <w:rPr>
          <w:rFonts w:ascii="Calibri" w:hAnsi="Calibri" w:cs="Arial"/>
          <w:b/>
        </w:rPr>
      </w:pPr>
      <w:r w:rsidRPr="00F923CC">
        <w:rPr>
          <w:rFonts w:ascii="Calibri" w:hAnsi="Calibri" w:cs="Arial"/>
          <w:b/>
        </w:rPr>
        <w:t>ATTENDANCE POLICY</w:t>
      </w:r>
    </w:p>
    <w:p w14:paraId="1536F073" w14:textId="77777777" w:rsidR="006F38FD" w:rsidRDefault="006F38FD" w:rsidP="006F38FD">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w:t>
      </w:r>
      <w:r>
        <w:rPr>
          <w:rFonts w:ascii="Calibri" w:hAnsi="Calibri" w:cs="Arial"/>
        </w:rPr>
        <w:lastRenderedPageBreak/>
        <w:t>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111F4957" w14:textId="77777777" w:rsidR="00D01169" w:rsidRDefault="00D01169" w:rsidP="00D01169">
      <w:pPr>
        <w:rPr>
          <w:rFonts w:ascii="Calibri" w:hAnsi="Calibri" w:cs="Arial"/>
        </w:rPr>
      </w:pPr>
    </w:p>
    <w:p w14:paraId="784D58B5" w14:textId="77777777" w:rsidR="00D01169" w:rsidRDefault="00D01169" w:rsidP="00D01169">
      <w:pPr>
        <w:rPr>
          <w:rFonts w:asciiTheme="minorHAnsi" w:hAnsiTheme="minorHAnsi"/>
          <w:b/>
          <w:bCs/>
        </w:rPr>
      </w:pPr>
      <w:r w:rsidRPr="00D733A6">
        <w:rPr>
          <w:rFonts w:asciiTheme="minorHAnsi" w:hAnsiTheme="minorHAnsi"/>
          <w:b/>
          <w:bCs/>
        </w:rPr>
        <w:t>INCLEMENT WEATHER and OTHER EMERGENCIES</w:t>
      </w:r>
    </w:p>
    <w:p w14:paraId="4A510A3E" w14:textId="77777777" w:rsidR="00D01169" w:rsidRPr="00D733A6" w:rsidRDefault="00D01169" w:rsidP="00D01169">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2202DB58" w14:textId="77777777" w:rsidR="00D01169" w:rsidRDefault="00D01169" w:rsidP="00D01169">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62A58B3E" w14:textId="77777777" w:rsidR="00D01169" w:rsidRDefault="00D01169" w:rsidP="00D01169">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77B33428" w14:textId="03DBC648" w:rsidR="006F38FD" w:rsidRDefault="00D01169" w:rsidP="00D01169">
      <w:pPr>
        <w:rPr>
          <w:rFonts w:ascii="Calibri" w:hAnsi="Calibri" w:cs="Arial"/>
        </w:rPr>
      </w:pPr>
      <w:r>
        <w:rPr>
          <w:rFonts w:asciiTheme="minorHAnsi" w:hAnsiTheme="minorHAnsi"/>
        </w:rPr>
        <w:t>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w:t>
      </w:r>
    </w:p>
    <w:p w14:paraId="30E4CE34" w14:textId="77777777" w:rsidR="002F4123" w:rsidRPr="006F38FD" w:rsidRDefault="006F38FD" w:rsidP="006F38FD">
      <w:pPr>
        <w:pStyle w:val="NormalWeb"/>
        <w:rPr>
          <w:rFonts w:ascii="Calibri" w:hAnsi="Calibri"/>
        </w:rPr>
        <w:sectPr w:rsidR="002F4123" w:rsidRPr="006F38FD" w:rsidSect="00D81C5F">
          <w:pgSz w:w="12240" w:h="15840"/>
          <w:pgMar w:top="1152" w:right="1440" w:bottom="1152" w:left="1440" w:header="720" w:footer="720" w:gutter="0"/>
          <w:cols w:space="720"/>
          <w:docGrid w:linePitch="360"/>
        </w:sect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p w14:paraId="54C77B7A" w14:textId="77777777" w:rsidR="002F4123" w:rsidRPr="00E35B95" w:rsidRDefault="002F4123" w:rsidP="002F4123">
      <w:pPr>
        <w:rPr>
          <w:rFonts w:ascii="Calibri" w:hAnsi="Calibri" w:cs="Arial"/>
          <w:b/>
        </w:rPr>
      </w:pPr>
      <w:r w:rsidRPr="00E35B95">
        <w:rPr>
          <w:rFonts w:ascii="Calibri" w:hAnsi="Calibri" w:cs="Arial"/>
          <w:b/>
        </w:rPr>
        <w:lastRenderedPageBreak/>
        <w:t xml:space="preserve">WEEKLY </w:t>
      </w:r>
      <w:r w:rsidR="0045274B">
        <w:rPr>
          <w:rFonts w:ascii="Calibri" w:hAnsi="Calibri" w:cs="Arial"/>
          <w:b/>
        </w:rPr>
        <w:t>UNITS OF INSTRUCTION</w:t>
      </w:r>
    </w:p>
    <w:p w14:paraId="03D8E851" w14:textId="77777777" w:rsidR="002F4123" w:rsidRPr="00F923CC" w:rsidRDefault="002F4123" w:rsidP="002F4123">
      <w:pPr>
        <w:rPr>
          <w:rFonts w:ascii="Calibri" w:hAnsi="Calibri" w:cs="Arial"/>
        </w:r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975"/>
        <w:gridCol w:w="4140"/>
        <w:gridCol w:w="2227"/>
        <w:gridCol w:w="2363"/>
        <w:gridCol w:w="1800"/>
      </w:tblGrid>
      <w:tr w:rsidR="002F4123" w:rsidRPr="00E80D66" w14:paraId="604346BD" w14:textId="77777777" w:rsidTr="00C209DB">
        <w:tc>
          <w:tcPr>
            <w:tcW w:w="1463" w:type="dxa"/>
          </w:tcPr>
          <w:p w14:paraId="33551B9B" w14:textId="77777777" w:rsidR="002F4123" w:rsidRDefault="002F4123" w:rsidP="00696225">
            <w:pPr>
              <w:rPr>
                <w:rFonts w:ascii="Calibri" w:hAnsi="Calibri" w:cs="Arial"/>
                <w:b/>
                <w:sz w:val="28"/>
              </w:rPr>
            </w:pPr>
            <w:r>
              <w:rPr>
                <w:rFonts w:ascii="Calibri" w:hAnsi="Calibri" w:cs="Arial"/>
                <w:b/>
                <w:sz w:val="28"/>
              </w:rPr>
              <w:t>LEARNING</w:t>
            </w:r>
          </w:p>
          <w:p w14:paraId="6310DB47" w14:textId="77777777" w:rsidR="002F4123" w:rsidRPr="00E80D66" w:rsidRDefault="002F4123" w:rsidP="00696225">
            <w:pPr>
              <w:rPr>
                <w:rFonts w:ascii="Calibri" w:hAnsi="Calibri" w:cs="Arial"/>
                <w:b/>
                <w:sz w:val="28"/>
              </w:rPr>
            </w:pPr>
            <w:r>
              <w:rPr>
                <w:rFonts w:ascii="Calibri" w:hAnsi="Calibri" w:cs="Arial"/>
                <w:b/>
                <w:sz w:val="28"/>
              </w:rPr>
              <w:t>UNIT</w:t>
            </w:r>
          </w:p>
        </w:tc>
        <w:tc>
          <w:tcPr>
            <w:tcW w:w="1975" w:type="dxa"/>
          </w:tcPr>
          <w:p w14:paraId="18B9280F" w14:textId="77777777" w:rsidR="002F4123" w:rsidRPr="00E80D66" w:rsidRDefault="002F4123" w:rsidP="00696225">
            <w:pPr>
              <w:rPr>
                <w:rFonts w:ascii="Calibri" w:hAnsi="Calibri" w:cs="Arial"/>
                <w:b/>
                <w:sz w:val="28"/>
              </w:rPr>
            </w:pPr>
            <w:r w:rsidRPr="00E80D66">
              <w:rPr>
                <w:rFonts w:ascii="Calibri" w:hAnsi="Calibri" w:cs="Arial"/>
                <w:b/>
                <w:sz w:val="28"/>
              </w:rPr>
              <w:t>UNIT OF INSTRUCTION</w:t>
            </w:r>
          </w:p>
        </w:tc>
        <w:tc>
          <w:tcPr>
            <w:tcW w:w="4140" w:type="dxa"/>
          </w:tcPr>
          <w:p w14:paraId="12428531" w14:textId="77777777" w:rsidR="002F4123" w:rsidRPr="00E80D66" w:rsidRDefault="002F4123" w:rsidP="00696225">
            <w:pPr>
              <w:rPr>
                <w:rFonts w:ascii="Calibri" w:hAnsi="Calibri" w:cs="Arial"/>
                <w:b/>
                <w:sz w:val="28"/>
              </w:rPr>
            </w:pPr>
            <w:r w:rsidRPr="00E80D66">
              <w:rPr>
                <w:rFonts w:ascii="Calibri" w:hAnsi="Calibri" w:cs="Arial"/>
                <w:b/>
                <w:sz w:val="28"/>
              </w:rPr>
              <w:t>LEARNING OBJECTIVES/GOALS</w:t>
            </w:r>
          </w:p>
        </w:tc>
        <w:tc>
          <w:tcPr>
            <w:tcW w:w="2227" w:type="dxa"/>
          </w:tcPr>
          <w:p w14:paraId="1CFC760E" w14:textId="77777777" w:rsidR="002F4123" w:rsidRPr="00E80D66" w:rsidRDefault="002F4123" w:rsidP="00696225">
            <w:pPr>
              <w:rPr>
                <w:rFonts w:ascii="Calibri" w:hAnsi="Calibri" w:cs="Arial"/>
                <w:b/>
                <w:sz w:val="28"/>
              </w:rPr>
            </w:pPr>
            <w:r w:rsidRPr="00E80D66">
              <w:rPr>
                <w:rFonts w:ascii="Calibri" w:hAnsi="Calibri" w:cs="Arial"/>
                <w:b/>
                <w:sz w:val="28"/>
              </w:rPr>
              <w:t>ASSESSMENT METHODS</w:t>
            </w:r>
          </w:p>
        </w:tc>
        <w:tc>
          <w:tcPr>
            <w:tcW w:w="2363" w:type="dxa"/>
          </w:tcPr>
          <w:p w14:paraId="1C49B4FB" w14:textId="77777777" w:rsidR="002F4123" w:rsidRPr="00E80D66" w:rsidRDefault="00C209DB" w:rsidP="00696225">
            <w:pPr>
              <w:rPr>
                <w:rFonts w:ascii="Calibri" w:hAnsi="Calibri" w:cs="Arial"/>
                <w:b/>
                <w:sz w:val="28"/>
              </w:rPr>
            </w:pPr>
            <w:r w:rsidRPr="00E80D66">
              <w:rPr>
                <w:rFonts w:ascii="Calibri" w:hAnsi="Calibri" w:cs="Arial"/>
                <w:b/>
                <w:sz w:val="28"/>
              </w:rPr>
              <w:t>ASSIGNMENT</w:t>
            </w:r>
            <w:r>
              <w:rPr>
                <w:rFonts w:ascii="Calibri" w:hAnsi="Calibri" w:cs="Arial"/>
                <w:b/>
                <w:sz w:val="28"/>
              </w:rPr>
              <w:t>S</w:t>
            </w:r>
          </w:p>
        </w:tc>
        <w:tc>
          <w:tcPr>
            <w:tcW w:w="1800" w:type="dxa"/>
          </w:tcPr>
          <w:p w14:paraId="52B0B602" w14:textId="77777777" w:rsidR="002F4123" w:rsidRPr="00E80D66" w:rsidRDefault="002F4123" w:rsidP="00696225">
            <w:pPr>
              <w:rPr>
                <w:rFonts w:ascii="Calibri" w:hAnsi="Calibri" w:cs="Arial"/>
                <w:b/>
                <w:sz w:val="28"/>
              </w:rPr>
            </w:pPr>
            <w:r w:rsidRPr="00E80D66">
              <w:rPr>
                <w:rFonts w:ascii="Calibri" w:hAnsi="Calibri" w:cs="Arial"/>
                <w:b/>
                <w:sz w:val="28"/>
              </w:rPr>
              <w:t>ASSIGNMENT DUE DATE</w:t>
            </w:r>
          </w:p>
        </w:tc>
      </w:tr>
      <w:tr w:rsidR="002F4123" w:rsidRPr="00E80D66" w14:paraId="03E702F2" w14:textId="77777777" w:rsidTr="00C209DB">
        <w:tc>
          <w:tcPr>
            <w:tcW w:w="1463" w:type="dxa"/>
          </w:tcPr>
          <w:p w14:paraId="0FFD9C9A" w14:textId="77777777" w:rsidR="002F4123" w:rsidRPr="00E80D66" w:rsidRDefault="002F4123" w:rsidP="00696225">
            <w:pPr>
              <w:rPr>
                <w:rFonts w:ascii="Calibri" w:hAnsi="Calibri" w:cs="Arial"/>
                <w:b/>
              </w:rPr>
            </w:pPr>
            <w:r>
              <w:rPr>
                <w:rFonts w:ascii="Calibri" w:hAnsi="Calibri" w:cs="Arial"/>
                <w:b/>
              </w:rPr>
              <w:t>Learning Unit 1</w:t>
            </w:r>
          </w:p>
        </w:tc>
        <w:tc>
          <w:tcPr>
            <w:tcW w:w="1975" w:type="dxa"/>
          </w:tcPr>
          <w:p w14:paraId="0F6D6E8E" w14:textId="77777777" w:rsidR="002F4123" w:rsidRPr="008B0A54" w:rsidRDefault="002F4123" w:rsidP="00696225">
            <w:pPr>
              <w:rPr>
                <w:rFonts w:ascii="Calibri" w:hAnsi="Calibri" w:cs="Calibri"/>
              </w:rPr>
            </w:pPr>
            <w:r>
              <w:rPr>
                <w:rFonts w:ascii="Calibri" w:hAnsi="Calibri" w:cs="Calibri"/>
              </w:rPr>
              <w:t>Home Entertainment History</w:t>
            </w:r>
          </w:p>
        </w:tc>
        <w:tc>
          <w:tcPr>
            <w:tcW w:w="4140" w:type="dxa"/>
          </w:tcPr>
          <w:p w14:paraId="7436F04F" w14:textId="77777777" w:rsidR="002F4123" w:rsidRPr="00425304" w:rsidRDefault="002F4123" w:rsidP="00696225">
            <w:pPr>
              <w:rPr>
                <w:rFonts w:ascii="Calibri" w:hAnsi="Calibri" w:cs="Calibri"/>
              </w:rPr>
            </w:pPr>
            <w:r>
              <w:rPr>
                <w:rFonts w:ascii="Calibri" w:hAnsi="Calibri" w:cs="Calibri"/>
              </w:rPr>
              <w:t>Identify five or six key technological advances that have changed the AV system from the 1950s to today.</w:t>
            </w:r>
          </w:p>
        </w:tc>
        <w:tc>
          <w:tcPr>
            <w:tcW w:w="2227" w:type="dxa"/>
          </w:tcPr>
          <w:p w14:paraId="7AAE05C6" w14:textId="77777777" w:rsidR="002F4123" w:rsidRPr="00425304" w:rsidRDefault="002F4123" w:rsidP="00696225">
            <w:pPr>
              <w:rPr>
                <w:rFonts w:ascii="Calibri" w:hAnsi="Calibri" w:cs="Calibri"/>
              </w:rPr>
            </w:pPr>
            <w:r>
              <w:rPr>
                <w:rFonts w:ascii="Calibri" w:hAnsi="Calibri" w:cs="Calibri"/>
              </w:rPr>
              <w:t>Homework Assignment, Test, Quiz, Practical Exercise</w:t>
            </w:r>
          </w:p>
        </w:tc>
        <w:tc>
          <w:tcPr>
            <w:tcW w:w="2363" w:type="dxa"/>
          </w:tcPr>
          <w:p w14:paraId="01207F89" w14:textId="77777777" w:rsidR="002F4123" w:rsidRPr="00E80D66" w:rsidRDefault="002F4123" w:rsidP="00696225">
            <w:pPr>
              <w:rPr>
                <w:rFonts w:ascii="Calibri" w:hAnsi="Calibri" w:cs="Arial"/>
              </w:rPr>
            </w:pPr>
          </w:p>
        </w:tc>
        <w:tc>
          <w:tcPr>
            <w:tcW w:w="1800" w:type="dxa"/>
          </w:tcPr>
          <w:p w14:paraId="56C94EF5" w14:textId="77777777" w:rsidR="002F4123" w:rsidRPr="00E80D66" w:rsidRDefault="002F4123" w:rsidP="00696225">
            <w:pPr>
              <w:rPr>
                <w:rFonts w:ascii="Calibri" w:hAnsi="Calibri" w:cs="Arial"/>
              </w:rPr>
            </w:pPr>
          </w:p>
        </w:tc>
      </w:tr>
      <w:tr w:rsidR="002F4123" w:rsidRPr="00E80D66" w14:paraId="62C434AE" w14:textId="77777777" w:rsidTr="00C209DB">
        <w:tc>
          <w:tcPr>
            <w:tcW w:w="1463" w:type="dxa"/>
          </w:tcPr>
          <w:p w14:paraId="5068B91B" w14:textId="77777777" w:rsidR="002F4123" w:rsidRPr="00E80D66" w:rsidRDefault="002F4123" w:rsidP="00696225">
            <w:pPr>
              <w:rPr>
                <w:rFonts w:ascii="Calibri" w:hAnsi="Calibri" w:cs="Arial"/>
                <w:b/>
              </w:rPr>
            </w:pPr>
            <w:r>
              <w:rPr>
                <w:rFonts w:ascii="Calibri" w:hAnsi="Calibri" w:cs="Arial"/>
                <w:b/>
              </w:rPr>
              <w:t>Learning Unit 2</w:t>
            </w:r>
          </w:p>
        </w:tc>
        <w:tc>
          <w:tcPr>
            <w:tcW w:w="1975" w:type="dxa"/>
          </w:tcPr>
          <w:p w14:paraId="5C922DAE" w14:textId="77777777" w:rsidR="002F4123" w:rsidRPr="008B0A54" w:rsidRDefault="002F4123" w:rsidP="00696225">
            <w:pPr>
              <w:rPr>
                <w:rFonts w:ascii="Calibri" w:hAnsi="Calibri" w:cs="Calibri"/>
              </w:rPr>
            </w:pPr>
            <w:r>
              <w:rPr>
                <w:rFonts w:ascii="Calibri" w:hAnsi="Calibri" w:cs="Calibri"/>
              </w:rPr>
              <w:t>Audio Signal Fundamentals</w:t>
            </w:r>
          </w:p>
        </w:tc>
        <w:tc>
          <w:tcPr>
            <w:tcW w:w="4140" w:type="dxa"/>
          </w:tcPr>
          <w:p w14:paraId="6EEF4320" w14:textId="77777777" w:rsidR="002F4123" w:rsidRPr="00425304" w:rsidRDefault="002F4123" w:rsidP="00696225">
            <w:pPr>
              <w:rPr>
                <w:rFonts w:ascii="Calibri" w:hAnsi="Calibri" w:cs="Calibri"/>
              </w:rPr>
            </w:pPr>
            <w:r>
              <w:rPr>
                <w:rFonts w:ascii="Calibri" w:hAnsi="Calibri" w:cs="Calibri"/>
              </w:rPr>
              <w:t>Describe an analog audio signal and Detail how that signal is digitized.</w:t>
            </w:r>
          </w:p>
        </w:tc>
        <w:tc>
          <w:tcPr>
            <w:tcW w:w="2227" w:type="dxa"/>
          </w:tcPr>
          <w:p w14:paraId="6BEF1770" w14:textId="77777777" w:rsidR="002F4123" w:rsidRPr="00425304" w:rsidRDefault="002F4123" w:rsidP="00696225">
            <w:pPr>
              <w:rPr>
                <w:rFonts w:ascii="Calibri" w:hAnsi="Calibri" w:cs="Calibri"/>
              </w:rPr>
            </w:pPr>
            <w:r>
              <w:rPr>
                <w:rFonts w:ascii="Calibri" w:hAnsi="Calibri" w:cs="Calibri"/>
              </w:rPr>
              <w:t>Homework Assignment, Test, Quiz, Practical Exercise</w:t>
            </w:r>
          </w:p>
        </w:tc>
        <w:tc>
          <w:tcPr>
            <w:tcW w:w="2363" w:type="dxa"/>
          </w:tcPr>
          <w:p w14:paraId="4E63046B" w14:textId="77777777" w:rsidR="002F4123" w:rsidRPr="00E80D66" w:rsidRDefault="002F4123" w:rsidP="00696225">
            <w:pPr>
              <w:rPr>
                <w:rFonts w:ascii="Calibri" w:hAnsi="Calibri" w:cs="Arial"/>
              </w:rPr>
            </w:pPr>
          </w:p>
        </w:tc>
        <w:tc>
          <w:tcPr>
            <w:tcW w:w="1800" w:type="dxa"/>
          </w:tcPr>
          <w:p w14:paraId="47AD69E4" w14:textId="77777777" w:rsidR="002F4123" w:rsidRPr="00E80D66" w:rsidRDefault="002F4123" w:rsidP="00696225">
            <w:pPr>
              <w:rPr>
                <w:rFonts w:ascii="Calibri" w:hAnsi="Calibri" w:cs="Arial"/>
              </w:rPr>
            </w:pPr>
          </w:p>
        </w:tc>
      </w:tr>
      <w:tr w:rsidR="002F4123" w:rsidRPr="00E80D66" w14:paraId="52AFF955" w14:textId="77777777" w:rsidTr="00C209DB">
        <w:tc>
          <w:tcPr>
            <w:tcW w:w="1463" w:type="dxa"/>
          </w:tcPr>
          <w:p w14:paraId="1C25E3C9" w14:textId="77777777" w:rsidR="002F4123" w:rsidRPr="00E80D66" w:rsidRDefault="002F4123" w:rsidP="00696225">
            <w:pPr>
              <w:rPr>
                <w:rFonts w:ascii="Calibri" w:hAnsi="Calibri" w:cs="Arial"/>
                <w:b/>
              </w:rPr>
            </w:pPr>
            <w:r>
              <w:rPr>
                <w:rFonts w:ascii="Calibri" w:hAnsi="Calibri" w:cs="Arial"/>
                <w:b/>
              </w:rPr>
              <w:t>Learning Unit 3</w:t>
            </w:r>
          </w:p>
        </w:tc>
        <w:tc>
          <w:tcPr>
            <w:tcW w:w="1975" w:type="dxa"/>
          </w:tcPr>
          <w:p w14:paraId="74A0510F" w14:textId="77777777" w:rsidR="002F4123" w:rsidRPr="008B0A54" w:rsidRDefault="002F4123" w:rsidP="00696225">
            <w:pPr>
              <w:rPr>
                <w:rFonts w:ascii="Calibri" w:hAnsi="Calibri" w:cs="Calibri"/>
              </w:rPr>
            </w:pPr>
            <w:r>
              <w:rPr>
                <w:rFonts w:ascii="Calibri" w:hAnsi="Calibri" w:cs="Calibri"/>
              </w:rPr>
              <w:t>Video Signals and DBS Systems</w:t>
            </w:r>
          </w:p>
        </w:tc>
        <w:tc>
          <w:tcPr>
            <w:tcW w:w="4140" w:type="dxa"/>
          </w:tcPr>
          <w:p w14:paraId="4552B1BF" w14:textId="77777777" w:rsidR="002F4123" w:rsidRPr="00425304" w:rsidRDefault="002F4123" w:rsidP="00696225">
            <w:pPr>
              <w:rPr>
                <w:rFonts w:ascii="Calibri" w:hAnsi="Calibri" w:cs="Calibri"/>
              </w:rPr>
            </w:pPr>
            <w:r>
              <w:rPr>
                <w:rFonts w:ascii="Calibri" w:hAnsi="Calibri" w:cs="Calibri"/>
              </w:rPr>
              <w:t xml:space="preserve">Describe at least three differences between a standard cable TV system and a DBS (Direct Broadcast Satellite) system. </w:t>
            </w:r>
          </w:p>
        </w:tc>
        <w:tc>
          <w:tcPr>
            <w:tcW w:w="2227" w:type="dxa"/>
          </w:tcPr>
          <w:p w14:paraId="1079CBA0" w14:textId="77777777" w:rsidR="002F4123" w:rsidRPr="00425304" w:rsidRDefault="002F4123" w:rsidP="00696225">
            <w:pPr>
              <w:rPr>
                <w:rFonts w:ascii="Calibri" w:hAnsi="Calibri" w:cs="Calibri"/>
              </w:rPr>
            </w:pPr>
            <w:r>
              <w:rPr>
                <w:rFonts w:ascii="Calibri" w:hAnsi="Calibri" w:cs="Calibri"/>
              </w:rPr>
              <w:t>Homework Assignment, Test, Quiz, Practical Exercise</w:t>
            </w:r>
          </w:p>
        </w:tc>
        <w:tc>
          <w:tcPr>
            <w:tcW w:w="2363" w:type="dxa"/>
          </w:tcPr>
          <w:p w14:paraId="2B85676F" w14:textId="77777777" w:rsidR="002F4123" w:rsidRPr="00E80D66" w:rsidRDefault="002F4123" w:rsidP="00696225">
            <w:pPr>
              <w:rPr>
                <w:rFonts w:ascii="Calibri" w:hAnsi="Calibri" w:cs="Arial"/>
              </w:rPr>
            </w:pPr>
          </w:p>
        </w:tc>
        <w:tc>
          <w:tcPr>
            <w:tcW w:w="1800" w:type="dxa"/>
          </w:tcPr>
          <w:p w14:paraId="37DDCA8B" w14:textId="77777777" w:rsidR="002F4123" w:rsidRPr="00E80D66" w:rsidRDefault="002F4123" w:rsidP="00696225">
            <w:pPr>
              <w:rPr>
                <w:rFonts w:ascii="Calibri" w:hAnsi="Calibri" w:cs="Arial"/>
              </w:rPr>
            </w:pPr>
          </w:p>
        </w:tc>
      </w:tr>
      <w:tr w:rsidR="002F4123" w:rsidRPr="00E80D66" w14:paraId="649FAF11" w14:textId="77777777" w:rsidTr="00C209DB">
        <w:tc>
          <w:tcPr>
            <w:tcW w:w="1463" w:type="dxa"/>
          </w:tcPr>
          <w:p w14:paraId="43FD0C9E" w14:textId="77777777" w:rsidR="002F4123" w:rsidRPr="00E80D66" w:rsidRDefault="002F4123" w:rsidP="00696225">
            <w:pPr>
              <w:rPr>
                <w:rFonts w:ascii="Calibri" w:hAnsi="Calibri" w:cs="Arial"/>
                <w:b/>
              </w:rPr>
            </w:pPr>
            <w:r>
              <w:rPr>
                <w:rFonts w:ascii="Calibri" w:hAnsi="Calibri" w:cs="Arial"/>
                <w:b/>
              </w:rPr>
              <w:t>Learning Unit 4</w:t>
            </w:r>
          </w:p>
        </w:tc>
        <w:tc>
          <w:tcPr>
            <w:tcW w:w="1975" w:type="dxa"/>
          </w:tcPr>
          <w:p w14:paraId="5DD9E1F6" w14:textId="77777777" w:rsidR="002F4123" w:rsidRPr="008B0A54" w:rsidRDefault="002F4123" w:rsidP="00696225">
            <w:pPr>
              <w:rPr>
                <w:rFonts w:ascii="Calibri" w:hAnsi="Calibri" w:cs="Calibri"/>
              </w:rPr>
            </w:pPr>
            <w:r>
              <w:rPr>
                <w:rFonts w:ascii="Calibri" w:hAnsi="Calibri" w:cs="Calibri"/>
              </w:rPr>
              <w:t>Sound Properties; Sound Reproduction Devices</w:t>
            </w:r>
          </w:p>
        </w:tc>
        <w:tc>
          <w:tcPr>
            <w:tcW w:w="4140" w:type="dxa"/>
          </w:tcPr>
          <w:p w14:paraId="0ABE8F09" w14:textId="77777777" w:rsidR="002F4123" w:rsidRPr="00425304" w:rsidRDefault="002F4123" w:rsidP="00696225">
            <w:pPr>
              <w:rPr>
                <w:rFonts w:ascii="Calibri" w:hAnsi="Calibri" w:cs="Calibri"/>
              </w:rPr>
            </w:pPr>
            <w:r>
              <w:rPr>
                <w:rFonts w:ascii="Calibri" w:hAnsi="Calibri" w:cs="Calibri"/>
              </w:rPr>
              <w:t>Describe the basic properties of sound and Explain the different ways sound may be reproduced.</w:t>
            </w:r>
          </w:p>
        </w:tc>
        <w:tc>
          <w:tcPr>
            <w:tcW w:w="2227" w:type="dxa"/>
          </w:tcPr>
          <w:p w14:paraId="4B81F8A0" w14:textId="77777777" w:rsidR="002F4123" w:rsidRPr="00425304" w:rsidRDefault="002F4123" w:rsidP="00696225">
            <w:pPr>
              <w:rPr>
                <w:rFonts w:ascii="Calibri" w:hAnsi="Calibri" w:cs="Calibri"/>
              </w:rPr>
            </w:pPr>
            <w:r>
              <w:rPr>
                <w:rFonts w:ascii="Calibri" w:hAnsi="Calibri" w:cs="Calibri"/>
              </w:rPr>
              <w:t>Homework Assignment, Test, Quiz, Practical Exercise</w:t>
            </w:r>
          </w:p>
        </w:tc>
        <w:tc>
          <w:tcPr>
            <w:tcW w:w="2363" w:type="dxa"/>
          </w:tcPr>
          <w:p w14:paraId="542C0058" w14:textId="77777777" w:rsidR="002F4123" w:rsidRPr="00E80D66" w:rsidRDefault="002F4123" w:rsidP="00696225">
            <w:pPr>
              <w:rPr>
                <w:rFonts w:ascii="Calibri" w:hAnsi="Calibri" w:cs="Arial"/>
              </w:rPr>
            </w:pPr>
          </w:p>
        </w:tc>
        <w:tc>
          <w:tcPr>
            <w:tcW w:w="1800" w:type="dxa"/>
          </w:tcPr>
          <w:p w14:paraId="3716113A" w14:textId="77777777" w:rsidR="002F4123" w:rsidRPr="00E80D66" w:rsidRDefault="002F4123" w:rsidP="00696225">
            <w:pPr>
              <w:rPr>
                <w:rFonts w:ascii="Calibri" w:hAnsi="Calibri" w:cs="Arial"/>
              </w:rPr>
            </w:pPr>
          </w:p>
        </w:tc>
      </w:tr>
      <w:tr w:rsidR="002F4123" w:rsidRPr="00E80D66" w14:paraId="11117599" w14:textId="77777777" w:rsidTr="00C209DB">
        <w:tc>
          <w:tcPr>
            <w:tcW w:w="1463" w:type="dxa"/>
          </w:tcPr>
          <w:p w14:paraId="5D0C0693" w14:textId="77777777" w:rsidR="002F4123" w:rsidRPr="00E80D66" w:rsidRDefault="002F4123" w:rsidP="00696225">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975" w:type="dxa"/>
          </w:tcPr>
          <w:p w14:paraId="316528B8" w14:textId="77777777" w:rsidR="002F4123" w:rsidRPr="008B0A54" w:rsidRDefault="002F4123" w:rsidP="00696225">
            <w:pPr>
              <w:rPr>
                <w:rFonts w:ascii="Calibri" w:hAnsi="Calibri" w:cs="Calibri"/>
              </w:rPr>
            </w:pPr>
            <w:r>
              <w:rPr>
                <w:rFonts w:ascii="Calibri" w:hAnsi="Calibri" w:cs="Calibri"/>
              </w:rPr>
              <w:t>Video Display Technologies</w:t>
            </w:r>
          </w:p>
        </w:tc>
        <w:tc>
          <w:tcPr>
            <w:tcW w:w="4140" w:type="dxa"/>
          </w:tcPr>
          <w:p w14:paraId="10D7E33A" w14:textId="77777777" w:rsidR="002F4123" w:rsidRPr="00425304" w:rsidRDefault="002F4123" w:rsidP="00696225">
            <w:pPr>
              <w:rPr>
                <w:rFonts w:ascii="Calibri" w:hAnsi="Calibri" w:cs="Calibri"/>
              </w:rPr>
            </w:pPr>
            <w:r>
              <w:rPr>
                <w:rFonts w:ascii="Calibri" w:hAnsi="Calibri" w:cs="Calibri"/>
              </w:rPr>
              <w:t>Describe the differences among various video display technologies.</w:t>
            </w:r>
          </w:p>
        </w:tc>
        <w:tc>
          <w:tcPr>
            <w:tcW w:w="2227" w:type="dxa"/>
          </w:tcPr>
          <w:p w14:paraId="4534ED61" w14:textId="77777777" w:rsidR="002F4123" w:rsidRPr="00425304" w:rsidRDefault="002F4123" w:rsidP="00696225">
            <w:pPr>
              <w:rPr>
                <w:rFonts w:ascii="Calibri" w:hAnsi="Calibri" w:cs="Calibri"/>
              </w:rPr>
            </w:pPr>
            <w:r>
              <w:rPr>
                <w:rFonts w:ascii="Calibri" w:hAnsi="Calibri" w:cs="Calibri"/>
              </w:rPr>
              <w:t>Homework Assignment, Test, Quiz, Practical Exercise</w:t>
            </w:r>
          </w:p>
        </w:tc>
        <w:tc>
          <w:tcPr>
            <w:tcW w:w="2363" w:type="dxa"/>
          </w:tcPr>
          <w:p w14:paraId="1A837CC1" w14:textId="77777777" w:rsidR="002F4123" w:rsidRPr="00E80D66" w:rsidRDefault="002F4123" w:rsidP="00696225">
            <w:pPr>
              <w:rPr>
                <w:rFonts w:ascii="Calibri" w:hAnsi="Calibri" w:cs="Arial"/>
              </w:rPr>
            </w:pPr>
          </w:p>
        </w:tc>
        <w:tc>
          <w:tcPr>
            <w:tcW w:w="1800" w:type="dxa"/>
          </w:tcPr>
          <w:p w14:paraId="4155BBC6" w14:textId="77777777" w:rsidR="002F4123" w:rsidRPr="00E80D66" w:rsidRDefault="002F4123" w:rsidP="00696225">
            <w:pPr>
              <w:rPr>
                <w:rFonts w:ascii="Calibri" w:hAnsi="Calibri" w:cs="Arial"/>
              </w:rPr>
            </w:pPr>
          </w:p>
        </w:tc>
      </w:tr>
      <w:tr w:rsidR="002F4123" w:rsidRPr="00E80D66" w14:paraId="2920CEA7" w14:textId="77777777" w:rsidTr="00C209DB">
        <w:tc>
          <w:tcPr>
            <w:tcW w:w="1463" w:type="dxa"/>
          </w:tcPr>
          <w:p w14:paraId="65D919D0" w14:textId="77777777" w:rsidR="002F4123" w:rsidRPr="00E80D66" w:rsidRDefault="002F4123" w:rsidP="00696225">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975" w:type="dxa"/>
          </w:tcPr>
          <w:p w14:paraId="54C03959" w14:textId="77777777" w:rsidR="002F4123" w:rsidRPr="008B0A54" w:rsidRDefault="002F4123" w:rsidP="00696225">
            <w:pPr>
              <w:rPr>
                <w:rFonts w:ascii="Calibri" w:hAnsi="Calibri" w:cs="Calibri"/>
              </w:rPr>
            </w:pPr>
            <w:r>
              <w:rPr>
                <w:rFonts w:ascii="Calibri" w:hAnsi="Calibri" w:cs="Calibri"/>
              </w:rPr>
              <w:t>Home Theater Basics</w:t>
            </w:r>
          </w:p>
        </w:tc>
        <w:tc>
          <w:tcPr>
            <w:tcW w:w="4140" w:type="dxa"/>
          </w:tcPr>
          <w:p w14:paraId="6D64DDAD" w14:textId="77777777" w:rsidR="002F4123" w:rsidRPr="00425304" w:rsidRDefault="002F4123" w:rsidP="00696225">
            <w:pPr>
              <w:rPr>
                <w:rFonts w:ascii="Calibri" w:hAnsi="Calibri" w:cs="Calibri"/>
              </w:rPr>
            </w:pPr>
            <w:r>
              <w:rPr>
                <w:rFonts w:ascii="Calibri" w:hAnsi="Calibri" w:cs="Calibri"/>
              </w:rPr>
              <w:t>Describe the major factors involved in designing and installing a home theater, and List its major components.</w:t>
            </w:r>
          </w:p>
        </w:tc>
        <w:tc>
          <w:tcPr>
            <w:tcW w:w="2227" w:type="dxa"/>
          </w:tcPr>
          <w:p w14:paraId="51992797" w14:textId="77777777" w:rsidR="002F4123" w:rsidRPr="00425304" w:rsidRDefault="002F4123" w:rsidP="00696225">
            <w:pPr>
              <w:rPr>
                <w:rFonts w:ascii="Calibri" w:hAnsi="Calibri" w:cs="Calibri"/>
              </w:rPr>
            </w:pPr>
            <w:r>
              <w:rPr>
                <w:rFonts w:ascii="Calibri" w:hAnsi="Calibri" w:cs="Calibri"/>
              </w:rPr>
              <w:t>Homework Assignment, Test, Quiz, Practical Exercise</w:t>
            </w:r>
          </w:p>
        </w:tc>
        <w:tc>
          <w:tcPr>
            <w:tcW w:w="2363" w:type="dxa"/>
          </w:tcPr>
          <w:p w14:paraId="7B909B80" w14:textId="77777777" w:rsidR="002F4123" w:rsidRPr="00E80D66" w:rsidRDefault="002F4123" w:rsidP="00696225">
            <w:pPr>
              <w:rPr>
                <w:rFonts w:ascii="Calibri" w:hAnsi="Calibri" w:cs="Arial"/>
              </w:rPr>
            </w:pPr>
          </w:p>
        </w:tc>
        <w:tc>
          <w:tcPr>
            <w:tcW w:w="1800" w:type="dxa"/>
          </w:tcPr>
          <w:p w14:paraId="75AA80EC" w14:textId="77777777" w:rsidR="002F4123" w:rsidRPr="00E80D66" w:rsidRDefault="002F4123" w:rsidP="00696225">
            <w:pPr>
              <w:rPr>
                <w:rFonts w:ascii="Calibri" w:hAnsi="Calibri" w:cs="Arial"/>
              </w:rPr>
            </w:pPr>
          </w:p>
        </w:tc>
      </w:tr>
      <w:tr w:rsidR="002F4123" w:rsidRPr="00E80D66" w14:paraId="70B665EF" w14:textId="77777777" w:rsidTr="00C209DB">
        <w:tc>
          <w:tcPr>
            <w:tcW w:w="1463" w:type="dxa"/>
          </w:tcPr>
          <w:p w14:paraId="6AA4AC51" w14:textId="77777777" w:rsidR="002F4123" w:rsidRPr="00E80D66" w:rsidRDefault="002F4123" w:rsidP="00696225">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975" w:type="dxa"/>
          </w:tcPr>
          <w:p w14:paraId="4A737C7D" w14:textId="77777777" w:rsidR="002F4123" w:rsidRPr="008B0A54" w:rsidRDefault="002F4123" w:rsidP="00696225">
            <w:pPr>
              <w:rPr>
                <w:rFonts w:ascii="Calibri" w:hAnsi="Calibri" w:cs="Calibri"/>
              </w:rPr>
            </w:pPr>
            <w:r>
              <w:rPr>
                <w:rFonts w:ascii="Calibri" w:hAnsi="Calibri" w:cs="Calibri"/>
              </w:rPr>
              <w:t>Home Theater Cabling and Connections</w:t>
            </w:r>
          </w:p>
        </w:tc>
        <w:tc>
          <w:tcPr>
            <w:tcW w:w="4140" w:type="dxa"/>
          </w:tcPr>
          <w:p w14:paraId="4B7B91D0" w14:textId="77777777" w:rsidR="002F4123" w:rsidRPr="00425304" w:rsidRDefault="002F4123" w:rsidP="00696225">
            <w:pPr>
              <w:rPr>
                <w:rFonts w:ascii="Calibri" w:hAnsi="Calibri" w:cs="Calibri"/>
              </w:rPr>
            </w:pPr>
            <w:r>
              <w:rPr>
                <w:rFonts w:ascii="Calibri" w:hAnsi="Calibri" w:cs="Calibri"/>
              </w:rPr>
              <w:t>Detail the types of cables used to interconnect theater components.</w:t>
            </w:r>
          </w:p>
        </w:tc>
        <w:tc>
          <w:tcPr>
            <w:tcW w:w="2227" w:type="dxa"/>
          </w:tcPr>
          <w:p w14:paraId="5E95C090" w14:textId="77777777" w:rsidR="002F4123" w:rsidRPr="00425304" w:rsidRDefault="002F4123" w:rsidP="00696225">
            <w:pPr>
              <w:rPr>
                <w:rFonts w:ascii="Calibri" w:hAnsi="Calibri" w:cs="Calibri"/>
              </w:rPr>
            </w:pPr>
            <w:r>
              <w:rPr>
                <w:rFonts w:ascii="Calibri" w:hAnsi="Calibri" w:cs="Calibri"/>
              </w:rPr>
              <w:t xml:space="preserve">Homework Assignment, Test, </w:t>
            </w:r>
            <w:r>
              <w:rPr>
                <w:rFonts w:ascii="Calibri" w:hAnsi="Calibri" w:cs="Calibri"/>
              </w:rPr>
              <w:lastRenderedPageBreak/>
              <w:t>Quiz, Practical Exercise</w:t>
            </w:r>
          </w:p>
        </w:tc>
        <w:tc>
          <w:tcPr>
            <w:tcW w:w="2363" w:type="dxa"/>
          </w:tcPr>
          <w:p w14:paraId="320932A6" w14:textId="77777777" w:rsidR="002F4123" w:rsidRPr="00E80D66" w:rsidRDefault="002F4123" w:rsidP="00696225">
            <w:pPr>
              <w:rPr>
                <w:rFonts w:ascii="Calibri" w:hAnsi="Calibri" w:cs="Arial"/>
              </w:rPr>
            </w:pPr>
          </w:p>
        </w:tc>
        <w:tc>
          <w:tcPr>
            <w:tcW w:w="1800" w:type="dxa"/>
          </w:tcPr>
          <w:p w14:paraId="25E8D815" w14:textId="77777777" w:rsidR="002F4123" w:rsidRPr="00E80D66" w:rsidRDefault="002F4123" w:rsidP="00696225">
            <w:pPr>
              <w:rPr>
                <w:rFonts w:ascii="Calibri" w:hAnsi="Calibri" w:cs="Arial"/>
              </w:rPr>
            </w:pPr>
          </w:p>
        </w:tc>
      </w:tr>
      <w:tr w:rsidR="002F4123" w:rsidRPr="00E80D66" w14:paraId="3F71F23E" w14:textId="77777777" w:rsidTr="00C209DB">
        <w:tc>
          <w:tcPr>
            <w:tcW w:w="1463" w:type="dxa"/>
          </w:tcPr>
          <w:p w14:paraId="20716688" w14:textId="77777777" w:rsidR="002F4123" w:rsidRPr="00E80D66" w:rsidRDefault="002F4123" w:rsidP="00696225">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975" w:type="dxa"/>
          </w:tcPr>
          <w:p w14:paraId="397727AE" w14:textId="77777777" w:rsidR="002F4123" w:rsidRPr="008B0A54" w:rsidRDefault="002F4123" w:rsidP="00696225">
            <w:pPr>
              <w:rPr>
                <w:rFonts w:ascii="Calibri" w:hAnsi="Calibri" w:cs="Calibri"/>
              </w:rPr>
            </w:pPr>
            <w:r>
              <w:rPr>
                <w:rFonts w:ascii="Calibri" w:hAnsi="Calibri" w:cs="Calibri"/>
              </w:rPr>
              <w:t>Distributed Audio</w:t>
            </w:r>
          </w:p>
        </w:tc>
        <w:tc>
          <w:tcPr>
            <w:tcW w:w="4140" w:type="dxa"/>
          </w:tcPr>
          <w:p w14:paraId="2B3A0180" w14:textId="77777777" w:rsidR="002F4123" w:rsidRPr="00425304" w:rsidRDefault="002F4123" w:rsidP="00696225">
            <w:pPr>
              <w:rPr>
                <w:rFonts w:ascii="Calibri" w:hAnsi="Calibri" w:cs="Calibri"/>
              </w:rPr>
            </w:pPr>
            <w:r>
              <w:rPr>
                <w:rFonts w:ascii="Calibri" w:hAnsi="Calibri" w:cs="Calibri"/>
              </w:rPr>
              <w:t>Explain the concept and major features of a distributed sound system.</w:t>
            </w:r>
          </w:p>
        </w:tc>
        <w:tc>
          <w:tcPr>
            <w:tcW w:w="2227" w:type="dxa"/>
          </w:tcPr>
          <w:p w14:paraId="6B584352" w14:textId="77777777" w:rsidR="002F4123" w:rsidRPr="00425304" w:rsidRDefault="002F4123" w:rsidP="00696225">
            <w:pPr>
              <w:rPr>
                <w:rFonts w:ascii="Calibri" w:hAnsi="Calibri" w:cs="Calibri"/>
              </w:rPr>
            </w:pPr>
            <w:r>
              <w:rPr>
                <w:rFonts w:ascii="Calibri" w:hAnsi="Calibri" w:cs="Calibri"/>
              </w:rPr>
              <w:t>Homework Assignment, Test, Quiz, Practical Exercise</w:t>
            </w:r>
          </w:p>
        </w:tc>
        <w:tc>
          <w:tcPr>
            <w:tcW w:w="2363" w:type="dxa"/>
          </w:tcPr>
          <w:p w14:paraId="341B86FE" w14:textId="77777777" w:rsidR="002F4123" w:rsidRPr="00E80D66" w:rsidRDefault="002F4123" w:rsidP="00696225">
            <w:pPr>
              <w:rPr>
                <w:rFonts w:ascii="Calibri" w:hAnsi="Calibri" w:cs="Arial"/>
              </w:rPr>
            </w:pPr>
          </w:p>
        </w:tc>
        <w:tc>
          <w:tcPr>
            <w:tcW w:w="1800" w:type="dxa"/>
          </w:tcPr>
          <w:p w14:paraId="1F168ED3" w14:textId="77777777" w:rsidR="002F4123" w:rsidRPr="00E80D66" w:rsidRDefault="002F4123" w:rsidP="00696225">
            <w:pPr>
              <w:rPr>
                <w:rFonts w:ascii="Calibri" w:hAnsi="Calibri" w:cs="Arial"/>
              </w:rPr>
            </w:pPr>
          </w:p>
        </w:tc>
      </w:tr>
      <w:tr w:rsidR="002F4123" w:rsidRPr="00E80D66" w14:paraId="6A4631C6" w14:textId="77777777" w:rsidTr="00C209DB">
        <w:tc>
          <w:tcPr>
            <w:tcW w:w="1463" w:type="dxa"/>
          </w:tcPr>
          <w:p w14:paraId="11671A34" w14:textId="77777777" w:rsidR="002F4123" w:rsidRDefault="002F4123" w:rsidP="00696225">
            <w:pPr>
              <w:rPr>
                <w:rFonts w:ascii="Calibri" w:hAnsi="Calibri" w:cs="Arial"/>
                <w:b/>
              </w:rPr>
            </w:pPr>
            <w:r>
              <w:rPr>
                <w:rFonts w:ascii="Calibri" w:hAnsi="Calibri" w:cs="Arial"/>
                <w:b/>
              </w:rPr>
              <w:t xml:space="preserve">Learning Unit </w:t>
            </w:r>
            <w:r w:rsidRPr="00E80D66">
              <w:rPr>
                <w:rFonts w:ascii="Calibri" w:hAnsi="Calibri" w:cs="Arial"/>
                <w:b/>
              </w:rPr>
              <w:t>9</w:t>
            </w:r>
          </w:p>
          <w:p w14:paraId="3B650306" w14:textId="77777777" w:rsidR="002F4123" w:rsidRPr="00E80D66" w:rsidRDefault="002F4123" w:rsidP="00696225">
            <w:pPr>
              <w:rPr>
                <w:rFonts w:ascii="Calibri" w:hAnsi="Calibri" w:cs="Arial"/>
                <w:b/>
              </w:rPr>
            </w:pPr>
          </w:p>
        </w:tc>
        <w:tc>
          <w:tcPr>
            <w:tcW w:w="1975" w:type="dxa"/>
          </w:tcPr>
          <w:p w14:paraId="2D31D79F" w14:textId="77777777" w:rsidR="002F4123" w:rsidRPr="008B0A54" w:rsidRDefault="002F4123" w:rsidP="00696225">
            <w:pPr>
              <w:rPr>
                <w:rFonts w:ascii="Calibri" w:hAnsi="Calibri" w:cs="Calibri"/>
              </w:rPr>
            </w:pPr>
            <w:r>
              <w:rPr>
                <w:rFonts w:ascii="Calibri" w:hAnsi="Calibri" w:cs="Calibri"/>
              </w:rPr>
              <w:t>Distributed Video</w:t>
            </w:r>
          </w:p>
        </w:tc>
        <w:tc>
          <w:tcPr>
            <w:tcW w:w="4140" w:type="dxa"/>
          </w:tcPr>
          <w:p w14:paraId="6C29AB74" w14:textId="77777777" w:rsidR="002F4123" w:rsidRPr="00425304" w:rsidRDefault="002F4123" w:rsidP="00696225">
            <w:pPr>
              <w:rPr>
                <w:rFonts w:ascii="Calibri" w:hAnsi="Calibri" w:cs="Calibri"/>
              </w:rPr>
            </w:pPr>
            <w:r>
              <w:rPr>
                <w:rFonts w:ascii="Calibri" w:hAnsi="Calibri" w:cs="Calibri"/>
              </w:rPr>
              <w:t>Describe the basic operation of a video distribution system.</w:t>
            </w:r>
          </w:p>
        </w:tc>
        <w:tc>
          <w:tcPr>
            <w:tcW w:w="2227" w:type="dxa"/>
          </w:tcPr>
          <w:p w14:paraId="15A35FEE" w14:textId="77777777" w:rsidR="002F4123" w:rsidRPr="00425304" w:rsidRDefault="002F4123" w:rsidP="00696225">
            <w:pPr>
              <w:rPr>
                <w:rFonts w:ascii="Calibri" w:hAnsi="Calibri" w:cs="Calibri"/>
              </w:rPr>
            </w:pPr>
            <w:r>
              <w:rPr>
                <w:rFonts w:ascii="Calibri" w:hAnsi="Calibri" w:cs="Calibri"/>
              </w:rPr>
              <w:t>Homework Assignment, Test, Quiz, Practical Exercise</w:t>
            </w:r>
          </w:p>
        </w:tc>
        <w:tc>
          <w:tcPr>
            <w:tcW w:w="2363" w:type="dxa"/>
          </w:tcPr>
          <w:p w14:paraId="37A3D865" w14:textId="77777777" w:rsidR="002F4123" w:rsidRPr="00E80D66" w:rsidRDefault="002F4123" w:rsidP="00696225">
            <w:pPr>
              <w:rPr>
                <w:rFonts w:ascii="Calibri" w:hAnsi="Calibri" w:cs="Arial"/>
              </w:rPr>
            </w:pPr>
          </w:p>
        </w:tc>
        <w:tc>
          <w:tcPr>
            <w:tcW w:w="1800" w:type="dxa"/>
          </w:tcPr>
          <w:p w14:paraId="23B1779B" w14:textId="77777777" w:rsidR="002F4123" w:rsidRPr="00E80D66" w:rsidRDefault="002F4123" w:rsidP="00696225">
            <w:pPr>
              <w:rPr>
                <w:rFonts w:ascii="Calibri" w:hAnsi="Calibri" w:cs="Arial"/>
              </w:rPr>
            </w:pPr>
          </w:p>
        </w:tc>
      </w:tr>
      <w:tr w:rsidR="002F4123" w:rsidRPr="00E80D66" w14:paraId="67039A71" w14:textId="77777777" w:rsidTr="00C209DB">
        <w:tc>
          <w:tcPr>
            <w:tcW w:w="1463" w:type="dxa"/>
          </w:tcPr>
          <w:p w14:paraId="21F0692D" w14:textId="77777777" w:rsidR="002F4123" w:rsidRPr="00E80D66" w:rsidRDefault="002F4123" w:rsidP="00696225">
            <w:pPr>
              <w:rPr>
                <w:rFonts w:ascii="Calibri" w:hAnsi="Calibri" w:cs="Arial"/>
                <w:b/>
              </w:rPr>
            </w:pPr>
            <w:r>
              <w:rPr>
                <w:rFonts w:ascii="Calibri" w:hAnsi="Calibri" w:cs="Arial"/>
                <w:b/>
              </w:rPr>
              <w:t>Learning Unit 10</w:t>
            </w:r>
          </w:p>
          <w:p w14:paraId="1EFF9A92" w14:textId="77777777" w:rsidR="002F4123" w:rsidRPr="00E80D66" w:rsidRDefault="002F4123" w:rsidP="00696225">
            <w:pPr>
              <w:rPr>
                <w:rFonts w:ascii="Calibri" w:hAnsi="Calibri" w:cs="Arial"/>
                <w:b/>
              </w:rPr>
            </w:pPr>
          </w:p>
        </w:tc>
        <w:tc>
          <w:tcPr>
            <w:tcW w:w="1975" w:type="dxa"/>
          </w:tcPr>
          <w:p w14:paraId="4ED9A7DB" w14:textId="77777777" w:rsidR="002F4123" w:rsidRPr="008B0A54" w:rsidRDefault="002F4123" w:rsidP="00696225">
            <w:pPr>
              <w:rPr>
                <w:rFonts w:ascii="Calibri" w:hAnsi="Calibri" w:cs="Calibri"/>
              </w:rPr>
            </w:pPr>
            <w:r>
              <w:rPr>
                <w:rFonts w:ascii="Calibri" w:hAnsi="Calibri" w:cs="Calibri"/>
              </w:rPr>
              <w:t>Planning, Testing, and Troubleshooting AV Systems</w:t>
            </w:r>
          </w:p>
        </w:tc>
        <w:tc>
          <w:tcPr>
            <w:tcW w:w="4140" w:type="dxa"/>
          </w:tcPr>
          <w:p w14:paraId="0F096E14" w14:textId="77777777" w:rsidR="002F4123" w:rsidRPr="00425304" w:rsidRDefault="002F4123" w:rsidP="00696225">
            <w:pPr>
              <w:rPr>
                <w:rFonts w:ascii="Calibri" w:hAnsi="Calibri" w:cs="Calibri"/>
              </w:rPr>
            </w:pPr>
            <w:r>
              <w:rPr>
                <w:rFonts w:ascii="Calibri" w:hAnsi="Calibri" w:cs="Calibri"/>
              </w:rPr>
              <w:t xml:space="preserve">Discuss the resolution of acoustics issues and the functions of waveform monitors and </w:t>
            </w:r>
            <w:proofErr w:type="spellStart"/>
            <w:r>
              <w:rPr>
                <w:rFonts w:ascii="Calibri" w:hAnsi="Calibri" w:cs="Calibri"/>
              </w:rPr>
              <w:t>vectorscopes</w:t>
            </w:r>
            <w:proofErr w:type="spellEnd"/>
            <w:r>
              <w:rPr>
                <w:rFonts w:ascii="Calibri" w:hAnsi="Calibri" w:cs="Calibri"/>
              </w:rPr>
              <w:t>.</w:t>
            </w:r>
          </w:p>
        </w:tc>
        <w:tc>
          <w:tcPr>
            <w:tcW w:w="2227" w:type="dxa"/>
          </w:tcPr>
          <w:p w14:paraId="77D0AFDB" w14:textId="77777777" w:rsidR="002F4123" w:rsidRPr="00425304" w:rsidRDefault="002F4123" w:rsidP="00696225">
            <w:pPr>
              <w:rPr>
                <w:rFonts w:ascii="Calibri" w:hAnsi="Calibri" w:cs="Calibri"/>
              </w:rPr>
            </w:pPr>
            <w:r>
              <w:rPr>
                <w:rFonts w:ascii="Calibri" w:hAnsi="Calibri" w:cs="Calibri"/>
              </w:rPr>
              <w:t>Homework Assignment, Test, Quiz, Practical Exercise</w:t>
            </w:r>
          </w:p>
        </w:tc>
        <w:tc>
          <w:tcPr>
            <w:tcW w:w="2363" w:type="dxa"/>
          </w:tcPr>
          <w:p w14:paraId="1BF76669" w14:textId="77777777" w:rsidR="002F4123" w:rsidRPr="00E80D66" w:rsidRDefault="002F4123" w:rsidP="00696225">
            <w:pPr>
              <w:rPr>
                <w:rFonts w:ascii="Calibri" w:hAnsi="Calibri" w:cs="Arial"/>
              </w:rPr>
            </w:pPr>
          </w:p>
        </w:tc>
        <w:tc>
          <w:tcPr>
            <w:tcW w:w="1800" w:type="dxa"/>
          </w:tcPr>
          <w:p w14:paraId="7D209BBD" w14:textId="77777777" w:rsidR="002F4123" w:rsidRPr="00E80D66" w:rsidRDefault="002F4123" w:rsidP="00696225">
            <w:pPr>
              <w:rPr>
                <w:rFonts w:ascii="Calibri" w:hAnsi="Calibri" w:cs="Arial"/>
              </w:rPr>
            </w:pPr>
          </w:p>
        </w:tc>
      </w:tr>
      <w:tr w:rsidR="002F4123" w:rsidRPr="00E80D66" w14:paraId="389FDF24" w14:textId="77777777" w:rsidTr="00C209DB">
        <w:tc>
          <w:tcPr>
            <w:tcW w:w="1463" w:type="dxa"/>
          </w:tcPr>
          <w:p w14:paraId="1048D9C3" w14:textId="77777777" w:rsidR="002F4123" w:rsidRPr="00E80D66" w:rsidRDefault="002F4123" w:rsidP="00696225">
            <w:pPr>
              <w:rPr>
                <w:rFonts w:ascii="Calibri" w:hAnsi="Calibri" w:cs="Arial"/>
                <w:b/>
              </w:rPr>
            </w:pPr>
            <w:r>
              <w:rPr>
                <w:rFonts w:ascii="Calibri" w:hAnsi="Calibri" w:cs="Arial"/>
                <w:b/>
              </w:rPr>
              <w:t>Learning Unit 11</w:t>
            </w:r>
          </w:p>
        </w:tc>
        <w:tc>
          <w:tcPr>
            <w:tcW w:w="1975" w:type="dxa"/>
          </w:tcPr>
          <w:p w14:paraId="55D6D937" w14:textId="77777777" w:rsidR="002F4123" w:rsidRPr="008B0A54" w:rsidRDefault="002F4123" w:rsidP="00696225">
            <w:pPr>
              <w:rPr>
                <w:rFonts w:ascii="Calibri" w:hAnsi="Calibri" w:cs="Calibri"/>
              </w:rPr>
            </w:pPr>
            <w:r>
              <w:rPr>
                <w:rFonts w:ascii="Calibri" w:hAnsi="Calibri" w:cs="Calibri"/>
              </w:rPr>
              <w:t>Distributed Audio Wiring and RF Distribution</w:t>
            </w:r>
          </w:p>
        </w:tc>
        <w:tc>
          <w:tcPr>
            <w:tcW w:w="4140" w:type="dxa"/>
          </w:tcPr>
          <w:p w14:paraId="2E5808D8" w14:textId="77777777" w:rsidR="002F4123" w:rsidRPr="00425304" w:rsidRDefault="002F4123" w:rsidP="00696225">
            <w:pPr>
              <w:rPr>
                <w:rFonts w:ascii="Calibri" w:hAnsi="Calibri" w:cs="Calibri"/>
              </w:rPr>
            </w:pPr>
            <w:r>
              <w:rPr>
                <w:rFonts w:ascii="Calibri" w:hAnsi="Calibri" w:cs="Calibri"/>
              </w:rPr>
              <w:t xml:space="preserve">Understand the importance of speaker placement and Describe general rules to follow in RF distribution.                 </w:t>
            </w:r>
          </w:p>
        </w:tc>
        <w:tc>
          <w:tcPr>
            <w:tcW w:w="2227" w:type="dxa"/>
          </w:tcPr>
          <w:p w14:paraId="02581599" w14:textId="77777777" w:rsidR="002F4123" w:rsidRPr="00425304" w:rsidRDefault="002F4123" w:rsidP="00696225">
            <w:pPr>
              <w:rPr>
                <w:rFonts w:ascii="Calibri" w:hAnsi="Calibri" w:cs="Calibri"/>
              </w:rPr>
            </w:pPr>
            <w:r>
              <w:rPr>
                <w:rFonts w:ascii="Calibri" w:hAnsi="Calibri" w:cs="Calibri"/>
              </w:rPr>
              <w:t>Homework Assignment, Test, Quiz, Practical Exercise</w:t>
            </w:r>
          </w:p>
        </w:tc>
        <w:tc>
          <w:tcPr>
            <w:tcW w:w="2363" w:type="dxa"/>
          </w:tcPr>
          <w:p w14:paraId="08413ADE" w14:textId="77777777" w:rsidR="002F4123" w:rsidRPr="00E80D66" w:rsidRDefault="002F4123" w:rsidP="00696225">
            <w:pPr>
              <w:rPr>
                <w:rFonts w:ascii="Calibri" w:hAnsi="Calibri" w:cs="Arial"/>
              </w:rPr>
            </w:pPr>
          </w:p>
        </w:tc>
        <w:tc>
          <w:tcPr>
            <w:tcW w:w="1800" w:type="dxa"/>
          </w:tcPr>
          <w:p w14:paraId="497C178A" w14:textId="77777777" w:rsidR="002F4123" w:rsidRPr="00E80D66" w:rsidRDefault="002F4123" w:rsidP="00696225">
            <w:pPr>
              <w:rPr>
                <w:rFonts w:ascii="Calibri" w:hAnsi="Calibri" w:cs="Arial"/>
              </w:rPr>
            </w:pPr>
          </w:p>
        </w:tc>
      </w:tr>
      <w:tr w:rsidR="002F4123" w:rsidRPr="00E80D66" w14:paraId="17FE1582" w14:textId="77777777" w:rsidTr="00C209DB">
        <w:tc>
          <w:tcPr>
            <w:tcW w:w="1463" w:type="dxa"/>
          </w:tcPr>
          <w:p w14:paraId="684046B6" w14:textId="77777777" w:rsidR="002F4123" w:rsidRPr="00E80D66" w:rsidRDefault="002F4123" w:rsidP="00696225">
            <w:pPr>
              <w:rPr>
                <w:rFonts w:ascii="Calibri" w:hAnsi="Calibri" w:cs="Arial"/>
                <w:b/>
              </w:rPr>
            </w:pPr>
            <w:r>
              <w:rPr>
                <w:rFonts w:ascii="Calibri" w:hAnsi="Calibri" w:cs="Arial"/>
                <w:b/>
              </w:rPr>
              <w:t>Learning Unit 12</w:t>
            </w:r>
          </w:p>
          <w:p w14:paraId="04E59DC5" w14:textId="77777777" w:rsidR="002F4123" w:rsidRPr="00E80D66" w:rsidRDefault="002F4123" w:rsidP="00696225">
            <w:pPr>
              <w:rPr>
                <w:rFonts w:ascii="Calibri" w:hAnsi="Calibri" w:cs="Arial"/>
                <w:b/>
              </w:rPr>
            </w:pPr>
          </w:p>
        </w:tc>
        <w:tc>
          <w:tcPr>
            <w:tcW w:w="1975" w:type="dxa"/>
          </w:tcPr>
          <w:p w14:paraId="77E24663" w14:textId="77777777" w:rsidR="002F4123" w:rsidRPr="008B0A54" w:rsidRDefault="002F4123" w:rsidP="00696225">
            <w:pPr>
              <w:rPr>
                <w:rFonts w:ascii="Calibri" w:hAnsi="Calibri" w:cs="Calibri"/>
              </w:rPr>
            </w:pPr>
            <w:r>
              <w:rPr>
                <w:rFonts w:ascii="Calibri" w:hAnsi="Calibri" w:cs="Calibri"/>
              </w:rPr>
              <w:t>Residential AV Design Practical Exercise</w:t>
            </w:r>
          </w:p>
        </w:tc>
        <w:tc>
          <w:tcPr>
            <w:tcW w:w="4140" w:type="dxa"/>
          </w:tcPr>
          <w:p w14:paraId="3EB32A2B" w14:textId="77777777" w:rsidR="002F4123" w:rsidRPr="00425304" w:rsidRDefault="002F4123" w:rsidP="00696225">
            <w:pPr>
              <w:rPr>
                <w:rFonts w:ascii="Calibri" w:hAnsi="Calibri" w:cs="Calibri"/>
              </w:rPr>
            </w:pPr>
            <w:r>
              <w:rPr>
                <w:rFonts w:ascii="Calibri" w:hAnsi="Calibri" w:cs="Calibri"/>
              </w:rPr>
              <w:t>Given the spec for a whole-home AV system, Design the audio distribution, the RF distribution, and the home theater.</w:t>
            </w:r>
          </w:p>
        </w:tc>
        <w:tc>
          <w:tcPr>
            <w:tcW w:w="2227" w:type="dxa"/>
          </w:tcPr>
          <w:p w14:paraId="7A65842A" w14:textId="77777777" w:rsidR="002F4123" w:rsidRPr="00425304" w:rsidRDefault="002F4123" w:rsidP="00696225">
            <w:pPr>
              <w:rPr>
                <w:rFonts w:ascii="Calibri" w:hAnsi="Calibri" w:cs="Calibri"/>
              </w:rPr>
            </w:pPr>
            <w:r>
              <w:rPr>
                <w:rFonts w:ascii="Calibri" w:hAnsi="Calibri" w:cs="Calibri"/>
              </w:rPr>
              <w:t>Homework Assignment, Test, Quiz, Practical Exercise</w:t>
            </w:r>
          </w:p>
        </w:tc>
        <w:tc>
          <w:tcPr>
            <w:tcW w:w="2363" w:type="dxa"/>
          </w:tcPr>
          <w:p w14:paraId="238C4994" w14:textId="77777777" w:rsidR="002F4123" w:rsidRPr="00E80D66" w:rsidRDefault="002F4123" w:rsidP="00696225">
            <w:pPr>
              <w:rPr>
                <w:rFonts w:ascii="Calibri" w:hAnsi="Calibri" w:cs="Arial"/>
              </w:rPr>
            </w:pPr>
          </w:p>
        </w:tc>
        <w:tc>
          <w:tcPr>
            <w:tcW w:w="1800" w:type="dxa"/>
          </w:tcPr>
          <w:p w14:paraId="57EF723B" w14:textId="77777777" w:rsidR="002F4123" w:rsidRPr="00E80D66" w:rsidRDefault="002F4123" w:rsidP="00696225">
            <w:pPr>
              <w:rPr>
                <w:rFonts w:ascii="Calibri" w:hAnsi="Calibri" w:cs="Arial"/>
              </w:rPr>
            </w:pPr>
          </w:p>
        </w:tc>
      </w:tr>
      <w:tr w:rsidR="002F4123" w:rsidRPr="00E80D66" w14:paraId="0D41DD05" w14:textId="77777777" w:rsidTr="00C209DB">
        <w:tc>
          <w:tcPr>
            <w:tcW w:w="1463" w:type="dxa"/>
          </w:tcPr>
          <w:p w14:paraId="098BC810" w14:textId="77777777" w:rsidR="002F4123" w:rsidRPr="00E80D66" w:rsidRDefault="002F4123" w:rsidP="00696225">
            <w:pPr>
              <w:rPr>
                <w:rFonts w:ascii="Calibri" w:hAnsi="Calibri" w:cs="Arial"/>
                <w:b/>
              </w:rPr>
            </w:pPr>
            <w:r>
              <w:rPr>
                <w:rFonts w:ascii="Calibri" w:hAnsi="Calibri" w:cs="Arial"/>
                <w:b/>
              </w:rPr>
              <w:t>Learning Unit 13</w:t>
            </w:r>
          </w:p>
          <w:p w14:paraId="5286CB41" w14:textId="77777777" w:rsidR="002F4123" w:rsidRPr="00E80D66" w:rsidRDefault="002F4123" w:rsidP="00696225">
            <w:pPr>
              <w:rPr>
                <w:rFonts w:ascii="Calibri" w:hAnsi="Calibri" w:cs="Arial"/>
                <w:b/>
              </w:rPr>
            </w:pPr>
          </w:p>
        </w:tc>
        <w:tc>
          <w:tcPr>
            <w:tcW w:w="1975" w:type="dxa"/>
          </w:tcPr>
          <w:p w14:paraId="1830545B" w14:textId="77777777" w:rsidR="002F4123" w:rsidRPr="00425304" w:rsidRDefault="002F4123" w:rsidP="00696225">
            <w:pPr>
              <w:rPr>
                <w:rFonts w:ascii="Calibri" w:hAnsi="Calibri" w:cs="Calibri"/>
              </w:rPr>
            </w:pPr>
            <w:r>
              <w:rPr>
                <w:rFonts w:ascii="Calibri" w:hAnsi="Calibri" w:cs="Calibri"/>
              </w:rPr>
              <w:t>Integrating Home Systems - Controllers and Interfaces</w:t>
            </w:r>
          </w:p>
        </w:tc>
        <w:tc>
          <w:tcPr>
            <w:tcW w:w="4140" w:type="dxa"/>
          </w:tcPr>
          <w:p w14:paraId="1120F570" w14:textId="77777777" w:rsidR="002F4123" w:rsidRPr="00794A02" w:rsidRDefault="002F4123" w:rsidP="00696225">
            <w:pPr>
              <w:rPr>
                <w:rFonts w:ascii="Calibri" w:hAnsi="Calibri" w:cs="Calibri"/>
              </w:rPr>
            </w:pPr>
            <w:r>
              <w:rPr>
                <w:rFonts w:ascii="Calibri" w:hAnsi="Calibri" w:cs="Calibri"/>
              </w:rPr>
              <w:t>Explain several differences between automated and integrated systems, and describe typical devices and interfaces used with automation controllers.</w:t>
            </w:r>
          </w:p>
        </w:tc>
        <w:tc>
          <w:tcPr>
            <w:tcW w:w="2227" w:type="dxa"/>
          </w:tcPr>
          <w:p w14:paraId="38747D04" w14:textId="77777777" w:rsidR="002F4123" w:rsidRPr="00425304" w:rsidRDefault="002F4123" w:rsidP="00696225">
            <w:pPr>
              <w:rPr>
                <w:rFonts w:ascii="Calibri" w:hAnsi="Calibri" w:cs="Calibri"/>
              </w:rPr>
            </w:pPr>
            <w:r>
              <w:rPr>
                <w:rFonts w:ascii="Calibri" w:hAnsi="Calibri" w:cs="Calibri"/>
              </w:rPr>
              <w:t>Homework Assignment, Test, Quiz, Practical Exercise</w:t>
            </w:r>
          </w:p>
        </w:tc>
        <w:tc>
          <w:tcPr>
            <w:tcW w:w="2363" w:type="dxa"/>
          </w:tcPr>
          <w:p w14:paraId="67ECC630" w14:textId="77777777" w:rsidR="002F4123" w:rsidRPr="00E80D66" w:rsidRDefault="002F4123" w:rsidP="00696225">
            <w:pPr>
              <w:rPr>
                <w:rFonts w:ascii="Calibri" w:hAnsi="Calibri" w:cs="Arial"/>
              </w:rPr>
            </w:pPr>
          </w:p>
        </w:tc>
        <w:tc>
          <w:tcPr>
            <w:tcW w:w="1800" w:type="dxa"/>
          </w:tcPr>
          <w:p w14:paraId="017C0113" w14:textId="77777777" w:rsidR="002F4123" w:rsidRPr="00E80D66" w:rsidRDefault="002F4123" w:rsidP="00696225">
            <w:pPr>
              <w:rPr>
                <w:rFonts w:ascii="Calibri" w:hAnsi="Calibri" w:cs="Arial"/>
              </w:rPr>
            </w:pPr>
          </w:p>
        </w:tc>
      </w:tr>
      <w:tr w:rsidR="002F4123" w:rsidRPr="00E80D66" w14:paraId="4ABA134A" w14:textId="77777777" w:rsidTr="00C209DB">
        <w:tc>
          <w:tcPr>
            <w:tcW w:w="1463" w:type="dxa"/>
          </w:tcPr>
          <w:p w14:paraId="32C8B540" w14:textId="77777777" w:rsidR="002F4123" w:rsidRPr="00E80D66" w:rsidRDefault="002F4123" w:rsidP="00696225">
            <w:pPr>
              <w:rPr>
                <w:rFonts w:ascii="Calibri" w:hAnsi="Calibri" w:cs="Arial"/>
                <w:b/>
              </w:rPr>
            </w:pPr>
            <w:r>
              <w:rPr>
                <w:rFonts w:ascii="Calibri" w:hAnsi="Calibri" w:cs="Arial"/>
                <w:b/>
              </w:rPr>
              <w:t>Learning Unit 14</w:t>
            </w:r>
          </w:p>
        </w:tc>
        <w:tc>
          <w:tcPr>
            <w:tcW w:w="1975" w:type="dxa"/>
          </w:tcPr>
          <w:p w14:paraId="58DE3293" w14:textId="77777777" w:rsidR="002F4123" w:rsidRPr="00425304" w:rsidRDefault="002F4123" w:rsidP="00696225">
            <w:pPr>
              <w:rPr>
                <w:rFonts w:ascii="Calibri" w:hAnsi="Calibri" w:cs="Calibri"/>
              </w:rPr>
            </w:pPr>
            <w:r>
              <w:rPr>
                <w:rFonts w:ascii="Calibri" w:hAnsi="Calibri" w:cs="Calibri"/>
              </w:rPr>
              <w:t>Residential Cabling Standards</w:t>
            </w:r>
          </w:p>
        </w:tc>
        <w:tc>
          <w:tcPr>
            <w:tcW w:w="4140" w:type="dxa"/>
          </w:tcPr>
          <w:p w14:paraId="5F471D2F" w14:textId="77777777" w:rsidR="002F4123" w:rsidRPr="00425304" w:rsidRDefault="002F4123" w:rsidP="00696225">
            <w:pPr>
              <w:rPr>
                <w:rFonts w:ascii="Calibri" w:hAnsi="Calibri" w:cs="Calibri"/>
              </w:rPr>
            </w:pPr>
            <w:r>
              <w:rPr>
                <w:rFonts w:ascii="Calibri" w:hAnsi="Calibri" w:cs="Calibri"/>
              </w:rPr>
              <w:t>Discuss general rules to follow while running residential cable.</w:t>
            </w:r>
          </w:p>
        </w:tc>
        <w:tc>
          <w:tcPr>
            <w:tcW w:w="2227" w:type="dxa"/>
          </w:tcPr>
          <w:p w14:paraId="46378C42" w14:textId="77777777" w:rsidR="002F4123" w:rsidRPr="00425304" w:rsidRDefault="002F4123" w:rsidP="00696225">
            <w:pPr>
              <w:rPr>
                <w:rFonts w:ascii="Calibri" w:hAnsi="Calibri" w:cs="Calibri"/>
              </w:rPr>
            </w:pPr>
            <w:r>
              <w:rPr>
                <w:rFonts w:ascii="Calibri" w:hAnsi="Calibri" w:cs="Calibri"/>
              </w:rPr>
              <w:t>Homework Assignment, Test, Quiz, Practical Exercise</w:t>
            </w:r>
          </w:p>
        </w:tc>
        <w:tc>
          <w:tcPr>
            <w:tcW w:w="2363" w:type="dxa"/>
          </w:tcPr>
          <w:p w14:paraId="5C0CA74D" w14:textId="77777777" w:rsidR="002F4123" w:rsidRPr="00E80D66" w:rsidRDefault="002F4123" w:rsidP="00696225">
            <w:pPr>
              <w:rPr>
                <w:rFonts w:ascii="Calibri" w:hAnsi="Calibri" w:cs="Arial"/>
              </w:rPr>
            </w:pPr>
          </w:p>
        </w:tc>
        <w:tc>
          <w:tcPr>
            <w:tcW w:w="1800" w:type="dxa"/>
          </w:tcPr>
          <w:p w14:paraId="6C7B2151" w14:textId="77777777" w:rsidR="002F4123" w:rsidRPr="00E80D66" w:rsidRDefault="002F4123" w:rsidP="00696225">
            <w:pPr>
              <w:rPr>
                <w:rFonts w:ascii="Calibri" w:hAnsi="Calibri" w:cs="Arial"/>
              </w:rPr>
            </w:pPr>
          </w:p>
        </w:tc>
      </w:tr>
      <w:tr w:rsidR="002F4123" w:rsidRPr="00E80D66" w14:paraId="2A120697" w14:textId="77777777" w:rsidTr="00C209DB">
        <w:tc>
          <w:tcPr>
            <w:tcW w:w="1463" w:type="dxa"/>
          </w:tcPr>
          <w:p w14:paraId="5F82E941" w14:textId="77777777" w:rsidR="002F4123" w:rsidRDefault="002F4123" w:rsidP="00696225">
            <w:pPr>
              <w:rPr>
                <w:rFonts w:ascii="Calibri" w:hAnsi="Calibri" w:cs="Arial"/>
                <w:b/>
              </w:rPr>
            </w:pPr>
            <w:r>
              <w:rPr>
                <w:rFonts w:ascii="Calibri" w:hAnsi="Calibri" w:cs="Arial"/>
                <w:b/>
              </w:rPr>
              <w:lastRenderedPageBreak/>
              <w:t>Learning Unit 15</w:t>
            </w:r>
          </w:p>
          <w:p w14:paraId="3C3B479E" w14:textId="77777777" w:rsidR="002F4123" w:rsidRDefault="002F4123" w:rsidP="00696225">
            <w:pPr>
              <w:rPr>
                <w:rFonts w:ascii="Calibri" w:hAnsi="Calibri" w:cs="Arial"/>
                <w:b/>
              </w:rPr>
            </w:pPr>
          </w:p>
        </w:tc>
        <w:tc>
          <w:tcPr>
            <w:tcW w:w="1975" w:type="dxa"/>
          </w:tcPr>
          <w:p w14:paraId="49374C8B" w14:textId="77777777" w:rsidR="002F4123" w:rsidRPr="00425304" w:rsidRDefault="002F4123" w:rsidP="00696225">
            <w:pPr>
              <w:rPr>
                <w:rFonts w:ascii="Calibri" w:hAnsi="Calibri" w:cs="Calibri"/>
              </w:rPr>
            </w:pPr>
            <w:r>
              <w:rPr>
                <w:rFonts w:ascii="Calibri" w:hAnsi="Calibri" w:cs="Calibri"/>
              </w:rPr>
              <w:t>Introduction to Structured Media Systems</w:t>
            </w:r>
          </w:p>
        </w:tc>
        <w:tc>
          <w:tcPr>
            <w:tcW w:w="4140" w:type="dxa"/>
          </w:tcPr>
          <w:p w14:paraId="698049A9" w14:textId="77777777" w:rsidR="002F4123" w:rsidRPr="00425304" w:rsidRDefault="002F4123" w:rsidP="00696225">
            <w:pPr>
              <w:rPr>
                <w:rFonts w:ascii="Calibri" w:hAnsi="Calibri" w:cs="Calibri"/>
              </w:rPr>
            </w:pPr>
            <w:r>
              <w:rPr>
                <w:rFonts w:ascii="Calibri" w:hAnsi="Calibri" w:cs="Calibri"/>
              </w:rPr>
              <w:t>List the tools, components, and accessories needed to install a structured media system.</w:t>
            </w:r>
          </w:p>
        </w:tc>
        <w:tc>
          <w:tcPr>
            <w:tcW w:w="2227" w:type="dxa"/>
          </w:tcPr>
          <w:p w14:paraId="7996B813" w14:textId="77777777" w:rsidR="002F4123" w:rsidRPr="00425304" w:rsidRDefault="002F4123" w:rsidP="00696225">
            <w:pPr>
              <w:rPr>
                <w:rFonts w:ascii="Calibri" w:hAnsi="Calibri" w:cs="Calibri"/>
              </w:rPr>
            </w:pPr>
            <w:r>
              <w:rPr>
                <w:rFonts w:ascii="Calibri" w:hAnsi="Calibri" w:cs="Calibri"/>
              </w:rPr>
              <w:t>Homework Assignment, Test, Quiz, Practical Exercise</w:t>
            </w:r>
          </w:p>
        </w:tc>
        <w:tc>
          <w:tcPr>
            <w:tcW w:w="2363" w:type="dxa"/>
          </w:tcPr>
          <w:p w14:paraId="2620AF62" w14:textId="77777777" w:rsidR="002F4123" w:rsidRPr="00E80D66" w:rsidRDefault="002F4123" w:rsidP="00696225">
            <w:pPr>
              <w:rPr>
                <w:rFonts w:ascii="Calibri" w:hAnsi="Calibri" w:cs="Arial"/>
              </w:rPr>
            </w:pPr>
          </w:p>
        </w:tc>
        <w:tc>
          <w:tcPr>
            <w:tcW w:w="1800" w:type="dxa"/>
          </w:tcPr>
          <w:p w14:paraId="4EF50D74" w14:textId="77777777" w:rsidR="002F4123" w:rsidRPr="00E80D66" w:rsidRDefault="002F4123" w:rsidP="00696225">
            <w:pPr>
              <w:rPr>
                <w:rFonts w:ascii="Calibri" w:hAnsi="Calibri" w:cs="Arial"/>
              </w:rPr>
            </w:pPr>
          </w:p>
        </w:tc>
      </w:tr>
      <w:tr w:rsidR="002F4123" w:rsidRPr="00E80D66" w14:paraId="7671FF3B" w14:textId="77777777" w:rsidTr="00C209DB">
        <w:tc>
          <w:tcPr>
            <w:tcW w:w="1463" w:type="dxa"/>
          </w:tcPr>
          <w:p w14:paraId="10939478" w14:textId="77777777" w:rsidR="002F4123" w:rsidRDefault="002F4123" w:rsidP="00696225">
            <w:pPr>
              <w:rPr>
                <w:rFonts w:ascii="Calibri" w:hAnsi="Calibri" w:cs="Arial"/>
                <w:b/>
              </w:rPr>
            </w:pPr>
            <w:r>
              <w:rPr>
                <w:rFonts w:ascii="Calibri" w:hAnsi="Calibri" w:cs="Arial"/>
                <w:b/>
              </w:rPr>
              <w:t>Learning Unit 16</w:t>
            </w:r>
          </w:p>
          <w:p w14:paraId="08B36942" w14:textId="77777777" w:rsidR="002F4123" w:rsidRDefault="002F4123" w:rsidP="00696225">
            <w:pPr>
              <w:rPr>
                <w:rFonts w:ascii="Calibri" w:hAnsi="Calibri" w:cs="Arial"/>
                <w:b/>
              </w:rPr>
            </w:pPr>
          </w:p>
          <w:p w14:paraId="65D9BC27" w14:textId="77777777" w:rsidR="002F4123" w:rsidRDefault="002F4123" w:rsidP="00696225">
            <w:pPr>
              <w:rPr>
                <w:rFonts w:ascii="Calibri" w:hAnsi="Calibri" w:cs="Arial"/>
                <w:b/>
              </w:rPr>
            </w:pPr>
          </w:p>
        </w:tc>
        <w:tc>
          <w:tcPr>
            <w:tcW w:w="1975" w:type="dxa"/>
          </w:tcPr>
          <w:p w14:paraId="6D140054" w14:textId="77777777" w:rsidR="002F4123" w:rsidRPr="00425304" w:rsidRDefault="002F4123" w:rsidP="00696225">
            <w:pPr>
              <w:rPr>
                <w:rFonts w:ascii="Calibri" w:hAnsi="Calibri" w:cs="Calibri"/>
              </w:rPr>
            </w:pPr>
            <w:r>
              <w:rPr>
                <w:rFonts w:ascii="Calibri" w:hAnsi="Calibri" w:cs="Calibri"/>
              </w:rPr>
              <w:t>Final Exam</w:t>
            </w:r>
          </w:p>
        </w:tc>
        <w:tc>
          <w:tcPr>
            <w:tcW w:w="4140" w:type="dxa"/>
          </w:tcPr>
          <w:p w14:paraId="335D8064" w14:textId="77777777" w:rsidR="002F4123" w:rsidRPr="00425304" w:rsidRDefault="002F4123" w:rsidP="00696225">
            <w:pPr>
              <w:rPr>
                <w:rFonts w:ascii="Calibri" w:hAnsi="Calibri" w:cs="Calibri"/>
              </w:rPr>
            </w:pPr>
            <w:r>
              <w:rPr>
                <w:rFonts w:ascii="Calibri" w:hAnsi="Calibri" w:cs="Calibri"/>
              </w:rPr>
              <w:t>Comprehensive</w:t>
            </w:r>
          </w:p>
        </w:tc>
        <w:tc>
          <w:tcPr>
            <w:tcW w:w="2227" w:type="dxa"/>
          </w:tcPr>
          <w:p w14:paraId="25134922" w14:textId="77777777" w:rsidR="002F4123" w:rsidRPr="00425304" w:rsidRDefault="002F4123" w:rsidP="00696225">
            <w:pPr>
              <w:rPr>
                <w:rFonts w:ascii="Calibri" w:hAnsi="Calibri" w:cs="Calibri"/>
              </w:rPr>
            </w:pPr>
            <w:r>
              <w:rPr>
                <w:rFonts w:ascii="Calibri" w:hAnsi="Calibri" w:cs="Calibri"/>
              </w:rPr>
              <w:t>Final Exam</w:t>
            </w:r>
          </w:p>
        </w:tc>
        <w:tc>
          <w:tcPr>
            <w:tcW w:w="2363" w:type="dxa"/>
          </w:tcPr>
          <w:p w14:paraId="6FE957CB" w14:textId="77777777" w:rsidR="002F4123" w:rsidRPr="00E80D66" w:rsidRDefault="002F4123" w:rsidP="00696225">
            <w:pPr>
              <w:rPr>
                <w:rFonts w:ascii="Calibri" w:hAnsi="Calibri" w:cs="Arial"/>
              </w:rPr>
            </w:pPr>
          </w:p>
        </w:tc>
        <w:tc>
          <w:tcPr>
            <w:tcW w:w="1800" w:type="dxa"/>
          </w:tcPr>
          <w:p w14:paraId="65D9FAA8" w14:textId="77777777" w:rsidR="002F4123" w:rsidRPr="00E80D66" w:rsidRDefault="002F4123" w:rsidP="00696225">
            <w:pPr>
              <w:rPr>
                <w:rFonts w:ascii="Calibri" w:hAnsi="Calibri" w:cs="Arial"/>
              </w:rPr>
            </w:pPr>
          </w:p>
        </w:tc>
      </w:tr>
    </w:tbl>
    <w:p w14:paraId="0E597279" w14:textId="77777777" w:rsidR="00BD72BE" w:rsidRPr="00F923CC" w:rsidRDefault="00BD72BE" w:rsidP="002F4123">
      <w:pPr>
        <w:rPr>
          <w:rFonts w:ascii="Calibri" w:hAnsi="Calibri" w:cs="Arial"/>
          <w:b/>
        </w:rPr>
      </w:pPr>
    </w:p>
    <w:sectPr w:rsidR="00BD72BE" w:rsidRPr="00F923CC" w:rsidSect="00C209DB">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5347936">
    <w:abstractNumId w:val="0"/>
  </w:num>
  <w:num w:numId="2" w16cid:durableId="670959608">
    <w:abstractNumId w:val="4"/>
  </w:num>
  <w:num w:numId="3" w16cid:durableId="1406099859">
    <w:abstractNumId w:val="3"/>
  </w:num>
  <w:num w:numId="4" w16cid:durableId="1297105494">
    <w:abstractNumId w:val="2"/>
  </w:num>
  <w:num w:numId="5" w16cid:durableId="1859390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j+e7ATODDMBsn+2h3cx4iyRrx/LrjhtxJ5FRMyOnA0mzkk3k6dBLvP9zdDniF4ko1gptKkC5V8b2YC/JYeCg==" w:salt="u+rnufcFnQu2lnNaVuikp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816C3"/>
    <w:rsid w:val="00082287"/>
    <w:rsid w:val="00097DDC"/>
    <w:rsid w:val="000F16CC"/>
    <w:rsid w:val="000F19C4"/>
    <w:rsid w:val="00124B05"/>
    <w:rsid w:val="00173846"/>
    <w:rsid w:val="00190E10"/>
    <w:rsid w:val="00195735"/>
    <w:rsid w:val="001A563C"/>
    <w:rsid w:val="001B79BB"/>
    <w:rsid w:val="001C2A55"/>
    <w:rsid w:val="001E28F2"/>
    <w:rsid w:val="001F4597"/>
    <w:rsid w:val="00215A9B"/>
    <w:rsid w:val="002169ED"/>
    <w:rsid w:val="00222902"/>
    <w:rsid w:val="00246287"/>
    <w:rsid w:val="00286E2E"/>
    <w:rsid w:val="002B7A72"/>
    <w:rsid w:val="002C5850"/>
    <w:rsid w:val="002D1248"/>
    <w:rsid w:val="002D3176"/>
    <w:rsid w:val="002F4123"/>
    <w:rsid w:val="00311EA5"/>
    <w:rsid w:val="003264DF"/>
    <w:rsid w:val="0035105F"/>
    <w:rsid w:val="00353A60"/>
    <w:rsid w:val="00366DC1"/>
    <w:rsid w:val="00397FED"/>
    <w:rsid w:val="003A5D01"/>
    <w:rsid w:val="003A716E"/>
    <w:rsid w:val="003C1E5D"/>
    <w:rsid w:val="003C3743"/>
    <w:rsid w:val="003F1F2B"/>
    <w:rsid w:val="0040324D"/>
    <w:rsid w:val="0042509D"/>
    <w:rsid w:val="00425304"/>
    <w:rsid w:val="0042562E"/>
    <w:rsid w:val="004460D4"/>
    <w:rsid w:val="0045274B"/>
    <w:rsid w:val="00456803"/>
    <w:rsid w:val="0046232E"/>
    <w:rsid w:val="00464636"/>
    <w:rsid w:val="00473C74"/>
    <w:rsid w:val="004918CD"/>
    <w:rsid w:val="00491974"/>
    <w:rsid w:val="004C32D3"/>
    <w:rsid w:val="004E1909"/>
    <w:rsid w:val="0050599C"/>
    <w:rsid w:val="00513F78"/>
    <w:rsid w:val="00534505"/>
    <w:rsid w:val="00541104"/>
    <w:rsid w:val="00544696"/>
    <w:rsid w:val="00553B3D"/>
    <w:rsid w:val="00553EDB"/>
    <w:rsid w:val="00554BF7"/>
    <w:rsid w:val="0056114F"/>
    <w:rsid w:val="005674FA"/>
    <w:rsid w:val="0057258C"/>
    <w:rsid w:val="005C214B"/>
    <w:rsid w:val="005C4980"/>
    <w:rsid w:val="00600B51"/>
    <w:rsid w:val="00604E73"/>
    <w:rsid w:val="00617A11"/>
    <w:rsid w:val="00622658"/>
    <w:rsid w:val="00622E96"/>
    <w:rsid w:val="00642318"/>
    <w:rsid w:val="00644AA9"/>
    <w:rsid w:val="00655A0A"/>
    <w:rsid w:val="00667F27"/>
    <w:rsid w:val="00674FB3"/>
    <w:rsid w:val="006A54EF"/>
    <w:rsid w:val="006A597C"/>
    <w:rsid w:val="006A79EC"/>
    <w:rsid w:val="006C26E5"/>
    <w:rsid w:val="006C5B34"/>
    <w:rsid w:val="006D6F7B"/>
    <w:rsid w:val="006E20D6"/>
    <w:rsid w:val="006E44F0"/>
    <w:rsid w:val="006F38FD"/>
    <w:rsid w:val="007653A0"/>
    <w:rsid w:val="00773D11"/>
    <w:rsid w:val="00791ACF"/>
    <w:rsid w:val="00794413"/>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B0A54"/>
    <w:rsid w:val="008B4EA8"/>
    <w:rsid w:val="008B7F8E"/>
    <w:rsid w:val="008C74D5"/>
    <w:rsid w:val="0091686E"/>
    <w:rsid w:val="00923166"/>
    <w:rsid w:val="00927886"/>
    <w:rsid w:val="00955FA5"/>
    <w:rsid w:val="00956867"/>
    <w:rsid w:val="009575A2"/>
    <w:rsid w:val="009829DD"/>
    <w:rsid w:val="00994F5D"/>
    <w:rsid w:val="009A0B69"/>
    <w:rsid w:val="009B7ECA"/>
    <w:rsid w:val="009C00EA"/>
    <w:rsid w:val="009C15CF"/>
    <w:rsid w:val="009E3569"/>
    <w:rsid w:val="00A052FB"/>
    <w:rsid w:val="00A13A3F"/>
    <w:rsid w:val="00A23F05"/>
    <w:rsid w:val="00A70B99"/>
    <w:rsid w:val="00A83BCC"/>
    <w:rsid w:val="00A95747"/>
    <w:rsid w:val="00A95FBE"/>
    <w:rsid w:val="00AB09DC"/>
    <w:rsid w:val="00AD300B"/>
    <w:rsid w:val="00AE3321"/>
    <w:rsid w:val="00AF3069"/>
    <w:rsid w:val="00AF4E18"/>
    <w:rsid w:val="00B013C2"/>
    <w:rsid w:val="00B26490"/>
    <w:rsid w:val="00B32783"/>
    <w:rsid w:val="00B512B9"/>
    <w:rsid w:val="00B822CD"/>
    <w:rsid w:val="00B95152"/>
    <w:rsid w:val="00B971F3"/>
    <w:rsid w:val="00BD0FC7"/>
    <w:rsid w:val="00BD72BE"/>
    <w:rsid w:val="00BE210C"/>
    <w:rsid w:val="00BF167F"/>
    <w:rsid w:val="00C1775C"/>
    <w:rsid w:val="00C209DB"/>
    <w:rsid w:val="00C25241"/>
    <w:rsid w:val="00C50314"/>
    <w:rsid w:val="00C53DE8"/>
    <w:rsid w:val="00C55A22"/>
    <w:rsid w:val="00C61D71"/>
    <w:rsid w:val="00C65487"/>
    <w:rsid w:val="00C7477E"/>
    <w:rsid w:val="00C9728E"/>
    <w:rsid w:val="00CA5834"/>
    <w:rsid w:val="00CB4565"/>
    <w:rsid w:val="00CD1756"/>
    <w:rsid w:val="00D01169"/>
    <w:rsid w:val="00D124DB"/>
    <w:rsid w:val="00D16B39"/>
    <w:rsid w:val="00D26804"/>
    <w:rsid w:val="00D41651"/>
    <w:rsid w:val="00D53410"/>
    <w:rsid w:val="00D600B6"/>
    <w:rsid w:val="00D657D7"/>
    <w:rsid w:val="00D8098C"/>
    <w:rsid w:val="00D80DF1"/>
    <w:rsid w:val="00D81C5F"/>
    <w:rsid w:val="00D84EB2"/>
    <w:rsid w:val="00D90D30"/>
    <w:rsid w:val="00D97C97"/>
    <w:rsid w:val="00DA067B"/>
    <w:rsid w:val="00DB346F"/>
    <w:rsid w:val="00E033A9"/>
    <w:rsid w:val="00E22B7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52746"/>
    <w:rsid w:val="00F923CC"/>
    <w:rsid w:val="00FA09FF"/>
    <w:rsid w:val="00FA4E85"/>
    <w:rsid w:val="00FC596D"/>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5EFF4"/>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1174609810">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5010D-9CC5-40E3-B948-76CA5856D8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3C8E5D-7AF9-4336-A2F6-1593A22786E0}">
  <ds:schemaRefs>
    <ds:schemaRef ds:uri="http://schemas.openxmlformats.org/officeDocument/2006/bibliography"/>
  </ds:schemaRefs>
</ds:datastoreItem>
</file>

<file path=customXml/itemProps3.xml><?xml version="1.0" encoding="utf-8"?>
<ds:datastoreItem xmlns:ds="http://schemas.openxmlformats.org/officeDocument/2006/customXml" ds:itemID="{4C238D4D-2F3E-4C30-B630-DF052C75432F}">
  <ds:schemaRefs>
    <ds:schemaRef ds:uri="http://schemas.microsoft.com/sharepoint/v3/contenttype/forms"/>
  </ds:schemaRefs>
</ds:datastoreItem>
</file>

<file path=customXml/itemProps4.xml><?xml version="1.0" encoding="utf-8"?>
<ds:datastoreItem xmlns:ds="http://schemas.openxmlformats.org/officeDocument/2006/customXml" ds:itemID="{478A803E-BF09-4A27-B2D2-39A1AF84C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TotalTime>
  <Pages>6</Pages>
  <Words>1417</Words>
  <Characters>8078</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9477</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2026-05-07T12:55:00Z</dcterms:created>
  <dcterms:modified xsi:type="dcterms:W3CDTF">2026-05-21T19:36:00Z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